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713cc89314fe3" w:history="1">
              <w:r>
                <w:rPr>
                  <w:rStyle w:val="Hyperlink"/>
                </w:rPr>
                <w:t>2026-2032年中国合同能源管理市场现状与发展趋势分析报告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713cc89314fe3" w:history="1">
              <w:r>
                <w:rPr>
                  <w:rStyle w:val="Hyperlink"/>
                </w:rPr>
                <w:t>2026-2032年中国合同能源管理市场现状与发展趋势分析报告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713cc89314fe3" w:history="1">
                <w:r>
                  <w:rPr>
                    <w:rStyle w:val="Hyperlink"/>
                  </w:rPr>
                  <w:t>https://www.20087.com/0/05/HeTongNengYuanGuanLiHangYeFaZhanQuShi.html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）作为一种促进节能和能效提升的商业模式，近年来在全球范围内得到了广泛应用。EPC公司与客户签订节能服务合同，承担节能项目的投资、设计、建设和运营，通过节约的能源费用分享收益。近年来，随着能源价格的波动和企业对可持续发展的重视，EPC项目从工业领域扩展到商业、住宅和公共设施，涵盖了照明、暖通空调、电机系统和建筑围护结构等多个方面。</w:t>
      </w:r>
      <w:r>
        <w:rPr>
          <w:rFonts w:hint="eastAsia"/>
        </w:rPr>
        <w:br/>
      </w:r>
      <w:r>
        <w:rPr>
          <w:rFonts w:hint="eastAsia"/>
        </w:rPr>
        <w:t>　　未来，合同能源管理将更加注重综合能源服务和数字化转型。综合能源服务方面，EPC公司将提供从能源审计、项目融资到运营管理的全方位服务，以及太阳能光伏、储能和微电网等可再生能源解决方案，帮助客户实现能源的高效利用和低碳转型。数字化转型方面，通过物联网、大数据和人工智能技术，实现能源系统的实时监控、预测性维护和智能调度，提高能源管理的智能化水平。此外，随着绿色金融和碳交易市场的成熟，EPC项目将获得更多的资金支持和碳减排收益，推动能源服务行业的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713cc89314fe3" w:history="1">
        <w:r>
          <w:rPr>
            <w:rStyle w:val="Hyperlink"/>
          </w:rPr>
          <w:t>2026-2032年中国合同能源管理市场现状与发展趋势分析报告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合同能源管理行业的市场规模、需求变化、产业链动态及区域发展格局。报告重点解读了合同能源管理行业竞争态势与重点企业的市场表现，并通过科学研判行业趋势与前景，揭示了合同能源管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合同能源管理行业相关概述</w:t>
      </w:r>
      <w:r>
        <w:rPr>
          <w:rFonts w:hint="eastAsia"/>
        </w:rPr>
        <w:br/>
      </w:r>
      <w:r>
        <w:rPr>
          <w:rFonts w:hint="eastAsia"/>
        </w:rPr>
        <w:t>　　　　一、合同能源管理行业定义及特点</w:t>
      </w:r>
      <w:r>
        <w:rPr>
          <w:rFonts w:hint="eastAsia"/>
        </w:rPr>
        <w:br/>
      </w:r>
      <w:r>
        <w:rPr>
          <w:rFonts w:hint="eastAsia"/>
        </w:rPr>
        <w:t>　　　　　　1、合同能源管理行业定义</w:t>
      </w:r>
      <w:r>
        <w:rPr>
          <w:rFonts w:hint="eastAsia"/>
        </w:rPr>
        <w:br/>
      </w:r>
      <w:r>
        <w:rPr>
          <w:rFonts w:hint="eastAsia"/>
        </w:rPr>
        <w:t>　　　　　　2、合同能源管理行业特点</w:t>
      </w:r>
      <w:r>
        <w:rPr>
          <w:rFonts w:hint="eastAsia"/>
        </w:rPr>
        <w:br/>
      </w:r>
      <w:r>
        <w:rPr>
          <w:rFonts w:hint="eastAsia"/>
        </w:rPr>
        <w:t>　　　　二、合同能源管理行业经营模式分析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1、合同能源管理生产模式</w:t>
      </w:r>
      <w:r>
        <w:rPr>
          <w:rFonts w:hint="eastAsia"/>
        </w:rPr>
        <w:br/>
      </w:r>
      <w:r>
        <w:rPr>
          <w:rFonts w:hint="eastAsia"/>
        </w:rPr>
        <w:t>　　　　　　2、合同能源管理采购模式</w:t>
      </w:r>
      <w:r>
        <w:rPr>
          <w:rFonts w:hint="eastAsia"/>
        </w:rPr>
        <w:br/>
      </w:r>
      <w:r>
        <w:rPr>
          <w:rFonts w:hint="eastAsia"/>
        </w:rPr>
        <w:t>　　　　　　3、合同能源管理销售模式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2025-2026年全球合同能源管理行业市场运行形势分析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2025-2026年全球合同能源管理行业发展概况</w:t>
      </w:r>
      <w:r>
        <w:rPr>
          <w:rFonts w:hint="eastAsia"/>
        </w:rPr>
        <w:br/>
      </w:r>
      <w:r>
        <w:rPr>
          <w:rFonts w:hint="eastAsia"/>
        </w:rPr>
        <w:t>　　第二节 全球合同能源管理行业发展走势</w:t>
      </w:r>
      <w:r>
        <w:rPr>
          <w:rFonts w:hint="eastAsia"/>
        </w:rPr>
        <w:br/>
      </w:r>
      <w:r>
        <w:rPr>
          <w:rFonts w:hint="eastAsia"/>
        </w:rPr>
        <w:t>　　　　一、全球合同能源管理行业市场分布情况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二、全球合同能源管理行业发展趋势分析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全球合同能源管理行业重点国家和区域分析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2025-2026年中国合同能源管理行业发展环境分析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合同能源管理政策环境分析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合同能源管理技术环境分析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2025-2026年合同能源管理行业技术发展现状及趋势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当前我国合同能源管理技术发展现状</w:t>
      </w:r>
      <w:r>
        <w:rPr>
          <w:rFonts w:hint="eastAsia"/>
        </w:rPr>
        <w:br/>
      </w:r>
      <w:r>
        <w:rPr>
          <w:rFonts w:hint="eastAsia"/>
        </w:rPr>
        <w:t>　　第二节 中外合同能源管理技术差距及产生差距的主要原因分析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提高我国合同能源管理技术的对策</w:t>
      </w:r>
      <w:r>
        <w:rPr>
          <w:rFonts w:hint="eastAsia"/>
        </w:rPr>
        <w:br/>
      </w:r>
      <w:r>
        <w:rPr>
          <w:rFonts w:hint="eastAsia"/>
        </w:rPr>
        <w:t>　　第四节 我国合同能源管理研发、设计发展趋势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中国合同能源管理行业市场供需状况分析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中国合同能源管理行业市场规模情况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中国合同能源管理行业盈利情况分析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中国合同能源管理行业市场需求状况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　　二、合同能源管理行业市场需求特点分析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三、2026-2032年合同能源管理行业市场需求预测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中国合同能源管理行业产量情况分析与预测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一、2020-2025年合同能源管理行业产量统计分析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二、2026年合同能源管理行业产量特点分析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三、2026-2032年合同能源管理行业产量预测分析</w:t>
      </w:r>
      <w:r>
        <w:rPr>
          <w:rFonts w:hint="eastAsia"/>
        </w:rPr>
        <w:br/>
      </w:r>
      <w:r>
        <w:rPr>
          <w:rFonts w:hint="eastAsia"/>
        </w:rPr>
        <w:t>　　第五节 合同能源管理行业市场供需平衡状况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2020-2025年中国合同能源管理行业进出口情况分析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一、2020-2025年中国合同能源管理行业进口分析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二、2020-2025年中国合同能源管理行业出口分析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2026-2032年中国合同能源管理行业进出口情况预测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一、2026-2032年中国合同能源管理行业进口预测分析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二、2026-2032年中国合同能源管理行业出口预测分析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影响合同能源管理行业进出口变化的主要原因分析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2020-2025年中国合同能源管理行业重点地区调研分析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二、**地区合同能源管理市场调研分析</w:t>
      </w:r>
      <w:r>
        <w:rPr>
          <w:rFonts w:hint="eastAsia"/>
        </w:rPr>
        <w:br/>
      </w:r>
      <w:r>
        <w:rPr>
          <w:rFonts w:hint="eastAsia"/>
        </w:rPr>
        <w:t>　　　　三、**地区合同能源管理市场调研分析</w:t>
      </w:r>
      <w:r>
        <w:rPr>
          <w:rFonts w:hint="eastAsia"/>
        </w:rPr>
        <w:br/>
      </w:r>
      <w:r>
        <w:rPr>
          <w:rFonts w:hint="eastAsia"/>
        </w:rPr>
        <w:t>　　　　四、**地区合同能源管理市场调研分析</w:t>
      </w:r>
      <w:r>
        <w:rPr>
          <w:rFonts w:hint="eastAsia"/>
        </w:rPr>
        <w:br/>
      </w:r>
      <w:r>
        <w:rPr>
          <w:rFonts w:hint="eastAsia"/>
        </w:rPr>
        <w:t>　　　　五、**地区合同能源管理市场调研分析</w:t>
      </w:r>
      <w:r>
        <w:rPr>
          <w:rFonts w:hint="eastAsia"/>
        </w:rPr>
        <w:br/>
      </w:r>
      <w:r>
        <w:rPr>
          <w:rFonts w:hint="eastAsia"/>
        </w:rPr>
        <w:t>　　　　六、**地区合同能源管理市场调研分析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合同能源管理行业细分产品市场调研分析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中国合同能源管理行业市场行情分析预测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合同能源管理价格影响因素分析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2020-2025年中国合同能源管理市场价格趋向分析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2026-2032年中国合同能源管理市场价格趋向预测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合同能源管理行业上、下游市场分析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合同能源管理行业上游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合同能源管理行业下游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第一节 合同能源管理行业集中度分析</w:t>
      </w:r>
      <w:r>
        <w:rPr>
          <w:rFonts w:hint="eastAsia"/>
        </w:rPr>
        <w:br/>
      </w:r>
      <w:r>
        <w:rPr>
          <w:rFonts w:hint="eastAsia"/>
        </w:rPr>
        <w:t>　　　　一、合同能源管理市场集中度分析</w:t>
      </w:r>
      <w:r>
        <w:rPr>
          <w:rFonts w:hint="eastAsia"/>
        </w:rPr>
        <w:br/>
      </w:r>
      <w:r>
        <w:rPr>
          <w:rFonts w:hint="eastAsia"/>
        </w:rPr>
        <w:t>　　　　二、合同能源管理企业集中度分析</w:t>
      </w:r>
      <w:r>
        <w:rPr>
          <w:rFonts w:hint="eastAsia"/>
        </w:rPr>
        <w:br/>
      </w:r>
      <w:r>
        <w:rPr>
          <w:rFonts w:hint="eastAsia"/>
        </w:rPr>
        <w:t>　　　　三、合同能源管理区域集中度分析</w:t>
      </w:r>
      <w:r>
        <w:rPr>
          <w:rFonts w:hint="eastAsia"/>
        </w:rPr>
        <w:br/>
      </w:r>
      <w:r>
        <w:rPr>
          <w:rFonts w:hint="eastAsia"/>
        </w:rPr>
        <w:t>　　第二节 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一、2025-2026年合同能源管理行业竞争分析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二、2025-2026年中外合同能源管理产品竞争分析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三、2025-2026年中国合同能源管理市场竞争分析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四、2026-2032年国内主要合同能源管理企业动向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合同能源管理行业重点企业发展调研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合同能源管理重点企业（一）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合同能源管理重点企业（二）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合同能源管理重点企业（三）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合同能源管理重点企业（四）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合同能源管理重点企业（五）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合同能源管理重点企业（六）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合同能源管理企业发展策略分析</w:t>
      </w:r>
      <w:r>
        <w:rPr>
          <w:rFonts w:hint="eastAsia"/>
        </w:rPr>
        <w:br/>
      </w:r>
      <w:r>
        <w:rPr>
          <w:rFonts w:hint="eastAsia"/>
        </w:rPr>
        <w:t>　　第一节 合同能源管理市场策略分析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一、合同能源管理价格策略分析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二、合同能源管理渠道策略分析</w:t>
      </w:r>
      <w:r>
        <w:rPr>
          <w:rFonts w:hint="eastAsia"/>
        </w:rPr>
        <w:br/>
      </w:r>
      <w:r>
        <w:rPr>
          <w:rFonts w:hint="eastAsia"/>
        </w:rPr>
        <w:t>　　第二节 合同能源管理销售策略分析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提高合同能源管理企业竞争力的策略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一、提高中国合同能源管理企业核心竞争力的对策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二、合同能源管理企业提升竞争力的主要方向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三、影响合同能源管理企业核心竞争力的因素及提升途径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四、提高合同能源管理企业竞争力的策略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对我国合同能源管理品牌的战略思考</w:t>
      </w:r>
      <w:r>
        <w:rPr>
          <w:rFonts w:hint="eastAsia"/>
        </w:rPr>
        <w:br/>
      </w:r>
      <w:r>
        <w:rPr>
          <w:rFonts w:hint="eastAsia"/>
        </w:rPr>
        <w:t>　　　　一、合同能源管理实施品牌战略的意义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二、合同能源管理企业品牌的现状分析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三、我国合同能源管理企业的品牌战略</w:t>
      </w:r>
      <w:r>
        <w:rPr>
          <w:rFonts w:hint="eastAsia"/>
        </w:rPr>
        <w:br/>
      </w:r>
      <w:r>
        <w:rPr>
          <w:rFonts w:hint="eastAsia"/>
        </w:rPr>
        <w:t>　　　　四、合同能源管理品牌战略管理的策略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中国合同能源管理行业营销策略分析</w:t>
      </w:r>
      <w:r>
        <w:rPr>
          <w:rFonts w:hint="eastAsia"/>
        </w:rPr>
        <w:br/>
      </w:r>
      <w:r>
        <w:rPr>
          <w:rFonts w:hint="eastAsia"/>
        </w:rPr>
        <w:t>　　第一节 合同能源管理市场推广策略研究分析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一、做好合同能源管理产品导入</w:t>
      </w:r>
      <w:r>
        <w:rPr>
          <w:rFonts w:hint="eastAsia"/>
        </w:rPr>
        <w:br/>
      </w:r>
      <w:r>
        <w:rPr>
          <w:rFonts w:hint="eastAsia"/>
        </w:rPr>
        <w:t>　　　　二、做好合同能源管理产品组合和产品线决策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三、合同能源管理行业城市市场推广策略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合同能源管理行业渠道营销研究分析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一、合同能源管理行业营销环境分析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合同能源管理行业营销战略研究分析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一、中国合同能源管理行业有效整合营销策略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二、建立合同能源管理行业厂商的双嬴模式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2026-2032年中国合同能源管理行业前景与风险预测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2026年合同能源管理市场前景分析</w:t>
      </w:r>
      <w:r>
        <w:rPr>
          <w:rFonts w:hint="eastAsia"/>
        </w:rPr>
        <w:br/>
      </w:r>
      <w:r>
        <w:rPr>
          <w:rFonts w:hint="eastAsia"/>
        </w:rPr>
        <w:t>　　第二节 2026年合同能源管理发展趋势预测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2026-2032年中国合同能源管理行业投资特性分析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一、2026-2032年中国合同能源管理行业进入壁垒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二、2026-2032年中国合同能源管理行业盈利模式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三、2026-2032年中国合同能源管理行业盈利因素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2026-2032年中国合同能源管理行业投资机会分析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一、2026-2032年中国合同能源管理细分市场投资机会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二、2026-2032年中国合同能源管理行业区域市场投资潜力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2026-2032年中国合同能源管理行业投资风险分析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一、2026-2032年中国合同能源管理行业市场竞争风险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二、2026-2032年中国合同能源管理行业技术风险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三、2026-2032年中国合同能源管理行业政策风险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四、2026-2032年中国合同能源管理行业进入退出风险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2026-2032年中国合同能源管理行业盈利模式与投资策略分析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国外合同能源管理行业投资现状及经营模式分析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一、境外合同能源管理行业成长情况调查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中国合同能源管理行业商业模式探讨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中国合同能源管理行业投资国际化发展战略分析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中国合同能源管理行业投资策略分析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中国合同能源管理行业资本运作战略选择方案研究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中-智-林-：中国合同能源管理行业多元化经营战略的可行性分析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合同能源管理介绍</w:t>
      </w:r>
      <w:r>
        <w:rPr>
          <w:rFonts w:hint="eastAsia"/>
        </w:rPr>
        <w:br/>
      </w:r>
      <w:r>
        <w:rPr>
          <w:rFonts w:hint="eastAsia"/>
        </w:rPr>
        <w:t>　　图表 合同能源管理图片</w:t>
      </w:r>
      <w:r>
        <w:rPr>
          <w:rFonts w:hint="eastAsia"/>
        </w:rPr>
        <w:br/>
      </w:r>
      <w:r>
        <w:rPr>
          <w:rFonts w:hint="eastAsia"/>
        </w:rPr>
        <w:t>　　图表 合同能源管理种类</w:t>
      </w:r>
      <w:r>
        <w:rPr>
          <w:rFonts w:hint="eastAsia"/>
        </w:rPr>
        <w:br/>
      </w:r>
      <w:r>
        <w:rPr>
          <w:rFonts w:hint="eastAsia"/>
        </w:rPr>
        <w:t>　　图表 合同能源管理发展历程</w:t>
      </w:r>
      <w:r>
        <w:rPr>
          <w:rFonts w:hint="eastAsia"/>
        </w:rPr>
        <w:br/>
      </w:r>
      <w:r>
        <w:rPr>
          <w:rFonts w:hint="eastAsia"/>
        </w:rPr>
        <w:t>　　图表 合同能源管理用途 应用</w:t>
      </w:r>
      <w:r>
        <w:rPr>
          <w:rFonts w:hint="eastAsia"/>
        </w:rPr>
        <w:br/>
      </w:r>
      <w:r>
        <w:rPr>
          <w:rFonts w:hint="eastAsia"/>
        </w:rPr>
        <w:t>　　图表 合同能源管理政策</w:t>
      </w:r>
      <w:r>
        <w:rPr>
          <w:rFonts w:hint="eastAsia"/>
        </w:rPr>
        <w:br/>
      </w:r>
      <w:r>
        <w:rPr>
          <w:rFonts w:hint="eastAsia"/>
        </w:rPr>
        <w:t>　　图表 合同能源管理技术 专利情况</w:t>
      </w:r>
      <w:r>
        <w:rPr>
          <w:rFonts w:hint="eastAsia"/>
        </w:rPr>
        <w:br/>
      </w:r>
      <w:r>
        <w:rPr>
          <w:rFonts w:hint="eastAsia"/>
        </w:rPr>
        <w:t>　　图表 合同能源管理标准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2020-2025年中国合同能源管理市场规模分析</w:t>
      </w:r>
      <w:r>
        <w:rPr>
          <w:rFonts w:hint="eastAsia"/>
        </w:rPr>
        <w:br/>
      </w:r>
      <w:r>
        <w:rPr>
          <w:rFonts w:hint="eastAsia"/>
        </w:rPr>
        <w:t>　　图表 合同能源管理产业链分析</w:t>
      </w:r>
      <w:r>
        <w:rPr>
          <w:rFonts w:hint="eastAsia"/>
        </w:rPr>
        <w:br/>
      </w:r>
      <w:r>
        <w:rPr>
          <w:rFonts w:hint="eastAsia"/>
        </w:rPr>
        <w:t>　　图表 2020-2025年合同能源管理市场容量分析</w:t>
      </w:r>
      <w:r>
        <w:rPr>
          <w:rFonts w:hint="eastAsia"/>
        </w:rPr>
        <w:br/>
      </w:r>
      <w:r>
        <w:rPr>
          <w:rFonts w:hint="eastAsia"/>
        </w:rPr>
        <w:t>　　图表 合同能源管理品牌</w:t>
      </w:r>
      <w:r>
        <w:rPr>
          <w:rFonts w:hint="eastAsia"/>
        </w:rPr>
        <w:br/>
      </w:r>
      <w:r>
        <w:rPr>
          <w:rFonts w:hint="eastAsia"/>
        </w:rPr>
        <w:t>　　图表 合同能源管理生产现状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2020-2025年中国合同能源管理产能统计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2020-2025年中国合同能源管理产量情况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2020-2025年中国合同能源管理销售情况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2020-2025年中国合同能源管理市场需求情况</w:t>
      </w:r>
      <w:r>
        <w:rPr>
          <w:rFonts w:hint="eastAsia"/>
        </w:rPr>
        <w:br/>
      </w:r>
      <w:r>
        <w:rPr>
          <w:rFonts w:hint="eastAsia"/>
        </w:rPr>
        <w:t>　　图表 合同能源管理价格走势</w:t>
      </w:r>
      <w:r>
        <w:rPr>
          <w:rFonts w:hint="eastAsia"/>
        </w:rPr>
        <w:br/>
      </w:r>
      <w:r>
        <w:rPr>
          <w:rFonts w:hint="eastAsia"/>
        </w:rPr>
        <w:t>　　图表 2026年中国合同能源管理公司数量统计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合同能源管理成本和利润分析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华东地区合同能源管理市场需求情况</w:t>
      </w:r>
      <w:r>
        <w:rPr>
          <w:rFonts w:hint="eastAsia"/>
        </w:rPr>
        <w:br/>
      </w:r>
      <w:r>
        <w:rPr>
          <w:rFonts w:hint="eastAsia"/>
        </w:rPr>
        <w:t>　　图表 华南地区合同能源管理市场规模及增长情况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华南地区合同能源管理需求情况</w:t>
      </w:r>
      <w:r>
        <w:rPr>
          <w:rFonts w:hint="eastAsia"/>
        </w:rPr>
        <w:br/>
      </w:r>
      <w:r>
        <w:rPr>
          <w:rFonts w:hint="eastAsia"/>
        </w:rPr>
        <w:t>　　图表 华北地区合同能源管理市场规模及增长情况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华北地区合同能源管理需求情况</w:t>
      </w:r>
      <w:r>
        <w:rPr>
          <w:rFonts w:hint="eastAsia"/>
        </w:rPr>
        <w:br/>
      </w:r>
      <w:r>
        <w:rPr>
          <w:rFonts w:hint="eastAsia"/>
        </w:rPr>
        <w:t>　　图表 华中地区合同能源管理市场规模及增长情况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华中地区合同能源管理市场需求情况</w:t>
      </w:r>
      <w:r>
        <w:rPr>
          <w:rFonts w:hint="eastAsia"/>
        </w:rPr>
        <w:br/>
      </w:r>
      <w:r>
        <w:rPr>
          <w:rFonts w:hint="eastAsia"/>
        </w:rPr>
        <w:t>　　图表 合同能源管理招标、中标情况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2020-2025年中国合同能源管理出口数据分析</w:t>
      </w:r>
      <w:r>
        <w:rPr>
          <w:rFonts w:hint="eastAsia"/>
        </w:rPr>
        <w:br/>
      </w:r>
      <w:r>
        <w:rPr>
          <w:rFonts w:hint="eastAsia"/>
        </w:rPr>
        <w:t>　　图表 2026年中国合同能源管理进口来源国家及地区分析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2026年中国合同能源管理出口目的国家及地区分析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合同能源管理最新消息</w:t>
      </w:r>
      <w:r>
        <w:rPr>
          <w:rFonts w:hint="eastAsia"/>
        </w:rPr>
        <w:br/>
      </w:r>
      <w:r>
        <w:rPr>
          <w:rFonts w:hint="eastAsia"/>
        </w:rPr>
        <w:t>　　图表 合同能源管理企业简介</w:t>
      </w:r>
      <w:r>
        <w:rPr>
          <w:rFonts w:hint="eastAsia"/>
        </w:rPr>
        <w:br/>
      </w:r>
      <w:r>
        <w:rPr>
          <w:rFonts w:hint="eastAsia"/>
        </w:rPr>
        <w:t>　　图表 企业合同能源管理产品</w:t>
      </w:r>
      <w:r>
        <w:rPr>
          <w:rFonts w:hint="eastAsia"/>
        </w:rPr>
        <w:br/>
      </w:r>
      <w:r>
        <w:rPr>
          <w:rFonts w:hint="eastAsia"/>
        </w:rPr>
        <w:t>　　图表 合同能源管理企业经营情况</w:t>
      </w:r>
      <w:r>
        <w:rPr>
          <w:rFonts w:hint="eastAsia"/>
        </w:rPr>
        <w:br/>
      </w:r>
      <w:r>
        <w:rPr>
          <w:rFonts w:hint="eastAsia"/>
        </w:rPr>
        <w:t>　　图表 合同能源管理企业(二)简介</w:t>
      </w:r>
      <w:r>
        <w:rPr>
          <w:rFonts w:hint="eastAsia"/>
        </w:rPr>
        <w:br/>
      </w:r>
      <w:r>
        <w:rPr>
          <w:rFonts w:hint="eastAsia"/>
        </w:rPr>
        <w:t>　　图表 企业合同能源管理产品型号</w:t>
      </w:r>
      <w:r>
        <w:rPr>
          <w:rFonts w:hint="eastAsia"/>
        </w:rPr>
        <w:br/>
      </w:r>
      <w:r>
        <w:rPr>
          <w:rFonts w:hint="eastAsia"/>
        </w:rPr>
        <w:t>　　图表 合同能源管理企业(二)经营情况</w:t>
      </w:r>
      <w:r>
        <w:rPr>
          <w:rFonts w:hint="eastAsia"/>
        </w:rPr>
        <w:br/>
      </w:r>
      <w:r>
        <w:rPr>
          <w:rFonts w:hint="eastAsia"/>
        </w:rPr>
        <w:t>　　图表 合同能源管理企业(三)调研</w:t>
      </w:r>
      <w:r>
        <w:rPr>
          <w:rFonts w:hint="eastAsia"/>
        </w:rPr>
        <w:br/>
      </w:r>
      <w:r>
        <w:rPr>
          <w:rFonts w:hint="eastAsia"/>
        </w:rPr>
        <w:t>　　图表 企业合同能源管理产品规格</w:t>
      </w:r>
      <w:r>
        <w:rPr>
          <w:rFonts w:hint="eastAsia"/>
        </w:rPr>
        <w:br/>
      </w:r>
      <w:r>
        <w:rPr>
          <w:rFonts w:hint="eastAsia"/>
        </w:rPr>
        <w:t>　　图表 合同能源管理企业(三)经营情况</w:t>
      </w:r>
      <w:r>
        <w:rPr>
          <w:rFonts w:hint="eastAsia"/>
        </w:rPr>
        <w:br/>
      </w:r>
      <w:r>
        <w:rPr>
          <w:rFonts w:hint="eastAsia"/>
        </w:rPr>
        <w:t>　　图表 合同能源管理企业(四)介绍</w:t>
      </w:r>
      <w:r>
        <w:rPr>
          <w:rFonts w:hint="eastAsia"/>
        </w:rPr>
        <w:br/>
      </w:r>
      <w:r>
        <w:rPr>
          <w:rFonts w:hint="eastAsia"/>
        </w:rPr>
        <w:t>　　图表 企业合同能源管理产品参数</w:t>
      </w:r>
      <w:r>
        <w:rPr>
          <w:rFonts w:hint="eastAsia"/>
        </w:rPr>
        <w:br/>
      </w:r>
      <w:r>
        <w:rPr>
          <w:rFonts w:hint="eastAsia"/>
        </w:rPr>
        <w:t>　　图表 合同能源管理企业(四)经营情况</w:t>
      </w:r>
      <w:r>
        <w:rPr>
          <w:rFonts w:hint="eastAsia"/>
        </w:rPr>
        <w:br/>
      </w:r>
      <w:r>
        <w:rPr>
          <w:rFonts w:hint="eastAsia"/>
        </w:rPr>
        <w:t>　　图表 合同能源管理企业(五)简介</w:t>
      </w:r>
      <w:r>
        <w:rPr>
          <w:rFonts w:hint="eastAsia"/>
        </w:rPr>
        <w:br/>
      </w:r>
      <w:r>
        <w:rPr>
          <w:rFonts w:hint="eastAsia"/>
        </w:rPr>
        <w:t>　　图表 企业合同能源管理业务</w:t>
      </w:r>
      <w:r>
        <w:rPr>
          <w:rFonts w:hint="eastAsia"/>
        </w:rPr>
        <w:br/>
      </w:r>
      <w:r>
        <w:rPr>
          <w:rFonts w:hint="eastAsia"/>
        </w:rPr>
        <w:t>　　图表 合同能源管理企业(五)经营情况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合同能源管理特点</w:t>
      </w:r>
      <w:r>
        <w:rPr>
          <w:rFonts w:hint="eastAsia"/>
        </w:rPr>
        <w:br/>
      </w:r>
      <w:r>
        <w:rPr>
          <w:rFonts w:hint="eastAsia"/>
        </w:rPr>
        <w:t>　　图表 合同能源管理优缺点</w:t>
      </w:r>
      <w:r>
        <w:rPr>
          <w:rFonts w:hint="eastAsia"/>
        </w:rPr>
        <w:br/>
      </w:r>
      <w:r>
        <w:rPr>
          <w:rFonts w:hint="eastAsia"/>
        </w:rPr>
        <w:t>　　图表 合同能源管理行业生命周期</w:t>
      </w:r>
      <w:r>
        <w:rPr>
          <w:rFonts w:hint="eastAsia"/>
        </w:rPr>
        <w:br/>
      </w:r>
      <w:r>
        <w:rPr>
          <w:rFonts w:hint="eastAsia"/>
        </w:rPr>
        <w:t>　　图表 合同能源管理上游、下游分析</w:t>
      </w:r>
      <w:r>
        <w:rPr>
          <w:rFonts w:hint="eastAsia"/>
        </w:rPr>
        <w:br/>
      </w:r>
      <w:r>
        <w:rPr>
          <w:rFonts w:hint="eastAsia"/>
        </w:rPr>
        <w:t>　　图表 合同能源管理投资、并购现状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2026-2032年中国合同能源管理产能预测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2026-2032年中国合同能源管理产量预测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2026-2032年中国合同能源管理销量预测</w:t>
      </w:r>
      <w:r>
        <w:rPr>
          <w:rFonts w:hint="eastAsia"/>
        </w:rPr>
        <w:br/>
      </w:r>
      <w:r>
        <w:rPr>
          <w:rFonts w:hint="eastAsia"/>
        </w:rPr>
        <w:t>　　图表 合同能源管理优势、劣势、机会、威胁分析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合同能源管理发展前景</w:t>
      </w:r>
      <w:r>
        <w:rPr>
          <w:rFonts w:hint="eastAsia"/>
        </w:rPr>
        <w:br/>
      </w:r>
      <w:r>
        <w:rPr>
          <w:rFonts w:hint="eastAsia"/>
        </w:rPr>
        <w:t>　　图表 合同能源管理发展趋势预测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713cc89314fe3" w:history="1">
        <w:r>
          <w:rPr>
            <w:rStyle w:val="Hyperlink"/>
          </w:rPr>
          <w:t>2026-2032年中国合同能源管理市场现状与发展趋势分析报告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713cc89314fe3" w:history="1">
        <w:r>
          <w:rPr>
            <w:rStyle w:val="Hyperlink"/>
          </w:rPr>
          <w:t>https://www.20087.com/0/05/HeTongNengYuanGuanLiHangYeFaZhanQuShi.html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4a9a221246f7" w:history="1">
      <w:r>
        <w:rPr>
          <w:rStyle w:val="Hyperlink"/>
        </w:rPr>
        <w:t>2026-2032年中国合同能源管理市场现状与发展趋势分析报告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eTongNengYuanGuanLiHangYeFaZhanQuShi.html" TargetMode="External" Id="R562713cc8931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eTongNengYuanGuanLiHangYeFaZhanQuShi.html" TargetMode="External" Id="Ra85d4a9a2212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2025-07-28T04:32:00Z</dcterms:created>
  <dcterms:modified xsi:type="dcterms:W3CDTF">2025-07-28T05:32:00Z</dcterms:modified>
  <dc:subject>2026-2032年中国合同能源管理市场现状与发展趋势分析报告</dc:subject>
  <dc:title>2026-2032年中国合同能源管理市场现状与发展趋势分析报告</dc:title>
  <cp:keywords>2026-2032年中国合同能源管理市场现状与发展趋势分析报告</cp:keywords>
  <dc:description>2026-2032年中国合同能源管理市场现状与发展趋势分析报告</dc:description>
</cp:coreProperties>
</file>