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58a41b7624d93" w:history="1">
              <w:r>
                <w:rPr>
                  <w:rStyle w:val="Hyperlink"/>
                </w:rPr>
                <w:t>中国球形氧化铝粉市场现状与前景趋势报告（2025-2031年）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58a41b7624d93" w:history="1">
              <w:r>
                <w:rPr>
                  <w:rStyle w:val="Hyperlink"/>
                </w:rPr>
                <w:t>中国球形氧化铝粉市场现状与前景趋势报告（2025-2031年）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58a41b7624d93" w:history="1">
                <w:r>
                  <w:rPr>
                    <w:rStyle w:val="Hyperlink"/>
                  </w:rPr>
                  <w:t>https://www.20087.com/2/55/QiuXingYangHuaLvFenShiChangQianJingFenXi.html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粉因其优异的物理化学性质，如高硬度、高绝缘性、良好的热稳定性，在电子、陶瓷、光学等多个行业应用广泛。近年来，随着下游行业对产品性能要求的提升，球形氧化铝粉的生产技术不断进步，粒径分布更加均匀，纯度更高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球形氧化铝粉的发展将更加注重技术创新和应用领域的拓展。新材料科学的突破将推动球形氧化铝粉的性能极限，例如开发出具有特殊功能的复合材料。同时，随着新能源和信息技术的快速发展，球形氧化铝粉在电池隔膜、散热材料、光纤制造等领域的应用将更加广泛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58a41b7624d93" w:history="1">
        <w:r>
          <w:rPr>
            <w:rStyle w:val="Hyperlink"/>
          </w:rPr>
          <w:t>中国球形氧化铝粉市场现状与前景趋势报告（2025-2031年）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球形氧化铝粉行业的现状与发展趋势，并对球形氧化铝粉产业链各环节进行了系统性探讨。报告科学预测了球形氧化铝粉行业未来发展方向，重点分析了球形氧化铝粉技术现状及创新路径，同时聚焦球形氧化铝粉重点企业的经营表现，评估了市场竞争格局、品牌影响力及市场集中度。通过对细分市场的深入研究及SWOT分析，报告揭示了球形氧化铝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我国球形氧化铝粉概述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行业特点和主要应用领域</w:t>
      </w:r>
      <w:r>
        <w:rPr>
          <w:rFonts w:hint="eastAsia"/>
        </w:rPr>
        <w:br/>
      </w:r>
      <w:r>
        <w:rPr>
          <w:rFonts w:hint="eastAsia"/>
        </w:rPr>
        <w:t>　　　　一、电池填料</w:t>
      </w:r>
      <w:r>
        <w:rPr>
          <w:rFonts w:hint="eastAsia"/>
        </w:rPr>
        <w:br/>
      </w:r>
      <w:r>
        <w:rPr>
          <w:rFonts w:hint="eastAsia"/>
        </w:rPr>
        <w:t>　　　　二、热界面材料</w:t>
      </w:r>
      <w:r>
        <w:rPr>
          <w:rFonts w:hint="eastAsia"/>
        </w:rPr>
        <w:br/>
      </w:r>
      <w:r>
        <w:rPr>
          <w:rFonts w:hint="eastAsia"/>
        </w:rPr>
        <w:t>　　　　三、热工程塑料</w:t>
      </w:r>
      <w:r>
        <w:rPr>
          <w:rFonts w:hint="eastAsia"/>
        </w:rPr>
        <w:br/>
      </w:r>
      <w:r>
        <w:rPr>
          <w:rFonts w:hint="eastAsia"/>
        </w:rPr>
        <w:t>　　　　四、铝基覆铜板</w:t>
      </w:r>
      <w:r>
        <w:rPr>
          <w:rFonts w:hint="eastAsia"/>
        </w:rPr>
        <w:br/>
      </w:r>
      <w:r>
        <w:rPr>
          <w:rFonts w:hint="eastAsia"/>
        </w:rPr>
        <w:t>　　　　五、氧化铝陶瓷基片表面喷涂</w:t>
      </w:r>
      <w:r>
        <w:rPr>
          <w:rFonts w:hint="eastAsia"/>
        </w:rPr>
        <w:br/>
      </w:r>
      <w:r>
        <w:rPr>
          <w:rFonts w:hint="eastAsia"/>
        </w:rPr>
        <w:t>　　　　六、人造刚玉和人造蓝宝石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国外球形氧化铝粉市场发展概况</w:t>
      </w:r>
      <w:r>
        <w:rPr>
          <w:rFonts w:hint="eastAsia"/>
        </w:rPr>
        <w:br/>
      </w:r>
      <w:r>
        <w:rPr>
          <w:rFonts w:hint="eastAsia"/>
        </w:rPr>
        <w:t>　　第一节 全球球形氧化铝粉市场分析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2025年我国球形氧化铝粉环境分析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我国球形氧化铝粉技术发展分析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当前我国球形氧化铝粉技术发展现况分析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我国球形氧化铝粉技术成熟度分析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中、外球形氧化铝粉技术差距及其主要因素分析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未来提高我国球形氧化铝粉技术的策略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球形氧化铝粉市场特性分析</w:t>
      </w:r>
      <w:r>
        <w:rPr>
          <w:rFonts w:hint="eastAsia"/>
        </w:rPr>
        <w:br/>
      </w:r>
      <w:r>
        <w:rPr>
          <w:rFonts w:hint="eastAsia"/>
        </w:rPr>
        <w:t>　　第一节 球形氧化铝粉市场集中度分析及预测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球形氧化铝粉SWOT分析及预测</w:t>
      </w:r>
      <w:r>
        <w:rPr>
          <w:rFonts w:hint="eastAsia"/>
        </w:rPr>
        <w:br/>
      </w:r>
      <w:r>
        <w:rPr>
          <w:rFonts w:hint="eastAsia"/>
        </w:rPr>
        <w:t>　　　　一、球形氧化铝粉优势</w:t>
      </w:r>
      <w:r>
        <w:rPr>
          <w:rFonts w:hint="eastAsia"/>
        </w:rPr>
        <w:br/>
      </w:r>
      <w:r>
        <w:rPr>
          <w:rFonts w:hint="eastAsia"/>
        </w:rPr>
        <w:t>　　　　二、球形氧化铝粉劣势</w:t>
      </w:r>
      <w:r>
        <w:rPr>
          <w:rFonts w:hint="eastAsia"/>
        </w:rPr>
        <w:br/>
      </w:r>
      <w:r>
        <w:rPr>
          <w:rFonts w:hint="eastAsia"/>
        </w:rPr>
        <w:t>　　　　三、球形氧化铝粉机会</w:t>
      </w:r>
      <w:r>
        <w:rPr>
          <w:rFonts w:hint="eastAsia"/>
        </w:rPr>
        <w:br/>
      </w:r>
      <w:r>
        <w:rPr>
          <w:rFonts w:hint="eastAsia"/>
        </w:rPr>
        <w:t>　　　　四、球形氧化铝粉风险</w:t>
      </w:r>
      <w:r>
        <w:rPr>
          <w:rFonts w:hint="eastAsia"/>
        </w:rPr>
        <w:br/>
      </w:r>
      <w:r>
        <w:rPr>
          <w:rFonts w:hint="eastAsia"/>
        </w:rPr>
        <w:t>　　第三节 球形氧化铝粉进入退出状况分析及预测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我国球形氧化铝粉发展现状调研</w:t>
      </w:r>
      <w:r>
        <w:rPr>
          <w:rFonts w:hint="eastAsia"/>
        </w:rPr>
        <w:br/>
      </w:r>
      <w:r>
        <w:rPr>
          <w:rFonts w:hint="eastAsia"/>
        </w:rPr>
        <w:t>　　第一节 我国球形氧化铝粉市场现状分析及预测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我国球形氧化铝粉产量分析</w:t>
      </w:r>
      <w:r>
        <w:rPr>
          <w:rFonts w:hint="eastAsia"/>
        </w:rPr>
        <w:br/>
      </w:r>
      <w:r>
        <w:rPr>
          <w:rFonts w:hint="eastAsia"/>
        </w:rPr>
        <w:t>　　　　一、我国球形氧化铝粉生产区域分布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二、2020-2025年我国球形氧化铝粉产量</w:t>
      </w:r>
      <w:r>
        <w:rPr>
          <w:rFonts w:hint="eastAsia"/>
        </w:rPr>
        <w:br/>
      </w:r>
      <w:r>
        <w:rPr>
          <w:rFonts w:hint="eastAsia"/>
        </w:rPr>
        <w:t>　　第三节 我国球形氧化铝粉市场需求分析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一、2020-2025年我国球形氧化铝粉需求量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我国球形氧化铝粉价格趋势分析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一、2020-2025年球形氧化铝粉价格分析</w:t>
      </w:r>
      <w:r>
        <w:rPr>
          <w:rFonts w:hint="eastAsia"/>
        </w:rPr>
        <w:br/>
      </w:r>
      <w:r>
        <w:rPr>
          <w:rFonts w:hint="eastAsia"/>
        </w:rPr>
        <w:t>　　　　二、影响球形氧化铝粉价格的因素</w:t>
      </w:r>
      <w:r>
        <w:rPr>
          <w:rFonts w:hint="eastAsia"/>
        </w:rPr>
        <w:br/>
      </w:r>
      <w:r>
        <w:rPr>
          <w:rFonts w:hint="eastAsia"/>
        </w:rPr>
        <w:t>　　　　三、2025-2031年球形氧化铝粉市场价格预测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2020-2025年我国球形氧化铝粉所属行业经济运行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2020-2025年我国球形氧化铝粉所属行业偿债能力分析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2020-2025年我国球形氧化铝粉所属行业盈利能力分析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2020-2025年我国球形氧化铝粉所属行业发展能力分析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2020-2025年我国球形氧化铝粉所属行业企业数量及变化趋势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2020-2025年我国球形氧化铝粉所属行业进、出口情况分析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2025年球形氧化铝粉所属行业进、出口特点</w:t>
      </w:r>
      <w:r>
        <w:rPr>
          <w:rFonts w:hint="eastAsia"/>
        </w:rPr>
        <w:br/>
      </w:r>
      <w:r>
        <w:rPr>
          <w:rFonts w:hint="eastAsia"/>
        </w:rPr>
        <w:t>　　第二节 球形氧化铝粉进口统计分析</w:t>
      </w:r>
      <w:r>
        <w:rPr>
          <w:rFonts w:hint="eastAsia"/>
        </w:rPr>
        <w:br/>
      </w:r>
      <w:r>
        <w:rPr>
          <w:rFonts w:hint="eastAsia"/>
        </w:rPr>
        <w:t>　　第三节 球形氧化铝粉出口情况分析</w:t>
      </w:r>
      <w:r>
        <w:rPr>
          <w:rFonts w:hint="eastAsia"/>
        </w:rPr>
        <w:br/>
      </w:r>
      <w:r>
        <w:rPr>
          <w:rFonts w:hint="eastAsia"/>
        </w:rPr>
        <w:t>　　第四节 2025-2031年球形氧化铝粉所属行业进、出口预测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主要球形氧化铝粉企业及竞争格局</w:t>
      </w:r>
      <w:r>
        <w:rPr>
          <w:rFonts w:hint="eastAsia"/>
        </w:rPr>
        <w:br/>
      </w:r>
      <w:r>
        <w:rPr>
          <w:rFonts w:hint="eastAsia"/>
        </w:rPr>
        <w:t>　　第一节 山东信诺铝业有限公司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江苏联瑞新材料股份有限公司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上海百图高新材料科技有限公司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山东诚旭新材料有限公司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江苏天行新材料有限公司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淄博正则铝业有限公司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山东晶鑫晶体科技有限公司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2025-2031年球形氧化铝粉投资建议</w:t>
      </w:r>
      <w:r>
        <w:rPr>
          <w:rFonts w:hint="eastAsia"/>
        </w:rPr>
        <w:br/>
      </w:r>
      <w:r>
        <w:rPr>
          <w:rFonts w:hint="eastAsia"/>
        </w:rPr>
        <w:t>　　第一节 球形氧化铝粉投资环境分析</w:t>
      </w:r>
      <w:r>
        <w:rPr>
          <w:rFonts w:hint="eastAsia"/>
        </w:rPr>
        <w:br/>
      </w:r>
      <w:r>
        <w:rPr>
          <w:rFonts w:hint="eastAsia"/>
        </w:rPr>
        <w:t>　　第二节 球形氧化铝粉投资进入壁垒分析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球形氧化铝粉投资建议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2025-2031年我国球形氧化铝粉未来发展预测及投资前景分析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未来球形氧化铝粉行业发展趋势预测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一、未来球形氧化铝粉行业发展分析</w:t>
      </w:r>
      <w:r>
        <w:rPr>
          <w:rFonts w:hint="eastAsia"/>
        </w:rPr>
        <w:br/>
      </w:r>
      <w:r>
        <w:rPr>
          <w:rFonts w:hint="eastAsia"/>
        </w:rPr>
        <w:t>　　　　二、未来球形氧化铝粉行业技术开发方向</w:t>
      </w:r>
      <w:r>
        <w:rPr>
          <w:rFonts w:hint="eastAsia"/>
        </w:rPr>
        <w:br/>
      </w:r>
      <w:r>
        <w:rPr>
          <w:rFonts w:hint="eastAsia"/>
        </w:rPr>
        <w:t>　　第二节 球形氧化铝粉行业相关趋势预测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2025-2031年对我国球形氧化铝粉投资的建议及观点</w:t>
      </w:r>
      <w:r>
        <w:rPr>
          <w:rFonts w:hint="eastAsia"/>
        </w:rPr>
        <w:br/>
      </w:r>
      <w:r>
        <w:rPr>
          <w:rFonts w:hint="eastAsia"/>
        </w:rPr>
        <w:t>　　第一节 球形氧化铝粉行业投资机遇</w:t>
      </w:r>
      <w:r>
        <w:rPr>
          <w:rFonts w:hint="eastAsia"/>
        </w:rPr>
        <w:br/>
      </w:r>
      <w:r>
        <w:rPr>
          <w:rFonts w:hint="eastAsia"/>
        </w:rPr>
        <w:t>　　第二节 球形氧化铝粉行业投资风险剖析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球形氧化铝粉行业类别</w:t>
      </w:r>
      <w:r>
        <w:rPr>
          <w:rFonts w:hint="eastAsia"/>
        </w:rPr>
        <w:br/>
      </w:r>
      <w:r>
        <w:rPr>
          <w:rFonts w:hint="eastAsia"/>
        </w:rPr>
        <w:t>　　图表 球形氧化铝粉行业产业链调研</w:t>
      </w:r>
      <w:r>
        <w:rPr>
          <w:rFonts w:hint="eastAsia"/>
        </w:rPr>
        <w:br/>
      </w:r>
      <w:r>
        <w:rPr>
          <w:rFonts w:hint="eastAsia"/>
        </w:rPr>
        <w:t>　　图表 球形氧化铝粉行业现状</w:t>
      </w:r>
      <w:r>
        <w:rPr>
          <w:rFonts w:hint="eastAsia"/>
        </w:rPr>
        <w:br/>
      </w:r>
      <w:r>
        <w:rPr>
          <w:rFonts w:hint="eastAsia"/>
        </w:rPr>
        <w:t>　　图表 球形氧化铝粉行业标准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2025年中国球形氧化铝粉行业产能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2020-2025年中国球形氧化铝粉行业产量统计</w:t>
      </w:r>
      <w:r>
        <w:rPr>
          <w:rFonts w:hint="eastAsia"/>
        </w:rPr>
        <w:br/>
      </w:r>
      <w:r>
        <w:rPr>
          <w:rFonts w:hint="eastAsia"/>
        </w:rPr>
        <w:t>　　图表 球形氧化铝粉行业动态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2020-2025年中国球形氧化铝粉市场需求量</w:t>
      </w:r>
      <w:r>
        <w:rPr>
          <w:rFonts w:hint="eastAsia"/>
        </w:rPr>
        <w:br/>
      </w:r>
      <w:r>
        <w:rPr>
          <w:rFonts w:hint="eastAsia"/>
        </w:rPr>
        <w:t>　　图表 2025年中国球形氧化铝粉行业需求区域调研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2020-2025年中国球形氧化铝粉行情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2020-2025年中国球形氧化铝粉进口统计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2020-2025年中国球形氧化铝粉行业企业数量统计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**地区球形氧化铝粉市场调研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**地区球形氧化铝粉市场调研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球形氧化铝粉行业竞争对手分析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球形氧化铝粉行业准入条件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58a41b7624d93" w:history="1">
        <w:r>
          <w:rPr>
            <w:rStyle w:val="Hyperlink"/>
          </w:rPr>
          <w:t>中国球形氧化铝粉市场现状与前景趋势报告（2025-2031年）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58a41b7624d93" w:history="1">
        <w:r>
          <w:rPr>
            <w:rStyle w:val="Hyperlink"/>
          </w:rPr>
          <w:t>https://www.20087.com/2/55/QiuXingYangHuaLvFenShiChangQianJingFenXi.html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热点：氮化硼粉、球形氧化铝粉末、镍基合金粉、球形氧化铝粉生产工艺、纳米二氧化钛、球形氧化铝粉报价、精细氧化铝龙头企业排名、球形氧化铝粉在规模化生产中的工艺流程、氧化铝中毒表现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fd283c474806" w:history="1">
      <w:r>
        <w:rPr>
          <w:rStyle w:val="Hyperlink"/>
        </w:rPr>
        <w:t>中国球形氧化铝粉市场现状与前景趋势报告（2025-2031年）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uXingYangHuaLvFenShiChangQianJingFenXi.html" TargetMode="External" Id="R36a58a41b76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uXingYangHuaLvFenShiChangQianJingFenXi.html" TargetMode="External" Id="Rd012fd283c4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2025-01-21T04:22:00Z</dcterms:created>
  <dcterms:modified xsi:type="dcterms:W3CDTF">2025-01-21T05:22:00Z</dcterms:modified>
  <dc:subject>中国球形氧化铝粉市场现状与前景趋势报告（2025-2031年）</dc:subject>
  <dc:title>中国球形氧化铝粉市场现状与前景趋势报告（2025-2031年）</dc:title>
  <cp:keywords>中国球形氧化铝粉市场现状与前景趋势报告（2025-2031年）</cp:keywords>
  <dc:description>中国球形氧化铝粉市场现状与前景趋势报告（2025-2031年）</dc:description>
</cp:coreProperties>
</file>