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6a83e79ab452e" w:history="1">
              <w:r>
                <w:rPr>
                  <w:rStyle w:val="Hyperlink"/>
                </w:rPr>
                <w:t>中国移动照明灯车市场现状全面调研及发展趋势分析报告（2025-2031年）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6a83e79ab452e" w:history="1">
              <w:r>
                <w:rPr>
                  <w:rStyle w:val="Hyperlink"/>
                </w:rPr>
                <w:t>中国移动照明灯车市场现状全面调研及发展趋势分析报告（2025-2031年）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6a83e79ab452e" w:history="1">
                <w:r>
                  <w:rPr>
                    <w:rStyle w:val="Hyperlink"/>
                  </w:rPr>
                  <w:t>https://www.20087.com/8/05/YiDongZhaoMingDengCheFaZhanQuShiYuCe.html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照明灯车广泛应用于建筑工地、灾难救援、户外活动和体育赛事等场合，提供临时照明解决方案。近年来，随着LED照明技术和电池储能技术的进步，移动照明灯车的亮度、续航时间和能效都有了显著提升，同时，智能化控制系统的集成，如远程控制和自动调节亮度，使得使用更加便捷和高效。</w:t>
      </w:r>
      <w:r>
        <w:rPr>
          <w:rFonts w:hint="eastAsia"/>
        </w:rPr>
        <w:br/>
      </w:r>
      <w:r>
        <w:rPr>
          <w:rFonts w:hint="eastAsia"/>
        </w:rPr>
        <w:t>　　未来，移动照明灯车的发展将更加注重智能化和可持续性。智能化趋势体现在集成更多传感器和物联网技术，实现设备的远程监控和自动化操作，以及基于环境光线的智能调节，以节省能源。可持续性趋势则意味着采用更环保的材料和可再生能源供电，如太阳能电池板，减少碳足迹，同时，设计上考虑可回收性和模块化，以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6a83e79ab452e" w:history="1">
        <w:r>
          <w:rPr>
            <w:rStyle w:val="Hyperlink"/>
          </w:rPr>
          <w:t>中国移动照明灯车市场现状全面调研及发展趋势分析报告（2025-2031年）</w:t>
        </w:r>
      </w:hyperlink>
      <w:r>
        <w:rPr>
          <w:rFonts w:hint="eastAsia"/>
        </w:rPr>
        <w:t>》系统分析了我国移动照明灯车行业的市场规模、市场需求及价格动态，深入探讨了移动照明灯车产业链结构与发展特点。报告对移动照明灯车细分市场进行了详细剖析，基于科学数据预测了市场前景及未来发展趋势，同时聚焦移动照明灯车重点企业，评估了品牌影响力、市场竞争力及行业集中度变化。通过专业分析与客观洞察，报告为投资者、产业链相关企业及政府决策部门提供了重要参考，是把握移动照明灯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我国移动照明灯车概述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国外移动照明灯车市场发展概况</w:t>
      </w:r>
      <w:r>
        <w:rPr>
          <w:rFonts w:hint="eastAsia"/>
        </w:rPr>
        <w:br/>
      </w:r>
      <w:r>
        <w:rPr>
          <w:rFonts w:hint="eastAsia"/>
        </w:rPr>
        <w:t>　　第一节 全球移动照明灯车市场分析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2025年我国移动照明灯车环境分析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我国移动照明灯车技术发展分析</w:t>
      </w:r>
      <w:r>
        <w:rPr>
          <w:rFonts w:hint="eastAsia"/>
        </w:rPr>
        <w:br/>
      </w:r>
      <w:r>
        <w:rPr>
          <w:rFonts w:hint="eastAsia"/>
        </w:rPr>
        <w:t>　　第一节 当前我国移动照明灯车技术发展现况分析</w:t>
      </w:r>
      <w:r>
        <w:rPr>
          <w:rFonts w:hint="eastAsia"/>
        </w:rPr>
        <w:br/>
      </w:r>
      <w:r>
        <w:rPr>
          <w:rFonts w:hint="eastAsia"/>
        </w:rPr>
        <w:t>　　第二节 我国移动照明灯车技术成熟度分析</w:t>
      </w:r>
      <w:r>
        <w:rPr>
          <w:rFonts w:hint="eastAsia"/>
        </w:rPr>
        <w:br/>
      </w:r>
      <w:r>
        <w:rPr>
          <w:rFonts w:hint="eastAsia"/>
        </w:rPr>
        <w:t>　　第三节 中、外移动照明灯车技术差距及其主要因素分析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未来提高我国移动照明灯车技术的策略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移动照明灯车市场特性分析</w:t>
      </w:r>
      <w:r>
        <w:rPr>
          <w:rFonts w:hint="eastAsia"/>
        </w:rPr>
        <w:br/>
      </w:r>
      <w:r>
        <w:rPr>
          <w:rFonts w:hint="eastAsia"/>
        </w:rPr>
        <w:t>　　第一节 移动照明灯车市场集中度分析及预测</w:t>
      </w:r>
      <w:r>
        <w:rPr>
          <w:rFonts w:hint="eastAsia"/>
        </w:rPr>
        <w:br/>
      </w:r>
      <w:r>
        <w:rPr>
          <w:rFonts w:hint="eastAsia"/>
        </w:rPr>
        <w:t>　　第二节 移动照明灯车SWOT分析及预测</w:t>
      </w:r>
      <w:r>
        <w:rPr>
          <w:rFonts w:hint="eastAsia"/>
        </w:rPr>
        <w:br/>
      </w:r>
      <w:r>
        <w:rPr>
          <w:rFonts w:hint="eastAsia"/>
        </w:rPr>
        <w:t>　　　　一、移动照明灯车优势</w:t>
      </w:r>
      <w:r>
        <w:rPr>
          <w:rFonts w:hint="eastAsia"/>
        </w:rPr>
        <w:br/>
      </w:r>
      <w:r>
        <w:rPr>
          <w:rFonts w:hint="eastAsia"/>
        </w:rPr>
        <w:t>　　　　二、移动照明灯车劣势</w:t>
      </w:r>
      <w:r>
        <w:rPr>
          <w:rFonts w:hint="eastAsia"/>
        </w:rPr>
        <w:br/>
      </w:r>
      <w:r>
        <w:rPr>
          <w:rFonts w:hint="eastAsia"/>
        </w:rPr>
        <w:t>　　　　三、移动照明灯车机会</w:t>
      </w:r>
      <w:r>
        <w:rPr>
          <w:rFonts w:hint="eastAsia"/>
        </w:rPr>
        <w:br/>
      </w:r>
      <w:r>
        <w:rPr>
          <w:rFonts w:hint="eastAsia"/>
        </w:rPr>
        <w:t>　　　　四、移动照明灯车风险</w:t>
      </w:r>
      <w:r>
        <w:rPr>
          <w:rFonts w:hint="eastAsia"/>
        </w:rPr>
        <w:br/>
      </w:r>
      <w:r>
        <w:rPr>
          <w:rFonts w:hint="eastAsia"/>
        </w:rPr>
        <w:t>　　第三节 移动照明灯车进入退出状况分析及预测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我国移动照明灯车发展现状</w:t>
      </w:r>
      <w:r>
        <w:rPr>
          <w:rFonts w:hint="eastAsia"/>
        </w:rPr>
        <w:br/>
      </w:r>
      <w:r>
        <w:rPr>
          <w:rFonts w:hint="eastAsia"/>
        </w:rPr>
        <w:t>　　第一节 我国移动照明灯车市场现状分析及预测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我国移动照明灯车产量分析</w:t>
      </w:r>
      <w:r>
        <w:rPr>
          <w:rFonts w:hint="eastAsia"/>
        </w:rPr>
        <w:br/>
      </w:r>
      <w:r>
        <w:rPr>
          <w:rFonts w:hint="eastAsia"/>
        </w:rPr>
        <w:t>　　第三节 我国移动照明灯车市场需求分析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一、2020-2025年我国移动照明灯车需求量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我国移动照明灯车价格趋势分析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一、2020-2025年移动照明灯车价格分析</w:t>
      </w:r>
      <w:r>
        <w:rPr>
          <w:rFonts w:hint="eastAsia"/>
        </w:rPr>
        <w:br/>
      </w:r>
      <w:r>
        <w:rPr>
          <w:rFonts w:hint="eastAsia"/>
        </w:rPr>
        <w:t>　　　　二、影响移动照明灯车价格的因素</w:t>
      </w:r>
      <w:r>
        <w:rPr>
          <w:rFonts w:hint="eastAsia"/>
        </w:rPr>
        <w:br/>
      </w:r>
      <w:r>
        <w:rPr>
          <w:rFonts w:hint="eastAsia"/>
        </w:rPr>
        <w:t>　　　　三、未来几年移动照明灯车市场价格预测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2020-2025年我国移动照明灯车行业经济运行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2020-2025年我国移动照明灯车进、出口分析</w:t>
      </w:r>
      <w:r>
        <w:rPr>
          <w:rFonts w:hint="eastAsia"/>
        </w:rPr>
        <w:br/>
      </w:r>
      <w:r>
        <w:rPr>
          <w:rFonts w:hint="eastAsia"/>
        </w:rPr>
        <w:t>　　第一节 2025年移动照明灯车进、出口特点</w:t>
      </w:r>
      <w:r>
        <w:rPr>
          <w:rFonts w:hint="eastAsia"/>
        </w:rPr>
        <w:br/>
      </w:r>
      <w:r>
        <w:rPr>
          <w:rFonts w:hint="eastAsia"/>
        </w:rPr>
        <w:t>　　第二节 2020-2025年移动照明灯车进口分析</w:t>
      </w:r>
      <w:r>
        <w:rPr>
          <w:rFonts w:hint="eastAsia"/>
        </w:rPr>
        <w:br/>
      </w:r>
      <w:r>
        <w:rPr>
          <w:rFonts w:hint="eastAsia"/>
        </w:rPr>
        <w:t>　　第三节 2020-2025年移动照明灯车出口分析</w:t>
      </w:r>
      <w:r>
        <w:rPr>
          <w:rFonts w:hint="eastAsia"/>
        </w:rPr>
        <w:br/>
      </w:r>
      <w:r>
        <w:rPr>
          <w:rFonts w:hint="eastAsia"/>
        </w:rPr>
        <w:t>　　第四节 2025-2031年移动照明灯车进、出口预测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2020-2025年主要移动照明灯车企业及竞争格局</w:t>
      </w:r>
      <w:r>
        <w:rPr>
          <w:rFonts w:hint="eastAsia"/>
        </w:rPr>
        <w:br/>
      </w:r>
      <w:r>
        <w:rPr>
          <w:rFonts w:hint="eastAsia"/>
        </w:rPr>
        <w:t>　　第一节 海洋王照明科技股份有限公司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雷士照明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武汉远迪照明电器制造有限公司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温州天狼星照明有限公司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三、2020-2025年移动照明灯车产品研究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2025-2031年移动照明灯车投资建议</w:t>
      </w:r>
      <w:r>
        <w:rPr>
          <w:rFonts w:hint="eastAsia"/>
        </w:rPr>
        <w:br/>
      </w:r>
      <w:r>
        <w:rPr>
          <w:rFonts w:hint="eastAsia"/>
        </w:rPr>
        <w:t>　　第一节 移动照明灯车投资环境分析</w:t>
      </w:r>
      <w:r>
        <w:rPr>
          <w:rFonts w:hint="eastAsia"/>
        </w:rPr>
        <w:br/>
      </w:r>
      <w:r>
        <w:rPr>
          <w:rFonts w:hint="eastAsia"/>
        </w:rPr>
        <w:t>　　第二节 移动照明灯车投资进入壁垒分析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移动照明灯车投资建议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2025-2031年我国移动照明灯车未来发展预测及投资前景分析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未来移动照明灯车行业发展趋势分析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一、未来移动照明灯车行业发展分析</w:t>
      </w:r>
      <w:r>
        <w:rPr>
          <w:rFonts w:hint="eastAsia"/>
        </w:rPr>
        <w:br/>
      </w:r>
      <w:r>
        <w:rPr>
          <w:rFonts w:hint="eastAsia"/>
        </w:rPr>
        <w:t>　　　　二、未来移动照明灯车行业技术开发方向</w:t>
      </w:r>
      <w:r>
        <w:rPr>
          <w:rFonts w:hint="eastAsia"/>
        </w:rPr>
        <w:br/>
      </w:r>
      <w:r>
        <w:rPr>
          <w:rFonts w:hint="eastAsia"/>
        </w:rPr>
        <w:t>　　第二节 移动照明灯车行业相关趋势预测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2025-2031年业内专家对我国移动照明灯车投资的建议及观点</w:t>
      </w:r>
      <w:r>
        <w:rPr>
          <w:rFonts w:hint="eastAsia"/>
        </w:rPr>
        <w:br/>
      </w:r>
      <w:r>
        <w:rPr>
          <w:rFonts w:hint="eastAsia"/>
        </w:rPr>
        <w:t>　　第一节 移动照明灯车行业投资机遇</w:t>
      </w:r>
      <w:r>
        <w:rPr>
          <w:rFonts w:hint="eastAsia"/>
        </w:rPr>
        <w:br/>
      </w:r>
      <w:r>
        <w:rPr>
          <w:rFonts w:hint="eastAsia"/>
        </w:rPr>
        <w:t>　　第二节 移动照明灯车行业投资风险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6a83e79ab452e" w:history="1">
        <w:r>
          <w:rPr>
            <w:rStyle w:val="Hyperlink"/>
          </w:rPr>
          <w:t>中国移动照明灯车市场现状全面调研及发展趋势分析报告（2025-2031年）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6a83e79ab452e" w:history="1">
        <w:r>
          <w:rPr>
            <w:rStyle w:val="Hyperlink"/>
          </w:rPr>
          <w:t>https://www.20087.com/8/05/YiDongZhaoMingDengCheFaZhanQuShiYuCe.html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热点：便携式应急照明灯、移动照明灯车 防爆要求、照明车图片、移动照明灯车厂家、12伏照明灯、移动照明灯车应用于哪些场合、客厅照明灯、移动照明灯车点捡表、车内照明灯关不了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d9944a5614cdc" w:history="1">
      <w:r>
        <w:rPr>
          <w:rStyle w:val="Hyperlink"/>
        </w:rPr>
        <w:t>中国移动照明灯车市场现状全面调研及发展趋势分析报告（2025-2031年）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DongZhaoMingDengCheFaZhanQuShiYuCe.html" TargetMode="External" Id="R74f6a83e79ab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DongZhaoMingDengCheFaZhanQuShiYuCe.html" TargetMode="External" Id="R688d9944a561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2025-05-04T08:58:00Z</dcterms:created>
  <dcterms:modified xsi:type="dcterms:W3CDTF">2025-05-04T09:58:00Z</dcterms:modified>
  <dc:subject>中国移动照明灯车市场现状全面调研及发展趋势分析报告（2025-2031年）</dc:subject>
  <dc:title>中国移动照明灯车市场现状全面调研及发展趋势分析报告（2025-2031年）</dc:title>
  <cp:keywords>中国移动照明灯车市场现状全面调研及发展趋势分析报告（2025-2031年）</cp:keywords>
  <dc:description>中国移动照明灯车市场现状全面调研及发展趋势分析报告（2025-2031年）</dc:description>
</cp:coreProperties>
</file>