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31177a1634aef" w:history="1">
              <w:r>
                <w:rPr>
                  <w:rStyle w:val="Hyperlink"/>
                </w:rPr>
                <w:t>中国稻壳发电行业市场调研及前景趋势报告（2025-2031年）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31177a1634aef" w:history="1">
              <w:r>
                <w:rPr>
                  <w:rStyle w:val="Hyperlink"/>
                </w:rPr>
                <w:t>中国稻壳发电行业市场调研及前景趋势报告（2025-2031年）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31177a1634aef" w:history="1">
                <w:r>
                  <w:rPr>
                    <w:rStyle w:val="Hyperlink"/>
                  </w:rPr>
                  <w:t>https://www.20087.com/6/16/DaoQiaoFaDianShiChangXianZhuangHeQianJing.html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一种生物质能源利用方式，近年来随着可再生能源技术的发展和市场需求的变化，市场需求呈现出快速增长的趋势。目前，稻壳发电不仅在发电效率上有所提升，还在环境保护方面进行了优化。随着燃烧技术和热能转换技术的进步，稻壳发电的能效比得到提高，减少了温室气体排放。此外，随着循环经济理念的推广，稻壳发电项目更加注重稻壳资源的综合利用，如灰渣的再利用和生物质肥料的生产。</w:t>
      </w:r>
      <w:r>
        <w:rPr>
          <w:rFonts w:hint="eastAsia"/>
        </w:rPr>
        <w:br/>
      </w:r>
      <w:r>
        <w:rPr>
          <w:rFonts w:hint="eastAsia"/>
        </w:rPr>
        <w:t>　　未来，稻壳发电将朝着更加高效化、环保化和综合化的方向发展。一方面，随着技术的进步，稻壳发电将更加注重提高能源转换效率，减少能源损耗。另一方面，随着环保法规的趋严，稻壳发电将更加注重采用清洁燃烧技术，减少污染物排放。此外，随着生物质能源产业链的发展，稻壳发电将更加注重与农业废弃物综合利用项目的结合，实现稻壳资源的最大化利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31177a1634aef" w:history="1">
        <w:r>
          <w:rPr>
            <w:rStyle w:val="Hyperlink"/>
          </w:rPr>
          <w:t>中国稻壳发电行业市场调研及前景趋势报告（2025-2031年）</w:t>
        </w:r>
      </w:hyperlink>
      <w:r>
        <w:rPr>
          <w:rFonts w:hint="eastAsia"/>
        </w:rPr>
        <w:t>》通过严谨的分析、翔实的数据及直观的图表，系统解析了稻壳发电行业的市场规模、需求变化、价格波动及产业链结构。报告全面评估了当前稻壳发电市场现状，科学预测了未来市场前景与发展趋势，重点剖析了稻壳发电细分市场的机遇与挑战。同时，报告对稻壳发电重点企业的竞争地位及市场集中度进行了评估，为稻壳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稻壳发电相关概述</w:t>
      </w:r>
      <w:r>
        <w:rPr>
          <w:rFonts w:hint="eastAsia"/>
        </w:rPr>
        <w:br/>
      </w:r>
      <w:r>
        <w:rPr>
          <w:rFonts w:hint="eastAsia"/>
        </w:rPr>
        <w:t>　　第一节 稻壳的相关概述</w:t>
      </w:r>
      <w:r>
        <w:rPr>
          <w:rFonts w:hint="eastAsia"/>
        </w:rPr>
        <w:br/>
      </w:r>
      <w:r>
        <w:rPr>
          <w:rFonts w:hint="eastAsia"/>
        </w:rPr>
        <w:t>　　第二节 稻壳的综合利用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二、在环保领域的应用</w:t>
      </w:r>
      <w:r>
        <w:rPr>
          <w:rFonts w:hint="eastAsia"/>
        </w:rPr>
        <w:br/>
      </w:r>
      <w:r>
        <w:rPr>
          <w:rFonts w:hint="eastAsia"/>
        </w:rPr>
        <w:t>　　　　三、在农业领域的应用</w:t>
      </w:r>
      <w:r>
        <w:rPr>
          <w:rFonts w:hint="eastAsia"/>
        </w:rPr>
        <w:br/>
      </w:r>
      <w:r>
        <w:rPr>
          <w:rFonts w:hint="eastAsia"/>
        </w:rPr>
        <w:t>　　　　四、在能源领域的应用</w:t>
      </w:r>
      <w:r>
        <w:rPr>
          <w:rFonts w:hint="eastAsia"/>
        </w:rPr>
        <w:br/>
      </w:r>
      <w:r>
        <w:rPr>
          <w:rFonts w:hint="eastAsia"/>
        </w:rPr>
        <w:t>　　　　五、在建材领域的应用</w:t>
      </w:r>
      <w:r>
        <w:rPr>
          <w:rFonts w:hint="eastAsia"/>
        </w:rPr>
        <w:br/>
      </w:r>
      <w:r>
        <w:rPr>
          <w:rFonts w:hint="eastAsia"/>
        </w:rPr>
        <w:t>　　第三节 稻壳发电概述</w:t>
      </w:r>
      <w:r>
        <w:rPr>
          <w:rFonts w:hint="eastAsia"/>
        </w:rPr>
        <w:br/>
      </w:r>
      <w:r>
        <w:rPr>
          <w:rFonts w:hint="eastAsia"/>
        </w:rPr>
        <w:t>　　　　一、稻壳发电的原理</w:t>
      </w:r>
      <w:r>
        <w:rPr>
          <w:rFonts w:hint="eastAsia"/>
        </w:rPr>
        <w:br/>
      </w:r>
      <w:r>
        <w:rPr>
          <w:rFonts w:hint="eastAsia"/>
        </w:rPr>
        <w:t>　　　　二、稻壳发电的技术路线介绍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2025年中国稻壳发电行业发展环境分析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中国稻壳发电行业发展的政策环境分析</w:t>
      </w:r>
      <w:r>
        <w:rPr>
          <w:rFonts w:hint="eastAsia"/>
        </w:rPr>
        <w:br/>
      </w:r>
      <w:r>
        <w:rPr>
          <w:rFonts w:hint="eastAsia"/>
        </w:rPr>
        <w:t>　　第二节 中国稻壳发电行业发展的经济环境分析</w:t>
      </w:r>
      <w:r>
        <w:rPr>
          <w:rFonts w:hint="eastAsia"/>
        </w:rPr>
        <w:br/>
      </w:r>
      <w:r>
        <w:rPr>
          <w:rFonts w:hint="eastAsia"/>
        </w:rPr>
        <w:t>　　第三节 中国稻壳发电行业发展的社会环境分析</w:t>
      </w:r>
      <w:r>
        <w:rPr>
          <w:rFonts w:hint="eastAsia"/>
        </w:rPr>
        <w:br/>
      </w:r>
      <w:r>
        <w:rPr>
          <w:rFonts w:hint="eastAsia"/>
        </w:rPr>
        <w:t>　　第四节 中国稻壳发电行业发展的行业环境分析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中国稻壳发电行业发展状况分析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中国发展稻壳发电的可行性分析</w:t>
      </w:r>
      <w:r>
        <w:rPr>
          <w:rFonts w:hint="eastAsia"/>
        </w:rPr>
        <w:br/>
      </w:r>
      <w:r>
        <w:rPr>
          <w:rFonts w:hint="eastAsia"/>
        </w:rPr>
        <w:t>　　　　一、中国的稻壳资源概况</w:t>
      </w:r>
      <w:r>
        <w:rPr>
          <w:rFonts w:hint="eastAsia"/>
        </w:rPr>
        <w:br/>
      </w:r>
      <w:r>
        <w:rPr>
          <w:rFonts w:hint="eastAsia"/>
        </w:rPr>
        <w:t>　　　　二、中国稻谷产区分布情况</w:t>
      </w:r>
      <w:r>
        <w:rPr>
          <w:rFonts w:hint="eastAsia"/>
        </w:rPr>
        <w:br/>
      </w:r>
      <w:r>
        <w:rPr>
          <w:rFonts w:hint="eastAsia"/>
        </w:rPr>
        <w:t>　　　　三、稻壳发电的社会经济效益分析</w:t>
      </w:r>
      <w:r>
        <w:rPr>
          <w:rFonts w:hint="eastAsia"/>
        </w:rPr>
        <w:br/>
      </w:r>
      <w:r>
        <w:rPr>
          <w:rFonts w:hint="eastAsia"/>
        </w:rPr>
        <w:t>　　第二节 中国稻壳发电行业发展概况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一、中国稻壳发电行业发展历程</w:t>
      </w:r>
      <w:r>
        <w:rPr>
          <w:rFonts w:hint="eastAsia"/>
        </w:rPr>
        <w:br/>
      </w:r>
      <w:r>
        <w:rPr>
          <w:rFonts w:hint="eastAsia"/>
        </w:rPr>
        <w:t>　　　　二、近年中国稻壳发电的推广应用状况</w:t>
      </w:r>
      <w:r>
        <w:rPr>
          <w:rFonts w:hint="eastAsia"/>
        </w:rPr>
        <w:br/>
      </w:r>
      <w:r>
        <w:rPr>
          <w:rFonts w:hint="eastAsia"/>
        </w:rPr>
        <w:t>　　第三节 中国稻壳发电的相关技术分析</w:t>
      </w:r>
      <w:r>
        <w:rPr>
          <w:rFonts w:hint="eastAsia"/>
        </w:rPr>
        <w:br/>
      </w:r>
      <w:r>
        <w:rPr>
          <w:rFonts w:hint="eastAsia"/>
        </w:rPr>
        <w:t>　　　　一、稻壳气化发电的工艺流程</w:t>
      </w:r>
      <w:r>
        <w:rPr>
          <w:rFonts w:hint="eastAsia"/>
        </w:rPr>
        <w:br/>
      </w:r>
      <w:r>
        <w:rPr>
          <w:rFonts w:hint="eastAsia"/>
        </w:rPr>
        <w:t>　　　　二、循环流化床燃稻壳技术介绍</w:t>
      </w:r>
      <w:r>
        <w:rPr>
          <w:rFonts w:hint="eastAsia"/>
        </w:rPr>
        <w:br/>
      </w:r>
      <w:r>
        <w:rPr>
          <w:rFonts w:hint="eastAsia"/>
        </w:rPr>
        <w:t>　　　　三、稻壳燃烧锅炉的技术特性分析</w:t>
      </w:r>
      <w:r>
        <w:rPr>
          <w:rFonts w:hint="eastAsia"/>
        </w:rPr>
        <w:br/>
      </w:r>
      <w:r>
        <w:rPr>
          <w:rFonts w:hint="eastAsia"/>
        </w:rPr>
        <w:t>　　　　四、工业锅炉直接燃烧稻壳技术介绍</w:t>
      </w:r>
      <w:r>
        <w:rPr>
          <w:rFonts w:hint="eastAsia"/>
        </w:rPr>
        <w:br/>
      </w:r>
      <w:r>
        <w:rPr>
          <w:rFonts w:hint="eastAsia"/>
        </w:rPr>
        <w:t>　　第四节 中国稻壳发电行业存在的问题及发展对策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全球生物质发电行业状况分析</w:t>
      </w:r>
      <w:r>
        <w:rPr>
          <w:rFonts w:hint="eastAsia"/>
        </w:rPr>
        <w:br/>
      </w:r>
      <w:r>
        <w:rPr>
          <w:rFonts w:hint="eastAsia"/>
        </w:rPr>
        <w:t>　　第一节 全球生物质能发电行业概况</w:t>
      </w:r>
      <w:r>
        <w:rPr>
          <w:rFonts w:hint="eastAsia"/>
        </w:rPr>
        <w:br/>
      </w:r>
      <w:r>
        <w:rPr>
          <w:rFonts w:hint="eastAsia"/>
        </w:rPr>
        <w:t>　　第二节 全球生物质气化发电的技术进展状况分析</w:t>
      </w:r>
      <w:r>
        <w:rPr>
          <w:rFonts w:hint="eastAsia"/>
        </w:rPr>
        <w:br/>
      </w:r>
      <w:r>
        <w:rPr>
          <w:rFonts w:hint="eastAsia"/>
        </w:rPr>
        <w:t>　　第三节 全球主要国家生物质发电的政策分析</w:t>
      </w:r>
      <w:r>
        <w:rPr>
          <w:rFonts w:hint="eastAsia"/>
        </w:rPr>
        <w:br/>
      </w:r>
      <w:r>
        <w:rPr>
          <w:rFonts w:hint="eastAsia"/>
        </w:rPr>
        <w:t>　　　　一、美国历年生物质发电的政策</w:t>
      </w:r>
      <w:r>
        <w:rPr>
          <w:rFonts w:hint="eastAsia"/>
        </w:rPr>
        <w:br/>
      </w:r>
      <w:r>
        <w:rPr>
          <w:rFonts w:hint="eastAsia"/>
        </w:rPr>
        <w:t>　　　　二、其它发达国家生物质发电政策</w:t>
      </w:r>
      <w:r>
        <w:rPr>
          <w:rFonts w:hint="eastAsia"/>
        </w:rPr>
        <w:br/>
      </w:r>
      <w:r>
        <w:rPr>
          <w:rFonts w:hint="eastAsia"/>
        </w:rPr>
        <w:t>　　　　三、国外主要国家生物质发电政策特点分析</w:t>
      </w:r>
      <w:r>
        <w:rPr>
          <w:rFonts w:hint="eastAsia"/>
        </w:rPr>
        <w:br/>
      </w:r>
      <w:r>
        <w:rPr>
          <w:rFonts w:hint="eastAsia"/>
        </w:rPr>
        <w:t>　　第四节 中国生物质发电行业状况分析</w:t>
      </w:r>
      <w:r>
        <w:rPr>
          <w:rFonts w:hint="eastAsia"/>
        </w:rPr>
        <w:br/>
      </w:r>
      <w:r>
        <w:rPr>
          <w:rFonts w:hint="eastAsia"/>
        </w:rPr>
        <w:t>　　　　一、中国生物质发电行业发展现状分析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二、中国各地生物质发电项目发展情况</w:t>
      </w:r>
      <w:r>
        <w:rPr>
          <w:rFonts w:hint="eastAsia"/>
        </w:rPr>
        <w:br/>
      </w:r>
      <w:r>
        <w:rPr>
          <w:rFonts w:hint="eastAsia"/>
        </w:rPr>
        <w:t>　　　　三、历年中国生物质发电政策分析</w:t>
      </w:r>
      <w:r>
        <w:rPr>
          <w:rFonts w:hint="eastAsia"/>
        </w:rPr>
        <w:br/>
      </w:r>
      <w:r>
        <w:rPr>
          <w:rFonts w:hint="eastAsia"/>
        </w:rPr>
        <w:t>　　　　四、中国生物质发电的基本条件分析</w:t>
      </w:r>
      <w:r>
        <w:rPr>
          <w:rFonts w:hint="eastAsia"/>
        </w:rPr>
        <w:br/>
      </w:r>
      <w:r>
        <w:rPr>
          <w:rFonts w:hint="eastAsia"/>
        </w:rPr>
        <w:t>　　　　五、中国生物质发电行业发展的建议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2020-2025年中国稻壳发电行业重点区域发展分析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黑龙江稻壳发电行业发展状况分析</w:t>
      </w:r>
      <w:r>
        <w:rPr>
          <w:rFonts w:hint="eastAsia"/>
        </w:rPr>
        <w:br/>
      </w:r>
      <w:r>
        <w:rPr>
          <w:rFonts w:hint="eastAsia"/>
        </w:rPr>
        <w:t>　　第二节 安徽省稻壳发电行业发展状况分析</w:t>
      </w:r>
      <w:r>
        <w:rPr>
          <w:rFonts w:hint="eastAsia"/>
        </w:rPr>
        <w:br/>
      </w:r>
      <w:r>
        <w:rPr>
          <w:rFonts w:hint="eastAsia"/>
        </w:rPr>
        <w:t>　　第三节 江西省稻壳发电行业发展状况分析</w:t>
      </w:r>
      <w:r>
        <w:rPr>
          <w:rFonts w:hint="eastAsia"/>
        </w:rPr>
        <w:br/>
      </w:r>
      <w:r>
        <w:rPr>
          <w:rFonts w:hint="eastAsia"/>
        </w:rPr>
        <w:t>　　第四节 湖南省稻壳发电行业发展状况分析</w:t>
      </w:r>
      <w:r>
        <w:rPr>
          <w:rFonts w:hint="eastAsia"/>
        </w:rPr>
        <w:br/>
      </w:r>
      <w:r>
        <w:rPr>
          <w:rFonts w:hint="eastAsia"/>
        </w:rPr>
        <w:t>　　第五节 中国其他省市稻壳发电发展状况分析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中国稻壳发电行业重点企业分析</w:t>
      </w:r>
      <w:r>
        <w:rPr>
          <w:rFonts w:hint="eastAsia"/>
        </w:rPr>
        <w:br/>
      </w:r>
      <w:r>
        <w:rPr>
          <w:rFonts w:hint="eastAsia"/>
        </w:rPr>
        <w:t>　　第一节 黑龙江农垦金谷生物质发电有限公司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二、公司稻壳发电发展历程</w:t>
      </w:r>
      <w:r>
        <w:rPr>
          <w:rFonts w:hint="eastAsia"/>
        </w:rPr>
        <w:br/>
      </w:r>
      <w:r>
        <w:rPr>
          <w:rFonts w:hint="eastAsia"/>
        </w:rPr>
        <w:t>　　　　三、公司稻壳发电技术国际领先</w:t>
      </w:r>
      <w:r>
        <w:rPr>
          <w:rFonts w:hint="eastAsia"/>
        </w:rPr>
        <w:br/>
      </w:r>
      <w:r>
        <w:rPr>
          <w:rFonts w:hint="eastAsia"/>
        </w:rPr>
        <w:t>　　第二节 湖南谷力新能源科技股份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二、公司稻壳发电发展历程</w:t>
      </w:r>
      <w:r>
        <w:rPr>
          <w:rFonts w:hint="eastAsia"/>
        </w:rPr>
        <w:br/>
      </w:r>
      <w:r>
        <w:rPr>
          <w:rFonts w:hint="eastAsia"/>
        </w:rPr>
        <w:t>　　第三节 丰益（盘锦）新能源发电有限公司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二、公司稻壳发电发展历程</w:t>
      </w:r>
      <w:r>
        <w:rPr>
          <w:rFonts w:hint="eastAsia"/>
        </w:rPr>
        <w:br/>
      </w:r>
      <w:r>
        <w:rPr>
          <w:rFonts w:hint="eastAsia"/>
        </w:rPr>
        <w:t>　　第四节 益海（佳木斯）生物质能发电有限公司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二、公司稻壳发电发展历程</w:t>
      </w:r>
      <w:r>
        <w:rPr>
          <w:rFonts w:hint="eastAsia"/>
        </w:rPr>
        <w:br/>
      </w:r>
      <w:r>
        <w:rPr>
          <w:rFonts w:hint="eastAsia"/>
        </w:rPr>
        <w:t>　　第五节 益海嘉里（盘锦）生物质能发电有限公司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二、公司稻壳发电发展历程</w:t>
      </w:r>
      <w:r>
        <w:rPr>
          <w:rFonts w:hint="eastAsia"/>
        </w:rPr>
        <w:br/>
      </w:r>
      <w:r>
        <w:rPr>
          <w:rFonts w:hint="eastAsia"/>
        </w:rPr>
        <w:t>　　第六节 黑龙江国创生物质热电有限责任公司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二、公司稻壳发电发展历程</w:t>
      </w:r>
      <w:r>
        <w:rPr>
          <w:rFonts w:hint="eastAsia"/>
        </w:rPr>
        <w:br/>
      </w:r>
      <w:r>
        <w:rPr>
          <w:rFonts w:hint="eastAsia"/>
        </w:rPr>
        <w:t>　　第七节 扶余市顺泰生物质能发电有限责任公司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二、近年公司稻壳发电项目开发情况</w:t>
      </w:r>
      <w:r>
        <w:rPr>
          <w:rFonts w:hint="eastAsia"/>
        </w:rPr>
        <w:br/>
      </w:r>
      <w:r>
        <w:rPr>
          <w:rFonts w:hint="eastAsia"/>
        </w:rPr>
        <w:t>　　第八节 海泉风雷新能源发电股份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二、近年公司稻壳发电项目开发情况</w:t>
      </w:r>
      <w:r>
        <w:rPr>
          <w:rFonts w:hint="eastAsia"/>
        </w:rPr>
        <w:br/>
      </w:r>
      <w:r>
        <w:rPr>
          <w:rFonts w:hint="eastAsia"/>
        </w:rPr>
        <w:t>　　第九节 鹤岗市人和生物质发电有限公司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二、近年公司稻壳发电项目开发情况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2025-2031年中国稻壳发电行业前景与投资分析</w:t>
      </w:r>
      <w:r>
        <w:rPr>
          <w:rFonts w:hint="eastAsia"/>
        </w:rPr>
        <w:br/>
      </w:r>
      <w:r>
        <w:rPr>
          <w:rFonts w:hint="eastAsia"/>
        </w:rPr>
        <w:t>　　第一节 中国稻壳发电行业趋势预测分析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一、中国生物质能源趋势预测广阔</w:t>
      </w:r>
      <w:r>
        <w:rPr>
          <w:rFonts w:hint="eastAsia"/>
        </w:rPr>
        <w:br/>
      </w:r>
      <w:r>
        <w:rPr>
          <w:rFonts w:hint="eastAsia"/>
        </w:rPr>
        <w:t>　　　　二、中国稻壳电能开发利用前景可观</w:t>
      </w:r>
      <w:r>
        <w:rPr>
          <w:rFonts w:hint="eastAsia"/>
        </w:rPr>
        <w:br/>
      </w:r>
      <w:r>
        <w:rPr>
          <w:rFonts w:hint="eastAsia"/>
        </w:rPr>
        <w:t>　　第二节 中国稻壳气化发电工程投资分析</w:t>
      </w:r>
      <w:r>
        <w:rPr>
          <w:rFonts w:hint="eastAsia"/>
        </w:rPr>
        <w:br/>
      </w:r>
      <w:r>
        <w:rPr>
          <w:rFonts w:hint="eastAsia"/>
        </w:rPr>
        <w:t>　　　　一、10MW稻壳气化发电工程投资收益分析</w:t>
      </w:r>
      <w:r>
        <w:rPr>
          <w:rFonts w:hint="eastAsia"/>
        </w:rPr>
        <w:br/>
      </w:r>
      <w:r>
        <w:rPr>
          <w:rFonts w:hint="eastAsia"/>
        </w:rPr>
        <w:t>　　　　二、10MW稻壳气化发电工程效益分析</w:t>
      </w:r>
      <w:r>
        <w:rPr>
          <w:rFonts w:hint="eastAsia"/>
        </w:rPr>
        <w:br/>
      </w:r>
      <w:r>
        <w:rPr>
          <w:rFonts w:hint="eastAsia"/>
        </w:rPr>
        <w:t>　　第三节 [中智⋅林⋅]稻壳热电联产及精细化工综合利用投资分析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稻壳发电行业现状</w:t>
      </w:r>
      <w:r>
        <w:rPr>
          <w:rFonts w:hint="eastAsia"/>
        </w:rPr>
        <w:br/>
      </w:r>
      <w:r>
        <w:rPr>
          <w:rFonts w:hint="eastAsia"/>
        </w:rPr>
        <w:t>　　图表 稻壳发电行业产业链调研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2020-2025年稻壳发电行业市场容量统计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2020-2025年中国稻壳发电行业市场规模情况</w:t>
      </w:r>
      <w:r>
        <w:rPr>
          <w:rFonts w:hint="eastAsia"/>
        </w:rPr>
        <w:br/>
      </w:r>
      <w:r>
        <w:rPr>
          <w:rFonts w:hint="eastAsia"/>
        </w:rPr>
        <w:t>　　图表 稻壳发电行业动态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2020-2025年中国稻壳发电行业经营效益分析</w:t>
      </w:r>
      <w:r>
        <w:rPr>
          <w:rFonts w:hint="eastAsia"/>
        </w:rPr>
        <w:br/>
      </w:r>
      <w:r>
        <w:rPr>
          <w:rFonts w:hint="eastAsia"/>
        </w:rPr>
        <w:t>　　图表 稻壳发电行业竞争对手分析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**地区稻壳发电市场规模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</w:t>
      </w:r>
      <w:r>
        <w:rPr>
          <w:rFonts w:hint="eastAsia"/>
        </w:rPr>
        <w:br/>
      </w:r>
      <w:r>
        <w:rPr>
          <w:rFonts w:hint="eastAsia"/>
        </w:rPr>
        <w:t>　　图表 **地区稻壳发电市场调研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**地区稻壳发电市场规模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</w:t>
      </w:r>
      <w:r>
        <w:rPr>
          <w:rFonts w:hint="eastAsia"/>
        </w:rPr>
        <w:br/>
      </w:r>
      <w:r>
        <w:rPr>
          <w:rFonts w:hint="eastAsia"/>
        </w:rPr>
        <w:t>　　图表 **地区稻壳发电市场调研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31177a1634aef" w:history="1">
        <w:r>
          <w:rPr>
            <w:rStyle w:val="Hyperlink"/>
          </w:rPr>
          <w:t>中国稻壳发电行业市场调研及前景趋势报告（2025-2031年）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31177a1634aef" w:history="1">
        <w:r>
          <w:rPr>
            <w:rStyle w:val="Hyperlink"/>
          </w:rPr>
          <w:t>https://www.20087.com/6/16/DaoQiaoFaDianShiChangXianZhuangHeQianJing.html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热点：稻壳价格、稻壳发电厂、秸秆发电、稻壳发电是什么能转化为电能、发电软件、稻壳发电实现了什么能向电能的转化、稻壳综合利用、稻壳发电设备、肥西县稻壳气化发电公司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8c8dd2ca4ba6" w:history="1">
      <w:r>
        <w:rPr>
          <w:rStyle w:val="Hyperlink"/>
        </w:rPr>
        <w:t>中国稻壳发电行业市场调研及前景趋势报告（2025-2031年）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oQiaoFaDianShiChangXianZhuangHeQianJing.html" TargetMode="External" Id="R73e31177a163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oQiaoFaDianShiChangXianZhuangHeQianJing.html" TargetMode="External" Id="Rce768c8dd2c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2025-05-04T07:15:00Z</dcterms:created>
  <dcterms:modified xsi:type="dcterms:W3CDTF">2025-05-04T08:15:00Z</dcterms:modified>
  <dc:subject>中国稻壳发电行业市场调研及前景趋势报告（2025-2031年）</dc:subject>
  <dc:title>中国稻壳发电行业市场调研及前景趋势报告（2025-2031年）</dc:title>
  <cp:keywords>中国稻壳发电行业市场调研及前景趋势报告（2025-2031年）</cp:keywords>
  <dc:description>中国稻壳发电行业市场调研及前景趋势报告（2025-2031年）</dc:description>
</cp:coreProperties>
</file>