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e863c05aa49f4" w:history="1">
              <w:r>
                <w:rPr>
                  <w:rStyle w:val="Hyperlink"/>
                </w:rPr>
                <w:t>中国锂离子电池模块市场研究与发展前景分析报告（2024-2030年）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e863c05aa49f4" w:history="1">
              <w:r>
                <w:rPr>
                  <w:rStyle w:val="Hyperlink"/>
                </w:rPr>
                <w:t>中国锂离子电池模块市场研究与发展前景分析报告（2024-2030年）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be863c05aa49f4" w:history="1">
                <w:r>
                  <w:rPr>
                    <w:rStyle w:val="Hyperlink"/>
                  </w:rPr>
                  <w:t>https://www.20087.com/7/76/LiLiZiDianChiMoKuaiDeXianZhuangYuFaZhanQianJing.html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模块是电动汽车、储能系统和消费电子产品中的核心组件，近年来随着新能源汽车产业的迅猛发展，锂离子电池模块的技术水平和生产能力有了显著提升。高能量密度、长循环寿命和快速充电能力成为行业追求的目标，而新材料的应用，如硅基负极、固态电解质和高镍正极材料，正在推动电池性能的边界。</w:t>
      </w:r>
      <w:r>
        <w:rPr>
          <w:rFonts w:hint="eastAsia"/>
        </w:rPr>
        <w:br/>
      </w:r>
      <w:r>
        <w:rPr>
          <w:rFonts w:hint="eastAsia"/>
        </w:rPr>
        <w:t>　　锂离子电池模块的未来将集中在提高能量密度、降低成本和延长使用寿命上。下一代电池技术，如固态电池和锂硫电池，有望实现更高的能量存储能力，同时减少安全隐患。此外，随着电池回收技术的成熟，锂离子电池模块的循环经济模式将得到推广，减少对原材料的依赖，降低环境影响。智能化管理系统和电池健康监测技术的应用，将提升电池模块的管理效率，延长电池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e863c05aa49f4" w:history="1">
        <w:r>
          <w:rPr>
            <w:rStyle w:val="Hyperlink"/>
          </w:rPr>
          <w:t>中国锂离子电池模块市场研究与发展前景分析报告（2024-2030年）</w:t>
        </w:r>
      </w:hyperlink>
      <w:r>
        <w:rPr>
          <w:rFonts w:hint="eastAsia"/>
        </w:rPr>
        <w:t>》依据国家统计局、海关总署及锂离子电池模块相关协会等部门的权威资料数据，以及对锂离子电池模块行业重点区域实地调研，结合锂离子电池模块行业发展所处的环境，从理论到实践、从宏观到微观等多个角度对锂离子电池模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e863c05aa49f4" w:history="1">
        <w:r>
          <w:rPr>
            <w:rStyle w:val="Hyperlink"/>
          </w:rPr>
          <w:t>中国锂离子电池模块市场研究与发展前景分析报告（2024-2030年）</w:t>
        </w:r>
      </w:hyperlink>
      <w:r>
        <w:rPr>
          <w:rFonts w:hint="eastAsia"/>
        </w:rPr>
        <w:t>》内容严谨、数据翔实，通过辅以大量直观的图表，帮助锂离子电池模块企业准确把握锂离子电池模块行业发展动向、正确制定锂离子电池模块企业发展战略和锂离子电池模块投资策略。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锂离子电池模块行业发展概述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一、锂离子电池模块行业定义及分类</w:t>
      </w:r>
      <w:r>
        <w:rPr>
          <w:rFonts w:hint="eastAsia"/>
        </w:rPr>
        <w:br/>
      </w:r>
      <w:r>
        <w:rPr>
          <w:rFonts w:hint="eastAsia"/>
        </w:rPr>
        <w:t>　　　　二、锂离子电池模块行业经济特性</w:t>
      </w:r>
      <w:r>
        <w:rPr>
          <w:rFonts w:hint="eastAsia"/>
        </w:rPr>
        <w:br/>
      </w:r>
      <w:r>
        <w:rPr>
          <w:rFonts w:hint="eastAsia"/>
        </w:rPr>
        <w:t>　　　　三、锂离子电池模块行业产业链简介</w:t>
      </w:r>
      <w:r>
        <w:rPr>
          <w:rFonts w:hint="eastAsia"/>
        </w:rPr>
        <w:br/>
      </w:r>
      <w:r>
        <w:rPr>
          <w:rFonts w:hint="eastAsia"/>
        </w:rPr>
        <w:t>　　第二节 锂离子电池模块行业发展成熟度</w:t>
      </w:r>
      <w:r>
        <w:rPr>
          <w:rFonts w:hint="eastAsia"/>
        </w:rPr>
        <w:br/>
      </w:r>
      <w:r>
        <w:rPr>
          <w:rFonts w:hint="eastAsia"/>
        </w:rPr>
        <w:t>　　　　一、锂离子电池模块行业发展周期分析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锂离子电池模块行业相关产业动态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锂离子电池模块行业发展环境分析</w:t>
      </w:r>
      <w:r>
        <w:rPr>
          <w:rFonts w:hint="eastAsia"/>
        </w:rPr>
        <w:br/>
      </w:r>
      <w:r>
        <w:rPr>
          <w:rFonts w:hint="eastAsia"/>
        </w:rPr>
        <w:t>　　第一节 锂离子电池模块行业环境分析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锂离子电池模块行业相关政策、法规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锂离子电池模块行业技术发展现状及趋势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当前我国锂离子电池模块技术发展现状</w:t>
      </w:r>
      <w:r>
        <w:rPr>
          <w:rFonts w:hint="eastAsia"/>
        </w:rPr>
        <w:br/>
      </w:r>
      <w:r>
        <w:rPr>
          <w:rFonts w:hint="eastAsia"/>
        </w:rPr>
        <w:t>　　第二节 中外锂离子电池模块技术差距及产生差距的主要原因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提高我国锂离子电池模块技术的对策</w:t>
      </w:r>
      <w:r>
        <w:rPr>
          <w:rFonts w:hint="eastAsia"/>
        </w:rPr>
        <w:br/>
      </w:r>
      <w:r>
        <w:rPr>
          <w:rFonts w:hint="eastAsia"/>
        </w:rPr>
        <w:t>　　第四节 我国锂离子电池模块产品研发、设计发展趋势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中国锂离子电池模块市场发展调研</w:t>
      </w:r>
      <w:r>
        <w:rPr>
          <w:rFonts w:hint="eastAsia"/>
        </w:rPr>
        <w:br/>
      </w:r>
      <w:r>
        <w:rPr>
          <w:rFonts w:hint="eastAsia"/>
        </w:rPr>
        <w:t>　　第一节 锂离子电池模块市场现状分析及预测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一、2019-2024年中国锂离子电池模块市场规模分析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二、2024-2030年中国锂离子电池模块市场规模预测</w:t>
      </w:r>
      <w:r>
        <w:rPr>
          <w:rFonts w:hint="eastAsia"/>
        </w:rPr>
        <w:br/>
      </w:r>
      <w:r>
        <w:rPr>
          <w:rFonts w:hint="eastAsia"/>
        </w:rPr>
        <w:t>　　第二节 锂离子电池模块行业产能分析及预测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一、2019-2024年中国锂离子电池模块行业产能分析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二、2024-2030年中国锂离子电池模块行业产能预测</w:t>
      </w:r>
      <w:r>
        <w:rPr>
          <w:rFonts w:hint="eastAsia"/>
        </w:rPr>
        <w:br/>
      </w:r>
      <w:r>
        <w:rPr>
          <w:rFonts w:hint="eastAsia"/>
        </w:rPr>
        <w:t>　　第三节 锂离子电池模块行业产量分析及预测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一、2019-2024年中国锂离子电池模块行业产量分析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二、2024-2030年中国锂离子电池模块行业产量预测</w:t>
      </w:r>
      <w:r>
        <w:rPr>
          <w:rFonts w:hint="eastAsia"/>
        </w:rPr>
        <w:br/>
      </w:r>
      <w:r>
        <w:rPr>
          <w:rFonts w:hint="eastAsia"/>
        </w:rPr>
        <w:t>　　第四节 锂离子电池模块市场需求分析及预测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一、2019-2024年中国锂离子电池模块市场需求分析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二、2024-2030年中国锂离子电池模块市场需求预测</w:t>
      </w:r>
      <w:r>
        <w:rPr>
          <w:rFonts w:hint="eastAsia"/>
        </w:rPr>
        <w:br/>
      </w:r>
      <w:r>
        <w:rPr>
          <w:rFonts w:hint="eastAsia"/>
        </w:rPr>
        <w:t>　　第五节 锂离子电池模块进出口数据分析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一、2019-2024年中国锂离子电池模块进出口数据分析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二、2024-2030年国内锂离子电池模块进出口情况预测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2019-2024年中国锂离子电池模块行业总体发展状况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中国锂离子电池模块行业规模情况分析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一、锂离子电池模块行业单位规模情况分析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二、锂离子电池模块行业人员规模状况分析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三、锂离子电池模块行业资产规模状况分析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四、锂离子电池模块行业市场规模状况分析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五、锂离子电池模块行业敏感性分析</w:t>
      </w:r>
      <w:r>
        <w:rPr>
          <w:rFonts w:hint="eastAsia"/>
        </w:rPr>
        <w:br/>
      </w:r>
      <w:r>
        <w:rPr>
          <w:rFonts w:hint="eastAsia"/>
        </w:rPr>
        <w:t>　　第二节 中国锂离子电池模块行业财务能力分析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一、锂离子电池模块行业盈利能力分析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二、锂离子电池模块行业偿债能力分析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三、锂离子电池模块行业营运能力分析</w:t>
      </w:r>
      <w:r>
        <w:rPr>
          <w:rFonts w:hint="eastAsia"/>
        </w:rPr>
        <w:br/>
      </w:r>
      <w:r>
        <w:rPr>
          <w:rFonts w:hint="eastAsia"/>
        </w:rPr>
        <w:t>　　　　四、锂离子电池模块行业发展能力分析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中国锂离子电池模块行业重点区域发展分析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一、中国锂离子电池模块行业重点区域市场结构变化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二、重点地区（一）锂离子电池模块行业发展分析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三、重点地区（二）锂离子电池模块行业发展分析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四、重点地区（三）锂离子电池模块行业发展分析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五、重点地区（四）锂离子电池模块行业发展分析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六、重点地区（五）锂离子电池模块行业发展分析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锂离子电池模块行业产品价格分析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三、主要锂离子电池模块品牌产品价位分析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五、价格在锂离子电池模块行业竞争中的重要性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2024年中国锂离子电池模块行业上下游行业发展分析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锂离子电池模块上游行业分析</w:t>
      </w:r>
      <w:r>
        <w:rPr>
          <w:rFonts w:hint="eastAsia"/>
        </w:rPr>
        <w:br/>
      </w:r>
      <w:r>
        <w:rPr>
          <w:rFonts w:hint="eastAsia"/>
        </w:rPr>
        <w:t>　　　　一、锂离子电池模块产品成本构成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四、上游供给对锂离子电池模块行业的影响</w:t>
      </w:r>
      <w:r>
        <w:rPr>
          <w:rFonts w:hint="eastAsia"/>
        </w:rPr>
        <w:br/>
      </w:r>
      <w:r>
        <w:rPr>
          <w:rFonts w:hint="eastAsia"/>
        </w:rPr>
        <w:t>　　第二节 锂离子电池模块下游行业分析</w:t>
      </w:r>
      <w:r>
        <w:rPr>
          <w:rFonts w:hint="eastAsia"/>
        </w:rPr>
        <w:br/>
      </w:r>
      <w:r>
        <w:rPr>
          <w:rFonts w:hint="eastAsia"/>
        </w:rPr>
        <w:t>　　　　一、锂离子电池模块下游行业分布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四、下游需求对锂离子电池模块行业的影响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锂离子电池模块行业重点企业发展调研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锂离子电池模块重点企业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锂离子电池模块重点企业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锂离子电池模块重点企业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锂离子电池模块重点企业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锂离子电池模块重点企业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锂离子电池模块重点企业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2024年中国锂离子电池模块产业市场竞争格局分析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2024年中国锂离子电池模块产业竞争现状分析</w:t>
      </w:r>
      <w:r>
        <w:rPr>
          <w:rFonts w:hint="eastAsia"/>
        </w:rPr>
        <w:br/>
      </w:r>
      <w:r>
        <w:rPr>
          <w:rFonts w:hint="eastAsia"/>
        </w:rPr>
        <w:t>　　　　一、锂离子电池模块竞争力分析</w:t>
      </w:r>
      <w:r>
        <w:rPr>
          <w:rFonts w:hint="eastAsia"/>
        </w:rPr>
        <w:br/>
      </w:r>
      <w:r>
        <w:rPr>
          <w:rFonts w:hint="eastAsia"/>
        </w:rPr>
        <w:t>　　　　二、锂离子电池模块技术竞争分析</w:t>
      </w:r>
      <w:r>
        <w:rPr>
          <w:rFonts w:hint="eastAsia"/>
        </w:rPr>
        <w:br/>
      </w:r>
      <w:r>
        <w:rPr>
          <w:rFonts w:hint="eastAsia"/>
        </w:rPr>
        <w:t>　　　　三、锂离子电池模块价格竞争分析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2024年中国锂离子电池模块产业集中度分析</w:t>
      </w:r>
      <w:r>
        <w:rPr>
          <w:rFonts w:hint="eastAsia"/>
        </w:rPr>
        <w:br/>
      </w:r>
      <w:r>
        <w:rPr>
          <w:rFonts w:hint="eastAsia"/>
        </w:rPr>
        <w:t>　　　　一、锂离子电池模块市场集中度分析</w:t>
      </w:r>
      <w:r>
        <w:rPr>
          <w:rFonts w:hint="eastAsia"/>
        </w:rPr>
        <w:br/>
      </w:r>
      <w:r>
        <w:rPr>
          <w:rFonts w:hint="eastAsia"/>
        </w:rPr>
        <w:t>　　　　二、锂离子电池模块企业集中度分析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2024-2030年提高锂离子电池模块企业竞争力的策略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锂离子电池模块行业投资风险预警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2024年影响锂离子电池模块行业发展的主要因素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一、影响锂离子电池模块行业运行的有利因素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二、影响锂离子电池模块行业运行的稳定因素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三、影响锂离子电池模块行业运行的不利因素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四、我国锂离子电池模块行业发展面临的挑战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五、我国锂离子电池模块行业发展面临的机遇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对锂离子电池模块行业投资风险预警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一、2024-2030年锂离子电池模块行业市场风险及控制策略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二、2024-2030年锂离子电池模块行业政策风险及控制策略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三、2024-2030年锂离子电池模块行业经营风险及控制策略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四、2024-2030年锂离子电池模块同业竞争风险及控制策略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五、2024-2030年锂离子电池模块行业其他风险及控制策略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锂离子电池模块行业发展趋势与投资规划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2024-2030年锂离子电池模块市场发展潜力分析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2024-2030年锂离子电池模块行业发展趋势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2024-2030年锂离子电池模块行业投资前景研究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[^中^智^林^]对我国锂离子电池模块品牌的战略思考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二、锂离子电池模块实施品牌战略的意义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三、锂离子电池模块企业品牌的现状分析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四、我国锂离子电池模块企业的品牌战略</w:t>
      </w:r>
      <w:r>
        <w:rPr>
          <w:rFonts w:hint="eastAsia"/>
        </w:rPr>
        <w:br/>
      </w:r>
      <w:r>
        <w:rPr>
          <w:rFonts w:hint="eastAsia"/>
        </w:rPr>
        <w:t>　　　　五、锂离子电池模块品牌战略管理的策略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2019-2024年中国锂离子电池模块市场规模及增长情况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2019-2024年中国锂离子电池模块行业产量及增长趋势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2024-2030年中国锂离子电池模块行业产量预测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2019-2024年中国锂离子电池模块行业市场需求及增长情况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2024-2030年中国锂离子电池模块行业市场需求预测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2019-2024年中国锂离子电池模块行业利润及增长情况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**地区锂离子电池模块市场规模及增长情况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2019-2024年中国锂离子电池模块行业出口情况分析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2019-2024年中国锂离子电池模块行业产品市场价格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2024-2030年中国锂离子电池模块行业产品市场价格走势预测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锂离子电池模块重点企业经营情况分析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锂离子电池模块重点企业经营情况分析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2024-2030年中国锂离子电池模块市场规模预测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2024-2030年中国锂离子电池模块行业利润预测</w:t>
      </w:r>
      <w:r>
        <w:rPr>
          <w:rFonts w:hint="eastAsia"/>
        </w:rPr>
        <w:br/>
      </w:r>
      <w:r>
        <w:rPr>
          <w:rFonts w:hint="eastAsia"/>
        </w:rPr>
        <w:t>　　图表 2024年锂离子电池模块行业壁垒</w:t>
      </w:r>
      <w:r>
        <w:rPr>
          <w:rFonts w:hint="eastAsia"/>
        </w:rPr>
        <w:br/>
      </w:r>
      <w:r>
        <w:rPr>
          <w:rFonts w:hint="eastAsia"/>
        </w:rPr>
        <w:t>　　图表 2024年锂离子电池模块市场前景分析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2024-2030年中国锂离子电池模块市场需求预测</w:t>
      </w:r>
      <w:r>
        <w:rPr>
          <w:rFonts w:hint="eastAsia"/>
        </w:rPr>
        <w:br/>
      </w:r>
      <w:r>
        <w:rPr>
          <w:rFonts w:hint="eastAsia"/>
        </w:rPr>
        <w:t>　　图表 2024年锂离子电池模块发展趋势预测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e863c05aa49f4" w:history="1">
        <w:r>
          <w:rPr>
            <w:rStyle w:val="Hyperlink"/>
          </w:rPr>
          <w:t>中国锂离子电池模块市场研究与发展前景分析报告（2024-2030年）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be863c05aa49f4" w:history="1">
        <w:r>
          <w:rPr>
            <w:rStyle w:val="Hyperlink"/>
          </w:rPr>
          <w:t>https://www.20087.com/7/76/LiLiZiDianChiMoKuaiDeXianZhuangYuFaZhanQianJing.html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38f99356d415a" w:history="1">
      <w:r>
        <w:rPr>
          <w:rStyle w:val="Hyperlink"/>
        </w:rPr>
        <w:t>中国锂离子电池模块市场研究与发展前景分析报告（2024-2030年）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LiLiZiDianChiMoKuaiDeXianZhuangYuFaZhanQianJing.html" TargetMode="External" Id="R18be863c05aa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LiLiZiDianChiMoKuaiDeXianZhuangYuFaZhanQianJing.html" TargetMode="External" Id="R15d38f99356d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2024-04-05T03:38:00Z</dcterms:created>
  <dcterms:modified xsi:type="dcterms:W3CDTF">2024-04-05T04:38:00Z</dcterms:modified>
  <dc:subject>中国锂离子电池模块市场研究与发展前景分析报告（2024-2030年）</dc:subject>
  <dc:title>中国锂离子电池模块市场研究与发展前景分析报告（2024-2030年）</dc:title>
  <cp:keywords>中国锂离子电池模块市场研究与发展前景分析报告（2024-2030年）</cp:keywords>
  <dc:description>中国锂离子电池模块市场研究与发展前景分析报告（2024-2030年）</dc:description>
</cp:coreProperties>
</file>