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fc0c091524d1b" w:history="1">
              <w:r>
                <w:rPr>
                  <w:rStyle w:val="Hyperlink"/>
                </w:rPr>
                <w:t>2024-2030年中国生物质能市场现状深度调研与发展趋势预测报告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fc0c091524d1b" w:history="1">
              <w:r>
                <w:rPr>
                  <w:rStyle w:val="Hyperlink"/>
                </w:rPr>
                <w:t>2024-2030年中国生物质能市场现状深度调研与发展趋势预测报告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fc0c091524d1b" w:history="1">
                <w:r>
                  <w:rPr>
                    <w:rStyle w:val="Hyperlink"/>
                  </w:rPr>
                  <w:t>https://www.20087.com/8/36/ShengWuZhiNengXianZhuangYuFaZhanQuShi.html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是一种可再生能源，利用有机物质转化为电能、热能和生物燃料，被认为是减少化石燃料依赖和温室气体排放的重要途径。目前，生物质能的开发利用受到原料供应稳定性、转换技术和经济效益等因素的制约。然而，政府补贴和环保政策的支持为生物质能项目提供了激励。</w:t>
      </w:r>
      <w:r>
        <w:rPr>
          <w:rFonts w:hint="eastAsia"/>
        </w:rPr>
        <w:br/>
      </w:r>
      <w:r>
        <w:rPr>
          <w:rFonts w:hint="eastAsia"/>
        </w:rPr>
        <w:t>　　生物质能的未来将更加注重技术进步和成本效益。第二代和第三代生物质转化技术，如纤维素乙醇和热化学气化，将提高生物质能的转化效率和环境友好性。同时，建立多元化的原料供应链，包括农林废弃物、能源作物和城市有机垃圾，将增强生物质能项目的经济可行性和原料的可持续性。此外，政策框架的完善和市场机制的建立将促进生物质能在能源组合中的比例提升。</w:t>
      </w:r>
      <w:r>
        <w:rPr>
          <w:rFonts w:hint="eastAsia"/>
        </w:rPr>
        <w:br/>
      </w:r>
      <w:r>
        <w:rPr>
          <w:rFonts w:hint="eastAsia"/>
        </w:rPr>
        <w:t>　　《</w:t>
      </w:r>
      <w:hyperlink r:id="Rc08fc0c091524d1b" w:history="1">
        <w:r>
          <w:rPr>
            <w:rStyle w:val="Hyperlink"/>
          </w:rPr>
          <w:t>2024-2030年中国生物质能市场现状深度调研与发展趋势预测报告</w:t>
        </w:r>
      </w:hyperlink>
      <w:r>
        <w:rPr>
          <w:rFonts w:hint="eastAsia"/>
        </w:rPr>
        <w:t>》从市场规模、需求变化及价格动态等维度，系统解析了生物质能行业的现状与发展趋势。报告深入分析了生物质能产业链各环节，科学预测了市场前景与技术发展方向，同时聚焦生物质能细分市场特点及重点企业的经营表现，揭示了生物质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生物质能行业概念界定及产业链分析</w:t>
      </w:r>
      <w:r>
        <w:rPr>
          <w:rFonts w:hint="eastAsia"/>
        </w:rPr>
        <w:br/>
      </w:r>
      <w:r>
        <w:rPr>
          <w:rFonts w:hint="eastAsia"/>
        </w:rPr>
        <w:t>　　2.1 生物质能行业定义及分类</w:t>
      </w:r>
      <w:r>
        <w:rPr>
          <w:rFonts w:hint="eastAsia"/>
        </w:rPr>
        <w:br/>
      </w:r>
      <w:r>
        <w:rPr>
          <w:rFonts w:hint="eastAsia"/>
        </w:rPr>
        <w:t>　　　　2.1.1 生物质能行业定义</w:t>
      </w:r>
      <w:r>
        <w:rPr>
          <w:rFonts w:hint="eastAsia"/>
        </w:rPr>
        <w:br/>
      </w:r>
      <w:r>
        <w:rPr>
          <w:rFonts w:hint="eastAsia"/>
        </w:rPr>
        <w:t>　　　　2.1.2 生物质能行业分类</w:t>
      </w:r>
      <w:r>
        <w:rPr>
          <w:rFonts w:hint="eastAsia"/>
        </w:rPr>
        <w:br/>
      </w:r>
      <w:r>
        <w:rPr>
          <w:rFonts w:hint="eastAsia"/>
        </w:rPr>
        <w:t>　　2.2 生物质能行业特点及模式</w:t>
      </w:r>
      <w:r>
        <w:rPr>
          <w:rFonts w:hint="eastAsia"/>
        </w:rPr>
        <w:br/>
      </w:r>
      <w:r>
        <w:rPr>
          <w:rFonts w:hint="eastAsia"/>
        </w:rPr>
        <w:t>　　　　2.2.1 生物质能行业地位及影响</w:t>
      </w:r>
      <w:r>
        <w:rPr>
          <w:rFonts w:hint="eastAsia"/>
        </w:rPr>
        <w:br/>
      </w:r>
      <w:r>
        <w:rPr>
          <w:rFonts w:hint="eastAsia"/>
        </w:rPr>
        <w:t>　　　　2.2.2 生物质能行业发展特征</w:t>
      </w:r>
      <w:r>
        <w:rPr>
          <w:rFonts w:hint="eastAsia"/>
        </w:rPr>
        <w:br/>
      </w:r>
      <w:r>
        <w:rPr>
          <w:rFonts w:hint="eastAsia"/>
        </w:rPr>
        <w:t>　　　　2.2.3 生物质能行业经营模式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生物质能行业发展状况分析</w:t>
      </w:r>
      <w:r>
        <w:rPr>
          <w:rFonts w:hint="eastAsia"/>
        </w:rPr>
        <w:br/>
      </w:r>
      <w:r>
        <w:rPr>
          <w:rFonts w:hint="eastAsia"/>
        </w:rPr>
        <w:t>　　3.1 国外生物质能行业发展分析</w:t>
      </w:r>
      <w:r>
        <w:rPr>
          <w:rFonts w:hint="eastAsia"/>
        </w:rPr>
        <w:br/>
      </w:r>
      <w:r>
        <w:rPr>
          <w:rFonts w:hint="eastAsia"/>
        </w:rPr>
        <w:t>　　　　3.1.1 国外发展规模</w:t>
      </w:r>
      <w:r>
        <w:rPr>
          <w:rFonts w:hint="eastAsia"/>
        </w:rPr>
        <w:br/>
      </w:r>
      <w:r>
        <w:rPr>
          <w:rFonts w:hint="eastAsia"/>
        </w:rPr>
        <w:t>　　　　3.1.2 全球市场格局</w:t>
      </w:r>
      <w:r>
        <w:rPr>
          <w:rFonts w:hint="eastAsia"/>
        </w:rPr>
        <w:br/>
      </w:r>
      <w:r>
        <w:rPr>
          <w:rFonts w:hint="eastAsia"/>
        </w:rPr>
        <w:t>　　　　为了应对能源短缺、环境污染等问题，在全球各国积极支持和推动生物质能发电项目。生物质能装机容量实现了持续稳定的上升，全球生物质能装机容量为61.8GW，至达到117.8GW，年复合增长率达7.43%。</w:t>
      </w:r>
      <w:r>
        <w:rPr>
          <w:rFonts w:hint="eastAsia"/>
        </w:rPr>
        <w:br/>
      </w:r>
      <w:r>
        <w:rPr>
          <w:rFonts w:hint="eastAsia"/>
        </w:rPr>
        <w:t>　　　　2024-2030年全球生物质能总装机容量</w:t>
      </w:r>
      <w:r>
        <w:rPr>
          <w:rFonts w:hint="eastAsia"/>
        </w:rPr>
        <w:br/>
      </w:r>
      <w:r>
        <w:rPr>
          <w:rFonts w:hint="eastAsia"/>
        </w:rPr>
        <w:t>　　　　3.1.3 国外技术动态</w:t>
      </w:r>
      <w:r>
        <w:rPr>
          <w:rFonts w:hint="eastAsia"/>
        </w:rPr>
        <w:br/>
      </w:r>
      <w:r>
        <w:rPr>
          <w:rFonts w:hint="eastAsia"/>
        </w:rPr>
        <w:t>　　　　3.1.4 国外经验借鉴</w:t>
      </w:r>
      <w:r>
        <w:rPr>
          <w:rFonts w:hint="eastAsia"/>
        </w:rPr>
        <w:br/>
      </w:r>
      <w:r>
        <w:rPr>
          <w:rFonts w:hint="eastAsia"/>
        </w:rPr>
        <w:t>　　3.2 中国生物质能行业规模结构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投资主体分析</w:t>
      </w:r>
      <w:r>
        <w:rPr>
          <w:rFonts w:hint="eastAsia"/>
        </w:rPr>
        <w:br/>
      </w:r>
      <w:r>
        <w:rPr>
          <w:rFonts w:hint="eastAsia"/>
        </w:rPr>
        <w:t>　　　　3.2.4 区域布局状况</w:t>
      </w:r>
      <w:r>
        <w:rPr>
          <w:rFonts w:hint="eastAsia"/>
        </w:rPr>
        <w:br/>
      </w:r>
      <w:r>
        <w:rPr>
          <w:rFonts w:hint="eastAsia"/>
        </w:rPr>
        <w:t>　　3.3 中国生物质能行业竞争结构分析</w:t>
      </w:r>
      <w:r>
        <w:rPr>
          <w:rFonts w:hint="eastAsia"/>
        </w:rPr>
        <w:br/>
      </w:r>
      <w:r>
        <w:rPr>
          <w:rFonts w:hint="eastAsia"/>
        </w:rPr>
        <w:t>　　　　3.3.1 新进入者威胁</w:t>
      </w:r>
      <w:r>
        <w:rPr>
          <w:rFonts w:hint="eastAsia"/>
        </w:rPr>
        <w:br/>
      </w:r>
      <w:r>
        <w:rPr>
          <w:rFonts w:hint="eastAsia"/>
        </w:rPr>
        <w:t>　　　　3.3.2 替代品威胁</w:t>
      </w:r>
      <w:r>
        <w:rPr>
          <w:rFonts w:hint="eastAsia"/>
        </w:rPr>
        <w:br/>
      </w:r>
      <w:r>
        <w:rPr>
          <w:rFonts w:hint="eastAsia"/>
        </w:rPr>
        <w:t>　　　　3.3.3 上游供应商议价能力</w:t>
      </w:r>
      <w:r>
        <w:rPr>
          <w:rFonts w:hint="eastAsia"/>
        </w:rPr>
        <w:br/>
      </w:r>
      <w:r>
        <w:rPr>
          <w:rFonts w:hint="eastAsia"/>
        </w:rPr>
        <w:t>　　　　3.3.4 下游用户议价能力</w:t>
      </w:r>
      <w:r>
        <w:rPr>
          <w:rFonts w:hint="eastAsia"/>
        </w:rPr>
        <w:br/>
      </w:r>
      <w:r>
        <w:rPr>
          <w:rFonts w:hint="eastAsia"/>
        </w:rPr>
        <w:t>　　　　3.3.5 现有企业间竞争</w:t>
      </w:r>
      <w:r>
        <w:rPr>
          <w:rFonts w:hint="eastAsia"/>
        </w:rPr>
        <w:br/>
      </w:r>
      <w:r>
        <w:rPr>
          <w:rFonts w:hint="eastAsia"/>
        </w:rPr>
        <w:t>　　3.4 中国生物质能行业区域格局</w:t>
      </w:r>
      <w:r>
        <w:rPr>
          <w:rFonts w:hint="eastAsia"/>
        </w:rPr>
        <w:br/>
      </w:r>
      <w:r>
        <w:rPr>
          <w:rFonts w:hint="eastAsia"/>
        </w:rPr>
        <w:t>　　　　3.4.1 华北地区</w:t>
      </w:r>
      <w:r>
        <w:rPr>
          <w:rFonts w:hint="eastAsia"/>
        </w:rPr>
        <w:br/>
      </w:r>
      <w:r>
        <w:rPr>
          <w:rFonts w:hint="eastAsia"/>
        </w:rPr>
        <w:t>　　　　3.4.2 华东地区</w:t>
      </w:r>
      <w:r>
        <w:rPr>
          <w:rFonts w:hint="eastAsia"/>
        </w:rPr>
        <w:br/>
      </w:r>
      <w:r>
        <w:rPr>
          <w:rFonts w:hint="eastAsia"/>
        </w:rPr>
        <w:t>　　　　3.4.3 华中地区</w:t>
      </w:r>
      <w:r>
        <w:rPr>
          <w:rFonts w:hint="eastAsia"/>
        </w:rPr>
        <w:br/>
      </w:r>
      <w:r>
        <w:rPr>
          <w:rFonts w:hint="eastAsia"/>
        </w:rPr>
        <w:t>　　　　3.4.4 华南地区</w:t>
      </w:r>
      <w:r>
        <w:rPr>
          <w:rFonts w:hint="eastAsia"/>
        </w:rPr>
        <w:br/>
      </w:r>
      <w:r>
        <w:rPr>
          <w:rFonts w:hint="eastAsia"/>
        </w:rPr>
        <w:t>　　　　3.4.5 西南地区</w:t>
      </w:r>
      <w:r>
        <w:rPr>
          <w:rFonts w:hint="eastAsia"/>
        </w:rPr>
        <w:br/>
      </w:r>
      <w:r>
        <w:rPr>
          <w:rFonts w:hint="eastAsia"/>
        </w:rPr>
        <w:t>　　　　3.4.6 西北地区</w:t>
      </w:r>
      <w:r>
        <w:rPr>
          <w:rFonts w:hint="eastAsia"/>
        </w:rPr>
        <w:br/>
      </w:r>
      <w:r>
        <w:rPr>
          <w:rFonts w:hint="eastAsia"/>
        </w:rPr>
        <w:br/>
      </w:r>
      <w:r>
        <w:rPr>
          <w:rFonts w:hint="eastAsia"/>
        </w:rPr>
        <w:t>第四章 中国生物质能行业市场趋势及前景预测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“十四五”生物质能行业前景预测分析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t>　　　　4.3.3 投资效益预测</w:t>
      </w:r>
      <w:r>
        <w:rPr>
          <w:rFonts w:hint="eastAsia"/>
        </w:rPr>
        <w:br/>
      </w:r>
      <w:r>
        <w:rPr>
          <w:rFonts w:hint="eastAsia"/>
        </w:rPr>
        <w:br/>
      </w:r>
      <w:r>
        <w:rPr>
          <w:rFonts w:hint="eastAsia"/>
        </w:rPr>
        <w:t>第五章 生物质能行业确定型投资机会评估</w:t>
      </w:r>
      <w:r>
        <w:rPr>
          <w:rFonts w:hint="eastAsia"/>
        </w:rPr>
        <w:br/>
      </w:r>
      <w:r>
        <w:rPr>
          <w:rFonts w:hint="eastAsia"/>
        </w:rPr>
        <w:t>　　5.1 沼气发电</w:t>
      </w:r>
      <w:r>
        <w:rPr>
          <w:rFonts w:hint="eastAsia"/>
        </w:rPr>
        <w:br/>
      </w:r>
      <w:r>
        <w:rPr>
          <w:rFonts w:hint="eastAsia"/>
        </w:rPr>
        <w:t>　　　　5.1.1 市场发展状况</w:t>
      </w:r>
      <w:r>
        <w:rPr>
          <w:rFonts w:hint="eastAsia"/>
        </w:rPr>
        <w:br/>
      </w:r>
      <w:r>
        <w:rPr>
          <w:rFonts w:hint="eastAsia"/>
        </w:rPr>
        <w:t>　　　　5.1.2 运营模式分析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垃圾发电</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运营模式分析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生物柴油</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产业发展政策</w:t>
      </w:r>
      <w:r>
        <w:rPr>
          <w:rFonts w:hint="eastAsia"/>
        </w:rPr>
        <w:br/>
      </w:r>
      <w:r>
        <w:rPr>
          <w:rFonts w:hint="eastAsia"/>
        </w:rPr>
        <w:t>　　　　5.3.7 投资风险分析</w:t>
      </w:r>
      <w:r>
        <w:rPr>
          <w:rFonts w:hint="eastAsia"/>
        </w:rPr>
        <w:br/>
      </w:r>
      <w:r>
        <w:rPr>
          <w:rFonts w:hint="eastAsia"/>
        </w:rPr>
        <w:t>　　　　5.3.8 投资策略建议</w:t>
      </w:r>
      <w:r>
        <w:rPr>
          <w:rFonts w:hint="eastAsia"/>
        </w:rPr>
        <w:br/>
      </w:r>
      <w:r>
        <w:rPr>
          <w:rFonts w:hint="eastAsia"/>
        </w:rPr>
        <w:br/>
      </w:r>
      <w:r>
        <w:rPr>
          <w:rFonts w:hint="eastAsia"/>
        </w:rPr>
        <w:t>第六章 中国生物质能行业风险型投资机会评估</w:t>
      </w:r>
      <w:r>
        <w:rPr>
          <w:rFonts w:hint="eastAsia"/>
        </w:rPr>
        <w:br/>
      </w:r>
      <w:r>
        <w:rPr>
          <w:rFonts w:hint="eastAsia"/>
        </w:rPr>
        <w:t>　　6.1 生物质燃气</w:t>
      </w:r>
      <w:r>
        <w:rPr>
          <w:rFonts w:hint="eastAsia"/>
        </w:rPr>
        <w:br/>
      </w:r>
      <w:r>
        <w:rPr>
          <w:rFonts w:hint="eastAsia"/>
        </w:rPr>
        <w:t>　　　　6.1.1 发展优势分析</w:t>
      </w:r>
      <w:r>
        <w:rPr>
          <w:rFonts w:hint="eastAsia"/>
        </w:rPr>
        <w:br/>
      </w:r>
      <w:r>
        <w:rPr>
          <w:rFonts w:hint="eastAsia"/>
        </w:rPr>
        <w:t>　　　　6.1.2 市场发展状况</w:t>
      </w:r>
      <w:r>
        <w:rPr>
          <w:rFonts w:hint="eastAsia"/>
        </w:rPr>
        <w:br/>
      </w:r>
      <w:r>
        <w:rPr>
          <w:rFonts w:hint="eastAsia"/>
        </w:rPr>
        <w:t>　　　　6.1.3 运营模式分析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6.1.8 未来布局思路</w:t>
      </w:r>
      <w:r>
        <w:rPr>
          <w:rFonts w:hint="eastAsia"/>
        </w:rPr>
        <w:br/>
      </w:r>
      <w:r>
        <w:rPr>
          <w:rFonts w:hint="eastAsia"/>
        </w:rPr>
        <w:t>　　6.2 燃料乙醇</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生物质能设备</w:t>
      </w:r>
      <w:r>
        <w:rPr>
          <w:rFonts w:hint="eastAsia"/>
        </w:rPr>
        <w:br/>
      </w:r>
      <w:r>
        <w:rPr>
          <w:rFonts w:hint="eastAsia"/>
        </w:rPr>
        <w:t>　　　　6.3.1 市场发展状况</w:t>
      </w:r>
      <w:r>
        <w:rPr>
          <w:rFonts w:hint="eastAsia"/>
        </w:rPr>
        <w:br/>
      </w:r>
      <w:r>
        <w:rPr>
          <w:rFonts w:hint="eastAsia"/>
        </w:rPr>
        <w:t>　　　　6.3.2 龙头企业分析</w:t>
      </w:r>
      <w:r>
        <w:rPr>
          <w:rFonts w:hint="eastAsia"/>
        </w:rPr>
        <w:br/>
      </w:r>
      <w:r>
        <w:rPr>
          <w:rFonts w:hint="eastAsia"/>
        </w:rPr>
        <w:t>　　　　6.3.3 行业盈利性分析</w:t>
      </w:r>
      <w:r>
        <w:rPr>
          <w:rFonts w:hint="eastAsia"/>
        </w:rPr>
        <w:br/>
      </w:r>
      <w:r>
        <w:rPr>
          <w:rFonts w:hint="eastAsia"/>
        </w:rPr>
        <w:t>　　　　6.3.4 市场空间分析</w:t>
      </w:r>
      <w:r>
        <w:rPr>
          <w:rFonts w:hint="eastAsia"/>
        </w:rPr>
        <w:br/>
      </w:r>
      <w:r>
        <w:rPr>
          <w:rFonts w:hint="eastAsia"/>
        </w:rPr>
        <w:t>　　　　6.3.5 投资风险分析</w:t>
      </w:r>
      <w:r>
        <w:rPr>
          <w:rFonts w:hint="eastAsia"/>
        </w:rPr>
        <w:br/>
      </w:r>
      <w:r>
        <w:rPr>
          <w:rFonts w:hint="eastAsia"/>
        </w:rPr>
        <w:t>　　　　6.3.6 投资策略建议</w:t>
      </w:r>
      <w:r>
        <w:rPr>
          <w:rFonts w:hint="eastAsia"/>
        </w:rPr>
        <w:br/>
      </w:r>
      <w:r>
        <w:rPr>
          <w:rFonts w:hint="eastAsia"/>
        </w:rPr>
        <w:br/>
      </w:r>
      <w:r>
        <w:rPr>
          <w:rFonts w:hint="eastAsia"/>
        </w:rPr>
        <w:t>第七章 中国生物质能行业未来型投资机会评估</w:t>
      </w:r>
      <w:r>
        <w:rPr>
          <w:rFonts w:hint="eastAsia"/>
        </w:rPr>
        <w:br/>
      </w:r>
      <w:r>
        <w:rPr>
          <w:rFonts w:hint="eastAsia"/>
        </w:rPr>
        <w:t>　　7.1 生物质供热</w:t>
      </w:r>
      <w:r>
        <w:rPr>
          <w:rFonts w:hint="eastAsia"/>
        </w:rPr>
        <w:br/>
      </w:r>
      <w:r>
        <w:rPr>
          <w:rFonts w:hint="eastAsia"/>
        </w:rPr>
        <w:t>　　　　7.1.1 市场发展状况</w:t>
      </w:r>
      <w:r>
        <w:rPr>
          <w:rFonts w:hint="eastAsia"/>
        </w:rPr>
        <w:br/>
      </w:r>
      <w:r>
        <w:rPr>
          <w:rFonts w:hint="eastAsia"/>
        </w:rPr>
        <w:t>　　　　7.1.2 龙头企业分析</w:t>
      </w:r>
      <w:r>
        <w:rPr>
          <w:rFonts w:hint="eastAsia"/>
        </w:rPr>
        <w:br/>
      </w:r>
      <w:r>
        <w:rPr>
          <w:rFonts w:hint="eastAsia"/>
        </w:rPr>
        <w:t>　　　　7.1.3 行业盈利性分析</w:t>
      </w:r>
      <w:r>
        <w:rPr>
          <w:rFonts w:hint="eastAsia"/>
        </w:rPr>
        <w:br/>
      </w:r>
      <w:r>
        <w:rPr>
          <w:rFonts w:hint="eastAsia"/>
        </w:rPr>
        <w:t>　　　　7.1.4 市场空间分析</w:t>
      </w:r>
      <w:r>
        <w:rPr>
          <w:rFonts w:hint="eastAsia"/>
        </w:rPr>
        <w:br/>
      </w:r>
      <w:r>
        <w:rPr>
          <w:rFonts w:hint="eastAsia"/>
        </w:rPr>
        <w:t>　　　　7.1.5 投资风险分析</w:t>
      </w:r>
      <w:r>
        <w:rPr>
          <w:rFonts w:hint="eastAsia"/>
        </w:rPr>
        <w:br/>
      </w:r>
      <w:r>
        <w:rPr>
          <w:rFonts w:hint="eastAsia"/>
        </w:rPr>
        <w:t>　　　　7.1.6 投资策略建议</w:t>
      </w:r>
      <w:r>
        <w:rPr>
          <w:rFonts w:hint="eastAsia"/>
        </w:rPr>
        <w:br/>
      </w:r>
      <w:r>
        <w:rPr>
          <w:rFonts w:hint="eastAsia"/>
        </w:rPr>
        <w:t>　　7.2 生物质成型燃料</w:t>
      </w:r>
      <w:r>
        <w:rPr>
          <w:rFonts w:hint="eastAsia"/>
        </w:rPr>
        <w:br/>
      </w:r>
      <w:r>
        <w:rPr>
          <w:rFonts w:hint="eastAsia"/>
        </w:rPr>
        <w:t>　　　　7.2.1 市场发展状况</w:t>
      </w:r>
      <w:r>
        <w:rPr>
          <w:rFonts w:hint="eastAsia"/>
        </w:rPr>
        <w:br/>
      </w:r>
      <w:r>
        <w:rPr>
          <w:rFonts w:hint="eastAsia"/>
        </w:rPr>
        <w:t>　　　　7.2.2 政策环境分析</w:t>
      </w:r>
      <w:r>
        <w:rPr>
          <w:rFonts w:hint="eastAsia"/>
        </w:rPr>
        <w:br/>
      </w:r>
      <w:r>
        <w:rPr>
          <w:rFonts w:hint="eastAsia"/>
        </w:rPr>
        <w:t>　　　　7.2.3 技术路线分析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未来布局思路</w:t>
      </w:r>
      <w:r>
        <w:rPr>
          <w:rFonts w:hint="eastAsia"/>
        </w:rPr>
        <w:br/>
      </w:r>
      <w:r>
        <w:rPr>
          <w:rFonts w:hint="eastAsia"/>
        </w:rPr>
        <w:t>　　7.3 地沟油制生物柴油</w:t>
      </w:r>
      <w:r>
        <w:rPr>
          <w:rFonts w:hint="eastAsia"/>
        </w:rPr>
        <w:br/>
      </w:r>
      <w:r>
        <w:rPr>
          <w:rFonts w:hint="eastAsia"/>
        </w:rPr>
        <w:t>　　　　7.3.1 市场发展状况</w:t>
      </w:r>
      <w:r>
        <w:rPr>
          <w:rFonts w:hint="eastAsia"/>
        </w:rPr>
        <w:br/>
      </w:r>
      <w:r>
        <w:rPr>
          <w:rFonts w:hint="eastAsia"/>
        </w:rPr>
        <w:t>　　　　7.3.2 竞争格局分析</w:t>
      </w:r>
      <w:r>
        <w:rPr>
          <w:rFonts w:hint="eastAsia"/>
        </w:rPr>
        <w:br/>
      </w:r>
      <w:r>
        <w:rPr>
          <w:rFonts w:hint="eastAsia"/>
        </w:rPr>
        <w:t>　　　　7.3.3 龙头企业分析</w:t>
      </w:r>
      <w:r>
        <w:rPr>
          <w:rFonts w:hint="eastAsia"/>
        </w:rPr>
        <w:br/>
      </w:r>
      <w:r>
        <w:rPr>
          <w:rFonts w:hint="eastAsia"/>
        </w:rPr>
        <w:t>　　　　7.3.4 行业盈利性分析</w:t>
      </w:r>
      <w:r>
        <w:rPr>
          <w:rFonts w:hint="eastAsia"/>
        </w:rPr>
        <w:br/>
      </w:r>
      <w:r>
        <w:rPr>
          <w:rFonts w:hint="eastAsia"/>
        </w:rPr>
        <w:t>　　　　7.3.5 市场空间分析</w:t>
      </w:r>
      <w:r>
        <w:rPr>
          <w:rFonts w:hint="eastAsia"/>
        </w:rPr>
        <w:br/>
      </w:r>
      <w:r>
        <w:rPr>
          <w:rFonts w:hint="eastAsia"/>
        </w:rPr>
        <w:t>　　　　7.3.6 投资风险分析</w:t>
      </w:r>
      <w:r>
        <w:rPr>
          <w:rFonts w:hint="eastAsia"/>
        </w:rPr>
        <w:br/>
      </w:r>
      <w:r>
        <w:rPr>
          <w:rFonts w:hint="eastAsia"/>
        </w:rPr>
        <w:t>　　　　7.3.7 投资策略建议</w:t>
      </w:r>
      <w:r>
        <w:rPr>
          <w:rFonts w:hint="eastAsia"/>
        </w:rPr>
        <w:br/>
      </w:r>
      <w:r>
        <w:rPr>
          <w:rFonts w:hint="eastAsia"/>
        </w:rPr>
        <w:br/>
      </w:r>
      <w:r>
        <w:rPr>
          <w:rFonts w:hint="eastAsia"/>
        </w:rPr>
        <w:t>第八章 中-智林－中国生物质能行业投资壁垒及风险预警</w:t>
      </w:r>
      <w:r>
        <w:rPr>
          <w:rFonts w:hint="eastAsia"/>
        </w:rPr>
        <w:br/>
      </w:r>
      <w:r>
        <w:rPr>
          <w:rFonts w:hint="eastAsia"/>
        </w:rPr>
        <w:t>　　　　8.1.1 生物质能行业投资壁垒</w:t>
      </w:r>
      <w:r>
        <w:rPr>
          <w:rFonts w:hint="eastAsia"/>
        </w:rPr>
        <w:br/>
      </w:r>
      <w:r>
        <w:rPr>
          <w:rFonts w:hint="eastAsia"/>
        </w:rPr>
        <w:t>　　　　8.1.2 政策壁垒</w:t>
      </w:r>
      <w:r>
        <w:rPr>
          <w:rFonts w:hint="eastAsia"/>
        </w:rPr>
        <w:br/>
      </w:r>
      <w:r>
        <w:rPr>
          <w:rFonts w:hint="eastAsia"/>
        </w:rPr>
        <w:t>　　　　8.1.3 资金壁垒</w:t>
      </w:r>
      <w:r>
        <w:rPr>
          <w:rFonts w:hint="eastAsia"/>
        </w:rPr>
        <w:br/>
      </w:r>
      <w:r>
        <w:rPr>
          <w:rFonts w:hint="eastAsia"/>
        </w:rPr>
        <w:t>　　　　8.1.4 技术壁垒</w:t>
      </w:r>
      <w:r>
        <w:rPr>
          <w:rFonts w:hint="eastAsia"/>
        </w:rPr>
        <w:br/>
      </w:r>
      <w:r>
        <w:rPr>
          <w:rFonts w:hint="eastAsia"/>
        </w:rPr>
        <w:t>　　　　8.1.5 地域壁垒</w:t>
      </w:r>
      <w:r>
        <w:rPr>
          <w:rFonts w:hint="eastAsia"/>
        </w:rPr>
        <w:br/>
      </w:r>
      <w:r>
        <w:rPr>
          <w:rFonts w:hint="eastAsia"/>
        </w:rPr>
        <w:t>　　8.2 生物质能行业投资的外部风险预警</w:t>
      </w:r>
      <w:r>
        <w:rPr>
          <w:rFonts w:hint="eastAsia"/>
        </w:rPr>
        <w:br/>
      </w:r>
      <w:r>
        <w:rPr>
          <w:rFonts w:hint="eastAsia"/>
        </w:rPr>
        <w:t>　　　　8.2.1 自然风险</w:t>
      </w:r>
      <w:r>
        <w:rPr>
          <w:rFonts w:hint="eastAsia"/>
        </w:rPr>
        <w:br/>
      </w:r>
      <w:r>
        <w:rPr>
          <w:rFonts w:hint="eastAsia"/>
        </w:rPr>
        <w:t>　　　　8.2.2 原料风险</w:t>
      </w:r>
      <w:r>
        <w:rPr>
          <w:rFonts w:hint="eastAsia"/>
        </w:rPr>
        <w:br/>
      </w:r>
      <w:r>
        <w:rPr>
          <w:rFonts w:hint="eastAsia"/>
        </w:rPr>
        <w:t>　　　　8.2.3 产业链风险</w:t>
      </w:r>
      <w:r>
        <w:rPr>
          <w:rFonts w:hint="eastAsia"/>
        </w:rPr>
        <w:br/>
      </w:r>
      <w:r>
        <w:rPr>
          <w:rFonts w:hint="eastAsia"/>
        </w:rPr>
        <w:t>　　　　8.2.4 相关行业风险</w:t>
      </w:r>
      <w:r>
        <w:rPr>
          <w:rFonts w:hint="eastAsia"/>
        </w:rPr>
        <w:br/>
      </w:r>
      <w:r>
        <w:rPr>
          <w:rFonts w:hint="eastAsia"/>
        </w:rPr>
        <w:t>　　　　8.2.5 消费者认知风险</w:t>
      </w:r>
      <w:r>
        <w:rPr>
          <w:rFonts w:hint="eastAsia"/>
        </w:rPr>
        <w:br/>
      </w:r>
      <w:r>
        <w:rPr>
          <w:rFonts w:hint="eastAsia"/>
        </w:rPr>
        <w:t>　　8.3 生物质能行业投资的内部风险预警</w:t>
      </w:r>
      <w:r>
        <w:rPr>
          <w:rFonts w:hint="eastAsia"/>
        </w:rPr>
        <w:br/>
      </w:r>
      <w:r>
        <w:rPr>
          <w:rFonts w:hint="eastAsia"/>
        </w:rPr>
        <w:t>　　　　8.3.1 技术风险</w:t>
      </w:r>
      <w:r>
        <w:rPr>
          <w:rFonts w:hint="eastAsia"/>
        </w:rPr>
        <w:br/>
      </w:r>
      <w:r>
        <w:rPr>
          <w:rFonts w:hint="eastAsia"/>
        </w:rPr>
        <w:t>　　　　8.3.2 盈利风险</w:t>
      </w:r>
      <w:r>
        <w:rPr>
          <w:rFonts w:hint="eastAsia"/>
        </w:rPr>
        <w:br/>
      </w:r>
      <w:r>
        <w:rPr>
          <w:rFonts w:hint="eastAsia"/>
        </w:rPr>
        <w:t>　　　　8.3.3 设备风险</w:t>
      </w:r>
      <w:r>
        <w:rPr>
          <w:rFonts w:hint="eastAsia"/>
        </w:rPr>
        <w:br/>
      </w:r>
      <w:r>
        <w:rPr>
          <w:rFonts w:hint="eastAsia"/>
        </w:rPr>
        <w:t>　　　　8.3.4 抵押担保风险</w:t>
      </w:r>
      <w:r>
        <w:rPr>
          <w:rFonts w:hint="eastAsia"/>
        </w:rPr>
        <w:br/>
      </w:r>
      <w:r>
        <w:rPr>
          <w:rFonts w:hint="eastAsia"/>
        </w:rPr>
        <w:t>　　8.4 生物质能行业项目运营风险预警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Pr>
          <w:rFonts w:hint="eastAsia"/>
        </w:rPr>
        <w:br/>
      </w:r>
      <w:r>
        <w:rPr>
          <w:rFonts w:hint="eastAsia"/>
        </w:rPr>
        <w:t>图表目录</w:t>
      </w:r>
      <w:r>
        <w:rPr>
          <w:rFonts w:hint="eastAsia"/>
        </w:rPr>
        <w:br/>
      </w:r>
      <w:r>
        <w:rPr>
          <w:rFonts w:hint="eastAsia"/>
        </w:rPr>
        <w:t>　　图表 植物光合作用过程简图</w:t>
      </w:r>
      <w:r>
        <w:rPr>
          <w:rFonts w:hint="eastAsia"/>
        </w:rPr>
        <w:br/>
      </w:r>
      <w:r>
        <w:rPr>
          <w:rFonts w:hint="eastAsia"/>
        </w:rPr>
        <w:t>　　图表 中国生物质资源储量状况</w:t>
      </w:r>
      <w:r>
        <w:rPr>
          <w:rFonts w:hint="eastAsia"/>
        </w:rPr>
        <w:br/>
      </w:r>
      <w:r>
        <w:rPr>
          <w:rFonts w:hint="eastAsia"/>
        </w:rPr>
        <w:t>　　图表 2024年全国生物质能开发利用规模</w:t>
      </w:r>
      <w:r>
        <w:rPr>
          <w:rFonts w:hint="eastAsia"/>
        </w:rPr>
        <w:br/>
      </w:r>
      <w:r>
        <w:rPr>
          <w:rFonts w:hint="eastAsia"/>
        </w:rPr>
        <w:t>　　图表 2024年国内生物质发电投资企业类型</w:t>
      </w:r>
      <w:r>
        <w:rPr>
          <w:rFonts w:hint="eastAsia"/>
        </w:rPr>
        <w:br/>
      </w:r>
      <w:r>
        <w:rPr>
          <w:rFonts w:hint="eastAsia"/>
        </w:rPr>
        <w:t>　　图表 我国能源消费总量不断上升</w:t>
      </w:r>
      <w:r>
        <w:rPr>
          <w:rFonts w:hint="eastAsia"/>
        </w:rPr>
        <w:br/>
      </w:r>
      <w:r>
        <w:rPr>
          <w:rFonts w:hint="eastAsia"/>
        </w:rPr>
        <w:t>　　图表 农村燃煤替代相关支持政策</w:t>
      </w:r>
      <w:r>
        <w:rPr>
          <w:rFonts w:hint="eastAsia"/>
        </w:rPr>
        <w:br/>
      </w:r>
      <w:r>
        <w:rPr>
          <w:rFonts w:hint="eastAsia"/>
        </w:rPr>
        <w:t>　　图表 2024年我国生物质能行业发展目标</w:t>
      </w:r>
      <w:r>
        <w:rPr>
          <w:rFonts w:hint="eastAsia"/>
        </w:rPr>
        <w:br/>
      </w:r>
      <w:r>
        <w:rPr>
          <w:rFonts w:hint="eastAsia"/>
        </w:rPr>
        <w:t>　　图表 我国垃圾焚烧发电厂的经营模式图</w:t>
      </w:r>
      <w:r>
        <w:rPr>
          <w:rFonts w:hint="eastAsia"/>
        </w:rPr>
        <w:br/>
      </w:r>
      <w:r>
        <w:rPr>
          <w:rFonts w:hint="eastAsia"/>
        </w:rPr>
        <w:t>　　图表 2024-2030年垃圾处理费</w:t>
      </w:r>
      <w:r>
        <w:rPr>
          <w:rFonts w:hint="eastAsia"/>
        </w:rPr>
        <w:br/>
      </w:r>
      <w:r>
        <w:rPr>
          <w:rFonts w:hint="eastAsia"/>
        </w:rPr>
        <w:t>　　图表 各种发电方式上网电价比较</w:t>
      </w:r>
      <w:r>
        <w:rPr>
          <w:rFonts w:hint="eastAsia"/>
        </w:rPr>
        <w:br/>
      </w:r>
      <w:r>
        <w:rPr>
          <w:rFonts w:hint="eastAsia"/>
        </w:rPr>
        <w:t>　　图表 “十四五”全国生物天然气建设布局</w:t>
      </w:r>
      <w:r>
        <w:rPr>
          <w:rFonts w:hint="eastAsia"/>
        </w:rPr>
        <w:br/>
      </w:r>
      <w:r>
        <w:rPr>
          <w:rFonts w:hint="eastAsia"/>
        </w:rPr>
        <w:t>　　图表 中国粮食燃料乙醇主要生产企业及生产情况</w:t>
      </w:r>
      <w:r>
        <w:rPr>
          <w:rFonts w:hint="eastAsia"/>
        </w:rPr>
        <w:br/>
      </w:r>
      <w:r>
        <w:rPr>
          <w:rFonts w:hint="eastAsia"/>
        </w:rPr>
        <w:t>　　图表 非粮燃料乙醇和纤维素乙醇产业示范企业</w:t>
      </w:r>
      <w:r>
        <w:rPr>
          <w:rFonts w:hint="eastAsia"/>
        </w:rPr>
        <w:br/>
      </w:r>
      <w:r>
        <w:rPr>
          <w:rFonts w:hint="eastAsia"/>
        </w:rPr>
        <w:t>　　图表 国内主要燃料乙醇生产企业情况</w:t>
      </w:r>
      <w:r>
        <w:rPr>
          <w:rFonts w:hint="eastAsia"/>
        </w:rPr>
        <w:br/>
      </w:r>
      <w:r>
        <w:rPr>
          <w:rFonts w:hint="eastAsia"/>
        </w:rPr>
        <w:t>　　图表 2024-2030年美国巴西中国燃料乙醇产量比较</w:t>
      </w:r>
      <w:r>
        <w:rPr>
          <w:rFonts w:hint="eastAsia"/>
        </w:rPr>
        <w:br/>
      </w:r>
      <w:r>
        <w:rPr>
          <w:rFonts w:hint="eastAsia"/>
        </w:rPr>
        <w:t>　　图表 工业乙醇与燃料乙醇销售价格（含税）波动图</w:t>
      </w:r>
      <w:r>
        <w:rPr>
          <w:rFonts w:hint="eastAsia"/>
        </w:rPr>
        <w:br/>
      </w:r>
      <w:r>
        <w:rPr>
          <w:rFonts w:hint="eastAsia"/>
        </w:rPr>
        <w:t>　　图表 “十四五”全国生物质成型燃料建设布局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fc0c091524d1b" w:history="1">
        <w:r>
          <w:rPr>
            <w:rStyle w:val="Hyperlink"/>
          </w:rPr>
          <w:t>2024-2030年中国生物质能市场现状深度调研与发展趋势预测报告</w:t>
        </w:r>
      </w:hyperlink>
      <w:r>
        <w:rPr>
          <w:color w:val="C00000"/>
        </w:rPr>
        <w:t>》，报告编号：</w:t>
      </w:r>
      <w:r>
        <w:rPr>
          <w:rFonts w:hint="eastAsia"/>
          <w:color w:val="C00000"/>
        </w:rPr>
        <w:t>2699368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fc0c091524d1b" w:history="1">
        <w:r>
          <w:rPr>
            <w:rStyle w:val="Hyperlink"/>
          </w:rPr>
          <w:t>https://www.20087.com/8/36/ShengWuZhiNengXianZhuangYuFaZhanQuShi.html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机全套设备生产厂家、生物质能是不是可再生能源、生物质能源专业是冷门吗、生物质能源有哪些、生物质能的概念和特点、生物质能和潮汐能、生物质能的发展趋势、生物质能是一次能源还是二次能源、生物质能通常包括哪几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0dd34d3124a12" w:history="1">
      <w:r>
        <w:rPr>
          <w:rStyle w:val="Hyperlink"/>
        </w:rPr>
        <w:t>2024-2030年中国生物质能市场现状深度调研与发展趋势预测报告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engWuZhiNengXianZhuangYuFaZhanQuShi.html" TargetMode="External" Id="Rc08fc0c091524d1b" /></Relationships>
</file>

<file path=word/_rels/header2.xml.rels>&#65279;<?xml version="1.0" encoding="utf-8"?><Relationships xmlns="http://schemas.openxmlformats.org/package/2006/relationships"><Relationship Type="http://schemas.openxmlformats.org/officeDocument/2006/relationships/hyperlink" Target="https://www.20087.com/8/36/ShengWuZhiNengXianZhuangYuFaZhanQuShi.html" TargetMode="External" Id="R5b30dd34d312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2024-03-08T05:58:00Z</dcterms:created>
  <dcterms:modified xsi:type="dcterms:W3CDTF">2024-03-08T06:58:00Z</dcterms:modified>
  <dc:subject>2024-2030年中国生物质能市场现状深度调研与发展趋势预测报告</dc:subject>
  <dc:title>2024-2030年中国生物质能市场现状深度调研与发展趋势预测报告</dc:title>
  <cp:keywords>2024-2030年中国生物质能市场现状深度调研与发展趋势预测报告</cp:keywords>
  <dc:description>2024-2030年中国生物质能市场现状深度调研与发展趋势预测报告</dc:description>
</cp:coreProperties>
</file>