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dca27935c48c6" w:history="1">
              <w:r>
                <w:rPr>
                  <w:rStyle w:val="Hyperlink"/>
                </w:rPr>
                <w:t>2025-2031年中国电网储能行业全面调研与发展趋势预测报告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dca27935c48c6" w:history="1">
              <w:r>
                <w:rPr>
                  <w:rStyle w:val="Hyperlink"/>
                </w:rPr>
                <w:t>2025-2031年中国电网储能行业全面调研与发展趋势预测报告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dca27935c48c6" w:history="1">
                <w:r>
                  <w:rPr>
                    <w:rStyle w:val="Hyperlink"/>
                  </w:rPr>
                  <w:t>https://www.20087.com/0/07/DianWangChuNengDeFaZhanQuShi.html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技术是电力系统中的一项关键技术，用于平衡电网供需、提高供电质量。近年来，随着可再生能源发电比例的增加，电网储能技术的重要性日益凸显。当前市场上，锂电池储能系统是最常见的储能技术之一，但也有其他储能技术如压缩空气储能、飞轮储能等在不断发展。这些技术的应用有助于解决可再生能源发电的间歇性和波动性问题。</w:t>
      </w:r>
      <w:r>
        <w:rPr>
          <w:rFonts w:hint="eastAsia"/>
        </w:rPr>
        <w:br/>
      </w:r>
      <w:r>
        <w:rPr>
          <w:rFonts w:hint="eastAsia"/>
        </w:rPr>
        <w:t>　　未来，电网储能行业将更加注重技术创新和成本效益。随着储能技术的不断进步，更高能量密度、更长循环寿命的储能设备将成为研发重点。同时，随着规模化生产和技术改进，储能系统的成本将进一步降低，使其在商业上更具吸引力。此外，随着智能电网的发展，储能系统将更好地融入电网管理系统，实现更为灵活高效的调度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dca27935c48c6" w:history="1">
        <w:r>
          <w:rPr>
            <w:rStyle w:val="Hyperlink"/>
          </w:rPr>
          <w:t>2025-2031年中国电网储能行业全面调研与发展趋势预测报告</w:t>
        </w:r>
      </w:hyperlink>
      <w:r>
        <w:rPr>
          <w:rFonts w:hint="eastAsia"/>
        </w:rPr>
        <w:t>》系统分析了电网储能行业的市场规模、市场需求及价格波动，深入探讨了电网储能产业链关键环节及各细分市场特点。报告基于权威数据，科学预测了电网储能市场前景与发展趋势，同时评估了电网储能重点企业的经营状况，包括品牌影响力、市场集中度及竞争格局。通过SWOT分析，报告揭示了电网储能行业面临的风险与机遇，为电网储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电网储能概述</w:t>
      </w:r>
      <w:r>
        <w:rPr>
          <w:rFonts w:hint="eastAsia"/>
        </w:rPr>
        <w:br/>
      </w:r>
      <w:r>
        <w:rPr>
          <w:rFonts w:hint="eastAsia"/>
        </w:rPr>
        <w:t>　　第一节 电网储能定义</w:t>
      </w:r>
      <w:r>
        <w:rPr>
          <w:rFonts w:hint="eastAsia"/>
        </w:rPr>
        <w:br/>
      </w:r>
      <w:r>
        <w:rPr>
          <w:rFonts w:hint="eastAsia"/>
        </w:rPr>
        <w:t>　　第二节 电网储能行业发展历程</w:t>
      </w:r>
      <w:r>
        <w:rPr>
          <w:rFonts w:hint="eastAsia"/>
        </w:rPr>
        <w:br/>
      </w:r>
      <w:r>
        <w:rPr>
          <w:rFonts w:hint="eastAsia"/>
        </w:rPr>
        <w:t>　　第三节 电网储能分类情况</w:t>
      </w:r>
      <w:r>
        <w:rPr>
          <w:rFonts w:hint="eastAsia"/>
        </w:rPr>
        <w:br/>
      </w:r>
      <w:r>
        <w:rPr>
          <w:rFonts w:hint="eastAsia"/>
        </w:rPr>
        <w:t>　　第四节 电网储能产业链分析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二、电网储能产业链模型分析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2025年中国电网储能行业发展环境分析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2025年中国电网储能行业发展政策环境分析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2025年中国电网储能行业发展社会环境分析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中国电网储能生产现状分析</w:t>
      </w:r>
      <w:r>
        <w:rPr>
          <w:rFonts w:hint="eastAsia"/>
        </w:rPr>
        <w:br/>
      </w:r>
      <w:r>
        <w:rPr>
          <w:rFonts w:hint="eastAsia"/>
        </w:rPr>
        <w:t>　　第一节 电网储能行业总体规模</w:t>
      </w:r>
      <w:r>
        <w:rPr>
          <w:rFonts w:hint="eastAsia"/>
        </w:rPr>
        <w:br/>
      </w:r>
      <w:r>
        <w:rPr>
          <w:rFonts w:hint="eastAsia"/>
        </w:rPr>
        <w:t>　　第二节 电网储能产能概况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电网储能市场容量概况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电网储能产业的生命周期分析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电网储能国内产品价格走势及影响因素分析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2025年我国电网储能行业发展现状分析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我国电网储能行业发展现状</w:t>
      </w:r>
      <w:r>
        <w:rPr>
          <w:rFonts w:hint="eastAsia"/>
        </w:rPr>
        <w:br/>
      </w:r>
      <w:r>
        <w:rPr>
          <w:rFonts w:hint="eastAsia"/>
        </w:rPr>
        <w:t>　　　　一、电网储能行业品牌发展现状</w:t>
      </w:r>
      <w:r>
        <w:rPr>
          <w:rFonts w:hint="eastAsia"/>
        </w:rPr>
        <w:br/>
      </w:r>
      <w:r>
        <w:rPr>
          <w:rFonts w:hint="eastAsia"/>
        </w:rPr>
        <w:t>　　　　二、电网储能行业需求市场现状</w:t>
      </w:r>
      <w:r>
        <w:rPr>
          <w:rFonts w:hint="eastAsia"/>
        </w:rPr>
        <w:br/>
      </w:r>
      <w:r>
        <w:rPr>
          <w:rFonts w:hint="eastAsia"/>
        </w:rPr>
        <w:t>　　　　三、电网储能市消费结构分析</w:t>
      </w:r>
      <w:r>
        <w:rPr>
          <w:rFonts w:hint="eastAsia"/>
        </w:rPr>
        <w:br/>
      </w:r>
      <w:r>
        <w:rPr>
          <w:rFonts w:hint="eastAsia"/>
        </w:rPr>
        <w:t>　　第二节 中国电网储能产品技术分析</w:t>
      </w:r>
      <w:r>
        <w:rPr>
          <w:rFonts w:hint="eastAsia"/>
        </w:rPr>
        <w:br/>
      </w:r>
      <w:r>
        <w:rPr>
          <w:rFonts w:hint="eastAsia"/>
        </w:rPr>
        <w:t>　　　　一、电网储能产品主要生产技术</w:t>
      </w:r>
      <w:r>
        <w:rPr>
          <w:rFonts w:hint="eastAsia"/>
        </w:rPr>
        <w:br/>
      </w:r>
      <w:r>
        <w:rPr>
          <w:rFonts w:hint="eastAsia"/>
        </w:rPr>
        <w:t>　　　　二、电网储能产品市场的新技术进展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三、2025-2031年电网储能产品技术趋势</w:t>
      </w:r>
      <w:r>
        <w:rPr>
          <w:rFonts w:hint="eastAsia"/>
        </w:rPr>
        <w:br/>
      </w:r>
      <w:r>
        <w:rPr>
          <w:rFonts w:hint="eastAsia"/>
        </w:rPr>
        <w:t>　　第三节 中国电网储能行业存在的问题</w:t>
      </w:r>
      <w:r>
        <w:rPr>
          <w:rFonts w:hint="eastAsia"/>
        </w:rPr>
        <w:br/>
      </w:r>
      <w:r>
        <w:rPr>
          <w:rFonts w:hint="eastAsia"/>
        </w:rPr>
        <w:t>　　　　一、电网储能产品市场存在的主要问题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二、国内电网储能产品市场的三大瓶颈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三、电网储能产品解决问题的对策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2020-2025年中国电网储能行业投资概况</w:t>
      </w:r>
      <w:r>
        <w:rPr>
          <w:rFonts w:hint="eastAsia"/>
        </w:rPr>
        <w:br/>
      </w:r>
      <w:r>
        <w:rPr>
          <w:rFonts w:hint="eastAsia"/>
        </w:rPr>
        <w:t>　　第一节 2025年电网储能行业投资情况分析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一、电网储能投资项目分析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二、可以投资的电网储能模式</w:t>
      </w:r>
      <w:r>
        <w:rPr>
          <w:rFonts w:hint="eastAsia"/>
        </w:rPr>
        <w:br/>
      </w:r>
      <w:r>
        <w:rPr>
          <w:rFonts w:hint="eastAsia"/>
        </w:rPr>
        <w:t>　　　　三、2025-2031年电网储能行业投资机会</w:t>
      </w:r>
      <w:r>
        <w:rPr>
          <w:rFonts w:hint="eastAsia"/>
        </w:rPr>
        <w:br/>
      </w:r>
      <w:r>
        <w:rPr>
          <w:rFonts w:hint="eastAsia"/>
        </w:rPr>
        <w:t>　　第三节 2025-2031年电网储能投资新方向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电网储能行业市场竞争策略分析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电网储能市场竞争策略分析</w:t>
      </w:r>
      <w:r>
        <w:rPr>
          <w:rFonts w:hint="eastAsia"/>
        </w:rPr>
        <w:br/>
      </w:r>
      <w:r>
        <w:rPr>
          <w:rFonts w:hint="eastAsia"/>
        </w:rPr>
        <w:t>　　　　一、电网储能市场增长潜力分析</w:t>
      </w:r>
      <w:r>
        <w:rPr>
          <w:rFonts w:hint="eastAsia"/>
        </w:rPr>
        <w:br/>
      </w:r>
      <w:r>
        <w:rPr>
          <w:rFonts w:hint="eastAsia"/>
        </w:rPr>
        <w:t>　　　　二、电网储能产品竞争策略分析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电网储能企业竞争策略分析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一、2025-2031年我国电网储能市场竞争趋势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二、2025-2031年电网储能行业竞争格局展望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三、2025-2031年电网储能行业竞争策略分析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2025-2031年中国电网储能行业趋势预测分析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2025-2031年中国电网储能行业发展预测分析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一、未来电网储能发展分析</w:t>
      </w:r>
      <w:r>
        <w:rPr>
          <w:rFonts w:hint="eastAsia"/>
        </w:rPr>
        <w:br/>
      </w:r>
      <w:r>
        <w:rPr>
          <w:rFonts w:hint="eastAsia"/>
        </w:rPr>
        <w:t>　　　　二、未来电网储能行业技术开发方向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2025-2031年中国电网储能行业市场前景分析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电网储能上游原材料供应状况分析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电网储能行业上下游行业调研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电网储能国内重点生产厂家分析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国电南自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国能电力集团有限公司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南都电源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电网储能地区销售分析</w:t>
      </w:r>
      <w:r>
        <w:rPr>
          <w:rFonts w:hint="eastAsia"/>
        </w:rPr>
        <w:br/>
      </w:r>
      <w:r>
        <w:rPr>
          <w:rFonts w:hint="eastAsia"/>
        </w:rPr>
        <w:t>　　第一节 中国电网储能区域销售市场结构变化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电网储能“东北地区”销售分析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电网储能“华北地区”销售分析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电网储能“中南地区”销售分析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电网储能“华东地区”销售分析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电网储能“西北地区”销售分析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2025-2031年中国电网储能行业投资规划建议研究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2025-2031年中国电网储能行业投资前景研究分析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一、电网储能产品投资前景研究</w:t>
      </w:r>
      <w:r>
        <w:rPr>
          <w:rFonts w:hint="eastAsia"/>
        </w:rPr>
        <w:br/>
      </w:r>
      <w:r>
        <w:rPr>
          <w:rFonts w:hint="eastAsia"/>
        </w:rPr>
        <w:t>　　　　二、电网储能细分行业投资前景研究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三、电网储能行业产业链投资规划建议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2025-2031年中国电网储能行业品牌建设策略</w:t>
      </w:r>
      <w:r>
        <w:rPr>
          <w:rFonts w:hint="eastAsia"/>
        </w:rPr>
        <w:br/>
      </w:r>
      <w:r>
        <w:rPr>
          <w:rFonts w:hint="eastAsia"/>
        </w:rPr>
        <w:t>　　　　一、电网储能行业品牌规划</w:t>
      </w:r>
      <w:r>
        <w:rPr>
          <w:rFonts w:hint="eastAsia"/>
        </w:rPr>
        <w:br/>
      </w:r>
      <w:r>
        <w:rPr>
          <w:rFonts w:hint="eastAsia"/>
        </w:rPr>
        <w:t>　　　　二、电网储能行业品牌建设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2025-2031年电网储能市场指标预测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一、2025-2031年电网储能行业供给预测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二、2025-2031年电网储能行业需求预测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三、2025-2031年电网储能行业盈利预测</w:t>
      </w:r>
      <w:r>
        <w:rPr>
          <w:rFonts w:hint="eastAsia"/>
        </w:rPr>
        <w:br/>
      </w:r>
      <w:r>
        <w:rPr>
          <w:rFonts w:hint="eastAsia"/>
        </w:rPr>
        <w:t>　　第二节 2025-2031年电网储能项目投资建议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2025-2031年电网储能行业发展趋势及投资前景分析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当前电网储能存在的问题</w:t>
      </w:r>
      <w:r>
        <w:rPr>
          <w:rFonts w:hint="eastAsia"/>
        </w:rPr>
        <w:br/>
      </w:r>
      <w:r>
        <w:rPr>
          <w:rFonts w:hint="eastAsia"/>
        </w:rPr>
        <w:t>　　第二节 电网储能未来发展预测分析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一、中国电网储能发展方向分析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二、2025-2031年中国电网储能行业发展规模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三、2025-2031年中国电网储能行业发展趋势预测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2025-2031年中国电网储能行业投资前景分析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6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8 2020-2025年中国CPI指数</w:t>
      </w:r>
      <w:r>
        <w:rPr>
          <w:rFonts w:hint="eastAsia"/>
        </w:rPr>
        <w:br/>
      </w:r>
      <w:r>
        <w:rPr>
          <w:rFonts w:hint="eastAsia"/>
        </w:rPr>
        <w:t>　　图表 9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10 2020-2025年电网储能产能分析</w:t>
      </w:r>
      <w:r>
        <w:rPr>
          <w:rFonts w:hint="eastAsia"/>
        </w:rPr>
        <w:br/>
      </w:r>
      <w:r>
        <w:rPr>
          <w:rFonts w:hint="eastAsia"/>
        </w:rPr>
        <w:t>　　图表 11 2025-2031年电网储能产能预测分析</w:t>
      </w:r>
      <w:r>
        <w:rPr>
          <w:rFonts w:hint="eastAsia"/>
        </w:rPr>
        <w:br/>
      </w:r>
      <w:r>
        <w:rPr>
          <w:rFonts w:hint="eastAsia"/>
        </w:rPr>
        <w:t>　　图表 12 2020-2025年我国电网储能市场容量分析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dca27935c48c6" w:history="1">
        <w:r>
          <w:rPr>
            <w:rStyle w:val="Hyperlink"/>
          </w:rPr>
          <w:t>2025-2031年中国电网储能行业全面调研与发展趋势预测报告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dca27935c48c6" w:history="1">
        <w:r>
          <w:rPr>
            <w:rStyle w:val="Hyperlink"/>
          </w:rPr>
          <w:t>https://www.20087.com/0/07/DianWangChuNengDeFaZhanQuShi.html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热点：电力储能方式有哪些、电网储能技术、电网储能技术、1兆瓦集装箱储能电站价格、电网储能电水蓄能电电业务是做什么的、南方电网储能官网、电力系统储能、电网储能项目、电网储能设备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fd1f017ce4d48" w:history="1">
      <w:r>
        <w:rPr>
          <w:rStyle w:val="Hyperlink"/>
        </w:rPr>
        <w:t>2025-2031年中国电网储能行业全面调研与发展趋势预测报告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WangChuNengDeFaZhanQuShi.html" TargetMode="External" Id="R23adca27935c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WangChuNengDeFaZhanQuShi.html" TargetMode="External" Id="Rae8fd1f017ce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2025-04-22T02:55:00Z</dcterms:created>
  <dcterms:modified xsi:type="dcterms:W3CDTF">2025-04-22T03:55:00Z</dcterms:modified>
  <dc:subject>2025-2031年中国电网储能行业全面调研与发展趋势预测报告</dc:subject>
  <dc:title>2025-2031年中国电网储能行业全面调研与发展趋势预测报告</dc:title>
  <cp:keywords>2025-2031年中国电网储能行业全面调研与发展趋势预测报告</cp:keywords>
  <dc:description>2025-2031年中国电网储能行业全面调研与发展趋势预测报告</dc:description>
</cp:coreProperties>
</file>