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3a40815d2f45e3" w:history="1">
              <w:r>
                <w:rPr>
                  <w:rStyle w:val="Hyperlink"/>
                </w:rPr>
                <w:t>中国废铝处理市场调查研究与前景趋势预测报告（2025-2031年）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3a40815d2f45e3" w:history="1">
              <w:r>
                <w:rPr>
                  <w:rStyle w:val="Hyperlink"/>
                </w:rPr>
                <w:t>中国废铝处理市场调查研究与前景趋势预测报告（2025-2031年）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5329772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3a40815d2f45e3" w:history="1">
                <w:r>
                  <w:rPr>
                    <w:rStyle w:val="Hyperlink"/>
                  </w:rPr>
                  <w:t>https://www.20087.com/2/77/FeiLvChuLiHangYeQianJingFenXi.html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铝处理是对废弃铝材进行分类、破碎、分选、熔炼、精炼等一系列加工过程，以实现再生铝资源的回收与再利用，广泛应用于建筑、交通、包装、电力等行业。目前，该行业已形成较为成熟的回收网络和技术路线，部分企业通过引入先进的磁选、涡电流分选、熔渣处理等工艺，提高了铝的回收率与产品质量。随着“双碳”目标推进与资源循环利用政策引导，废铝再生成为缓解原生铝资源压力的重要途径。然而，行业内仍面临原料来源分散、杂质含量高、处理能耗大、环保排放压力大等问题。</w:t>
      </w:r>
      <w:r>
        <w:rPr>
          <w:rFonts w:hint="eastAsia"/>
        </w:rPr>
        <w:br/>
      </w:r>
      <w:r>
        <w:rPr>
          <w:rFonts w:hint="eastAsia"/>
        </w:rPr>
        <w:t>　　未来，废铝处理将在精细分选、绿色冶炼与产业链协同方面持续推进。一方面，借助AI视觉识别、近红外分选、X射线荧光检测等先进技术，废铝的分选精度与自动化水平将大幅提升，推动从粗放回收向高值化利用转变。另一方面，清洁熔炼、低排放精炼、余热回收等绿色工艺将加快推广，减少能源消耗与环境污染。此外，随着铝产业链上下游联动加强，废铝回收企业将与汽车拆解、建筑拆除、消费电子回收等前端环节深度协同，构建更加高效、透明、可持续的再生铝循环体系，助力我国有色金属产业绿色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3a40815d2f45e3" w:history="1">
        <w:r>
          <w:rPr>
            <w:rStyle w:val="Hyperlink"/>
          </w:rPr>
          <w:t>中国废铝处理市场调查研究与前景趋势预测报告（2025-2031年）</w:t>
        </w:r>
      </w:hyperlink>
      <w:r>
        <w:rPr>
          <w:rFonts w:hint="eastAsia"/>
        </w:rPr>
        <w:t>》以专业、科学的视角，全面分析了废铝处理行业的产业链、市场规模与需求，并探讨了价格动态。废铝处理报告客观展现了行业现状，科学预测了废铝处理市场前景及发展趋势。同时，聚焦于废铝处理重点企业，全面评估了市场竞争、集中度及品牌影响力，并对市场进行了细分研究。废铝处理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废铝处理产业概述</w:t>
      </w:r>
      <w:r>
        <w:rPr>
          <w:rFonts w:hint="eastAsia"/>
        </w:rPr>
        <w:br/>
      </w:r>
      <w:r>
        <w:rPr>
          <w:rFonts w:hint="eastAsia"/>
        </w:rPr>
        <w:t>　　第一节 废铝处理定义与分类</w:t>
      </w:r>
      <w:r>
        <w:rPr>
          <w:rFonts w:hint="eastAsia"/>
        </w:rPr>
        <w:br/>
      </w:r>
      <w:r>
        <w:rPr>
          <w:rFonts w:hint="eastAsia"/>
        </w:rPr>
        <w:t>　　第二节 废铝处理产业链结构及关键环节剖析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废铝处理商业模式与盈利模式解析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废铝处理经济指标与行业评估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全球废铝处理市场发展综述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2019-2024年全球废铝处理市场规模及增长趋势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主要国家与地区废铝处理市场对比</w:t>
      </w:r>
      <w:r>
        <w:rPr>
          <w:rFonts w:hint="eastAsia"/>
        </w:rPr>
        <w:br/>
      </w:r>
      <w:r>
        <w:rPr>
          <w:rFonts w:hint="eastAsia"/>
        </w:rPr>
        <w:t>　　第三节 2025-2031年全球废铝处理行业发展趋势与前景预测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国际废铝处理市场发展趋势及对我国启示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二、对我国废铝处理市场的借鉴意义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中国废铝处理行业市场规模分析与预测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废铝处理市场的总体规模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一、2019-2024年废铝处理市场规模变化及趋势分析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二、2025年废铝处理行业市场规模特点</w:t>
      </w:r>
      <w:r>
        <w:rPr>
          <w:rFonts w:hint="eastAsia"/>
        </w:rPr>
        <w:br/>
      </w:r>
      <w:r>
        <w:rPr>
          <w:rFonts w:hint="eastAsia"/>
        </w:rPr>
        <w:t>　　第二节 废铝处理市场规模的构成</w:t>
      </w:r>
      <w:r>
        <w:rPr>
          <w:rFonts w:hint="eastAsia"/>
        </w:rPr>
        <w:br/>
      </w:r>
      <w:r>
        <w:rPr>
          <w:rFonts w:hint="eastAsia"/>
        </w:rPr>
        <w:t>　　　　一、废铝处理客户群体特征与偏好分析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二、不同类型废铝处理市场规模分布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三、各地区废铝处理市场规模差异与特点</w:t>
      </w:r>
      <w:r>
        <w:rPr>
          <w:rFonts w:hint="eastAsia"/>
        </w:rPr>
        <w:br/>
      </w:r>
      <w:r>
        <w:rPr>
          <w:rFonts w:hint="eastAsia"/>
        </w:rPr>
        <w:t>　　第三节 废铝处理市场规模的预测与展望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一、未来几年废铝处理市场规模增长预测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2024-2025年废铝处理行业技术发展现状及趋势分析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废铝处理行业技术发展现状分析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国内外废铝处理行业技术差距分析及差距形成的主要原因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废铝处理行业技术发展方向、趋势预测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提升废铝处理行业技术能力策略建议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2019-2024年中国废铝处理行业总体发展与财务状况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2019-2024年废铝处理行业规模情况</w:t>
      </w:r>
      <w:r>
        <w:rPr>
          <w:rFonts w:hint="eastAsia"/>
        </w:rPr>
        <w:br/>
      </w:r>
      <w:r>
        <w:rPr>
          <w:rFonts w:hint="eastAsia"/>
        </w:rPr>
        <w:t>　　　　一、废铝处理行业企业数量规模</w:t>
      </w:r>
      <w:r>
        <w:rPr>
          <w:rFonts w:hint="eastAsia"/>
        </w:rPr>
        <w:br/>
      </w:r>
      <w:r>
        <w:rPr>
          <w:rFonts w:hint="eastAsia"/>
        </w:rPr>
        <w:t>　　　　二、废铝处理行业从业人员规模</w:t>
      </w:r>
      <w:r>
        <w:rPr>
          <w:rFonts w:hint="eastAsia"/>
        </w:rPr>
        <w:br/>
      </w:r>
      <w:r>
        <w:rPr>
          <w:rFonts w:hint="eastAsia"/>
        </w:rPr>
        <w:t>　　　　三、废铝处理行业市场敏感性分析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2019-2024年废铝处理行业财务能力分析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一、废铝处理行业盈利能力</w:t>
      </w:r>
      <w:r>
        <w:rPr>
          <w:rFonts w:hint="eastAsia"/>
        </w:rPr>
        <w:br/>
      </w:r>
      <w:r>
        <w:rPr>
          <w:rFonts w:hint="eastAsia"/>
        </w:rPr>
        <w:t>　　　　二、废铝处理行业偿债能力</w:t>
      </w:r>
      <w:r>
        <w:rPr>
          <w:rFonts w:hint="eastAsia"/>
        </w:rPr>
        <w:br/>
      </w:r>
      <w:r>
        <w:rPr>
          <w:rFonts w:hint="eastAsia"/>
        </w:rPr>
        <w:t>　　　　三、废铝处理行业营运能力</w:t>
      </w:r>
      <w:r>
        <w:rPr>
          <w:rFonts w:hint="eastAsia"/>
        </w:rPr>
        <w:br/>
      </w:r>
      <w:r>
        <w:rPr>
          <w:rFonts w:hint="eastAsia"/>
        </w:rPr>
        <w:t>　　　　四、废铝处理行业发展能力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中国废铝处理行业细分市场调研与机会挖掘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废铝处理细分市场（一）市场调研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废铝处理细分市场（二）市场调研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中国废铝处理行业区域市场调研分析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2019-2024年中国废铝处理行业重点区域调研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一、重点地区（一）废铝处理市场规模与特点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二、重点地区（二）废铝处理市场规模及特点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三、重点地区（三）废铝处理市场规模及特点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四、重点地区（四）废铝处理市场规模及特点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不同区域废铝处理市场的对比与启示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二、废铝处理市场拓展策略与建议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中国废铝处理行业的营销渠道与客户分析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废铝处理行业渠道分析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二、各类渠道对废铝处理行业的影响</w:t>
      </w:r>
      <w:r>
        <w:rPr>
          <w:rFonts w:hint="eastAsia"/>
        </w:rPr>
        <w:br/>
      </w:r>
      <w:r>
        <w:rPr>
          <w:rFonts w:hint="eastAsia"/>
        </w:rPr>
        <w:t>　　　　三、主要废铝处理企业渠道策略研究</w:t>
      </w:r>
      <w:r>
        <w:rPr>
          <w:rFonts w:hint="eastAsia"/>
        </w:rPr>
        <w:br/>
      </w:r>
      <w:r>
        <w:rPr>
          <w:rFonts w:hint="eastAsia"/>
        </w:rPr>
        <w:t>　　第二节 废铝处理行业客户分析与定位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中国废铝处理行业竞争格局及策略选择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废铝处理行业总体市场竞争状况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一、废铝处理行业竞争结构分析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二、废铝处理企业竞争格局与集中度评估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三、废铝处理行业SWOT分析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废铝处理行业重点企业调研分析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废铝处理企业发展策略分析</w:t>
      </w:r>
      <w:r>
        <w:rPr>
          <w:rFonts w:hint="eastAsia"/>
        </w:rPr>
        <w:br/>
      </w:r>
      <w:r>
        <w:rPr>
          <w:rFonts w:hint="eastAsia"/>
        </w:rPr>
        <w:t>　　第一节 废铝处理市场与销售策略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废铝处理品牌战略思考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中国废铝处理行业发展环境分析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二、废铝处理行业主管部门、监管体制及相关政策法规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3、废铝处理行业的主要法律、法规和政策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4、2025年废铝处理行业法律法规和政策对行业的影响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二、废铝处理消费者需求分析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一、废铝处理技术的应用与创新</w:t>
      </w:r>
      <w:r>
        <w:rPr>
          <w:rFonts w:hint="eastAsia"/>
        </w:rPr>
        <w:br/>
      </w:r>
      <w:r>
        <w:rPr>
          <w:rFonts w:hint="eastAsia"/>
        </w:rPr>
        <w:t>　　　　二、废铝处理行业发展的技术趋势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2025-2031年废铝处理行业展趋势预测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2025-2031年废铝处理市场发展前景分析</w:t>
      </w:r>
      <w:r>
        <w:rPr>
          <w:rFonts w:hint="eastAsia"/>
        </w:rPr>
        <w:br/>
      </w:r>
      <w:r>
        <w:rPr>
          <w:rFonts w:hint="eastAsia"/>
        </w:rPr>
        <w:t>　　　　一、废铝处理市场发展潜力</w:t>
      </w:r>
      <w:r>
        <w:rPr>
          <w:rFonts w:hint="eastAsia"/>
        </w:rPr>
        <w:br/>
      </w:r>
      <w:r>
        <w:rPr>
          <w:rFonts w:hint="eastAsia"/>
        </w:rPr>
        <w:t>　　　　二、废铝处理市场前景分析</w:t>
      </w:r>
      <w:r>
        <w:rPr>
          <w:rFonts w:hint="eastAsia"/>
        </w:rPr>
        <w:br/>
      </w:r>
      <w:r>
        <w:rPr>
          <w:rFonts w:hint="eastAsia"/>
        </w:rPr>
        <w:t>　　　　三、废铝处理细分行业发展前景分析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2025-2031年废铝处理发展趋势预测</w:t>
      </w:r>
      <w:r>
        <w:rPr>
          <w:rFonts w:hint="eastAsia"/>
        </w:rPr>
        <w:br/>
      </w:r>
      <w:r>
        <w:rPr>
          <w:rFonts w:hint="eastAsia"/>
        </w:rPr>
        <w:t>　　　　一、废铝处理发展趋势预测</w:t>
      </w:r>
      <w:r>
        <w:rPr>
          <w:rFonts w:hint="eastAsia"/>
        </w:rPr>
        <w:br/>
      </w:r>
      <w:r>
        <w:rPr>
          <w:rFonts w:hint="eastAsia"/>
        </w:rPr>
        <w:t>　　　　二、废铝处理市场规模预测</w:t>
      </w:r>
      <w:r>
        <w:rPr>
          <w:rFonts w:hint="eastAsia"/>
        </w:rPr>
        <w:br/>
      </w:r>
      <w:r>
        <w:rPr>
          <w:rFonts w:hint="eastAsia"/>
        </w:rPr>
        <w:t>　　　　三、废铝处理细分市场发展趋势预测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未来废铝处理行业挑战与机遇探讨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一、废铝处理行业挑战</w:t>
      </w:r>
      <w:r>
        <w:rPr>
          <w:rFonts w:hint="eastAsia"/>
        </w:rPr>
        <w:br/>
      </w:r>
      <w:r>
        <w:rPr>
          <w:rFonts w:hint="eastAsia"/>
        </w:rPr>
        <w:t>　　　　二、废铝处理行业机遇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废铝处理行业研究结论及建议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对废铝处理行业发展的建议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中智林~－对废铝处理企业和投资者的建议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废铝处理介绍</w:t>
      </w:r>
      <w:r>
        <w:rPr>
          <w:rFonts w:hint="eastAsia"/>
        </w:rPr>
        <w:br/>
      </w:r>
      <w:r>
        <w:rPr>
          <w:rFonts w:hint="eastAsia"/>
        </w:rPr>
        <w:t>　　图表 废铝处理图片</w:t>
      </w:r>
      <w:r>
        <w:rPr>
          <w:rFonts w:hint="eastAsia"/>
        </w:rPr>
        <w:br/>
      </w:r>
      <w:r>
        <w:rPr>
          <w:rFonts w:hint="eastAsia"/>
        </w:rPr>
        <w:t>　　图表 废铝处理产业链分析</w:t>
      </w:r>
      <w:r>
        <w:rPr>
          <w:rFonts w:hint="eastAsia"/>
        </w:rPr>
        <w:br/>
      </w:r>
      <w:r>
        <w:rPr>
          <w:rFonts w:hint="eastAsia"/>
        </w:rPr>
        <w:t>　　图表 废铝处理主要特点</w:t>
      </w:r>
      <w:r>
        <w:rPr>
          <w:rFonts w:hint="eastAsia"/>
        </w:rPr>
        <w:br/>
      </w:r>
      <w:r>
        <w:rPr>
          <w:rFonts w:hint="eastAsia"/>
        </w:rPr>
        <w:t>　　图表 废铝处理政策分析</w:t>
      </w:r>
      <w:r>
        <w:rPr>
          <w:rFonts w:hint="eastAsia"/>
        </w:rPr>
        <w:br/>
      </w:r>
      <w:r>
        <w:rPr>
          <w:rFonts w:hint="eastAsia"/>
        </w:rPr>
        <w:t>　　图表 废铝处理标准 技术</w:t>
      </w:r>
      <w:r>
        <w:rPr>
          <w:rFonts w:hint="eastAsia"/>
        </w:rPr>
        <w:br/>
      </w:r>
      <w:r>
        <w:rPr>
          <w:rFonts w:hint="eastAsia"/>
        </w:rPr>
        <w:t>　　图表 废铝处理最新消息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2019-2024年废铝处理行业市场容量统计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2019-2024年中国废铝处理行业市场规模及增长情况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2019-2024年中国废铝处理行业销售收入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2019-2024年中国废铝处理行业利润总额分析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2019-2024年中国废铝处理行业企业数量情况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2019-2024年中国废铝处理行业企业平均规模情况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废铝处理价格走势</w:t>
      </w:r>
      <w:r>
        <w:rPr>
          <w:rFonts w:hint="eastAsia"/>
        </w:rPr>
        <w:br/>
      </w:r>
      <w:r>
        <w:rPr>
          <w:rFonts w:hint="eastAsia"/>
        </w:rPr>
        <w:t>　　图表 2024年废铝处理成本和利润分析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2024年中国废铝处理行业竞争力分析</w:t>
      </w:r>
      <w:r>
        <w:rPr>
          <w:rFonts w:hint="eastAsia"/>
        </w:rPr>
        <w:br/>
      </w:r>
      <w:r>
        <w:rPr>
          <w:rFonts w:hint="eastAsia"/>
        </w:rPr>
        <w:t>　　图表 废铝处理优势</w:t>
      </w:r>
      <w:r>
        <w:rPr>
          <w:rFonts w:hint="eastAsia"/>
        </w:rPr>
        <w:br/>
      </w:r>
      <w:r>
        <w:rPr>
          <w:rFonts w:hint="eastAsia"/>
        </w:rPr>
        <w:t>　　图表 废铝处理劣势</w:t>
      </w:r>
      <w:r>
        <w:rPr>
          <w:rFonts w:hint="eastAsia"/>
        </w:rPr>
        <w:br/>
      </w:r>
      <w:r>
        <w:rPr>
          <w:rFonts w:hint="eastAsia"/>
        </w:rPr>
        <w:t>　　图表 废铝处理机会</w:t>
      </w:r>
      <w:r>
        <w:rPr>
          <w:rFonts w:hint="eastAsia"/>
        </w:rPr>
        <w:br/>
      </w:r>
      <w:r>
        <w:rPr>
          <w:rFonts w:hint="eastAsia"/>
        </w:rPr>
        <w:t>　　图表 废铝处理威胁</w:t>
      </w:r>
      <w:r>
        <w:rPr>
          <w:rFonts w:hint="eastAsia"/>
        </w:rPr>
        <w:br/>
      </w:r>
      <w:r>
        <w:rPr>
          <w:rFonts w:hint="eastAsia"/>
        </w:rPr>
        <w:t>　　图表 2019-2024年中国废铝处理行业盈利能力分析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2019-2024年中国废铝处理行业运营能力分析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2019-2024年中国废铝处理行业偿债能力分析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2019-2024年中国废铝处理行业发展能力分析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2019-2024年中国废铝处理行业经营效益分析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**地区废铝处理市场规模及增长情况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**地区废铝处理行业市场需求情况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**地区废铝处理市场规模及增长情况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**地区废铝处理行业市场需求情况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**地区废铝处理市场规模及增长情况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**地区废铝处理行业市场需求情况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废铝处理品牌分析</w:t>
      </w:r>
      <w:r>
        <w:rPr>
          <w:rFonts w:hint="eastAsia"/>
        </w:rPr>
        <w:br/>
      </w:r>
      <w:r>
        <w:rPr>
          <w:rFonts w:hint="eastAsia"/>
        </w:rPr>
        <w:t>　　图表 废铝处理企业（一）概述</w:t>
      </w:r>
      <w:r>
        <w:rPr>
          <w:rFonts w:hint="eastAsia"/>
        </w:rPr>
        <w:br/>
      </w:r>
      <w:r>
        <w:rPr>
          <w:rFonts w:hint="eastAsia"/>
        </w:rPr>
        <w:t>　　图表 企业废铝处理业务分析</w:t>
      </w:r>
      <w:r>
        <w:rPr>
          <w:rFonts w:hint="eastAsia"/>
        </w:rPr>
        <w:br/>
      </w:r>
      <w:r>
        <w:rPr>
          <w:rFonts w:hint="eastAsia"/>
        </w:rPr>
        <w:t>　　图表 废铝处理企业（一）经营情况分析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废铝处理企业（一）盈利能力情况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废铝处理企业（一）偿债能力情况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废铝处理企业（一）运营能力情况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废铝处理企业（一）成长能力情况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废铝处理企业（二）简介</w:t>
      </w:r>
      <w:r>
        <w:rPr>
          <w:rFonts w:hint="eastAsia"/>
        </w:rPr>
        <w:br/>
      </w:r>
      <w:r>
        <w:rPr>
          <w:rFonts w:hint="eastAsia"/>
        </w:rPr>
        <w:t>　　图表 企业废铝处理业务</w:t>
      </w:r>
      <w:r>
        <w:rPr>
          <w:rFonts w:hint="eastAsia"/>
        </w:rPr>
        <w:br/>
      </w:r>
      <w:r>
        <w:rPr>
          <w:rFonts w:hint="eastAsia"/>
        </w:rPr>
        <w:t>　　图表 废铝处理企业（二）经营情况分析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废铝处理企业（二）盈利能力情况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废铝处理企业（二）偿债能力情况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废铝处理企业（二）运营能力情况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废铝处理企业（二）成长能力情况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废铝处理企业（三）概况</w:t>
      </w:r>
      <w:r>
        <w:rPr>
          <w:rFonts w:hint="eastAsia"/>
        </w:rPr>
        <w:br/>
      </w:r>
      <w:r>
        <w:rPr>
          <w:rFonts w:hint="eastAsia"/>
        </w:rPr>
        <w:t>　　图表 企业废铝处理业务情况</w:t>
      </w:r>
      <w:r>
        <w:rPr>
          <w:rFonts w:hint="eastAsia"/>
        </w:rPr>
        <w:br/>
      </w:r>
      <w:r>
        <w:rPr>
          <w:rFonts w:hint="eastAsia"/>
        </w:rPr>
        <w:t>　　图表 废铝处理企业（三）经营情况分析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废铝处理企业（三）盈利能力情况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废铝处理企业（三）偿债能力情况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废铝处理企业（三）运营能力情况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废铝处理企业（三）成长能力情况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废铝处理发展有利因素分析</w:t>
      </w:r>
      <w:r>
        <w:rPr>
          <w:rFonts w:hint="eastAsia"/>
        </w:rPr>
        <w:br/>
      </w:r>
      <w:r>
        <w:rPr>
          <w:rFonts w:hint="eastAsia"/>
        </w:rPr>
        <w:t>　　图表 废铝处理发展不利因素分析</w:t>
      </w:r>
      <w:r>
        <w:rPr>
          <w:rFonts w:hint="eastAsia"/>
        </w:rPr>
        <w:br/>
      </w:r>
      <w:r>
        <w:rPr>
          <w:rFonts w:hint="eastAsia"/>
        </w:rPr>
        <w:t>　　图表 进入废铝处理行业壁垒</w:t>
      </w:r>
      <w:r>
        <w:rPr>
          <w:rFonts w:hint="eastAsia"/>
        </w:rPr>
        <w:br/>
      </w:r>
      <w:r>
        <w:rPr>
          <w:rFonts w:hint="eastAsia"/>
        </w:rPr>
        <w:t>　　图表 2025-2031年中国废铝处理行业市场容量预测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2025-2031年中国废铝处理行业市场规模预测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2025-2031年中国废铝处理市场前景分析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2025-2031年中国废铝处理行业风险研究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2025-2031年中国废铝处理行业发展趋势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3a40815d2f45e3" w:history="1">
        <w:r>
          <w:rPr>
            <w:rStyle w:val="Hyperlink"/>
          </w:rPr>
          <w:t>中国废铝处理市场调查研究与前景趋势预测报告（2025-2031年）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5329772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3a40815d2f45e3" w:history="1">
        <w:r>
          <w:rPr>
            <w:rStyle w:val="Hyperlink"/>
          </w:rPr>
          <w:t>https://www.20087.com/2/77/FeiLvChuLiHangYeQianJingFenXi.html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热点：废铝出售、废铝处理的优美句子简短、废铝回收价格表、废铝处理厂家、各种废铝回收、废铝处理设备、废铝交易市场、废铝处理价格、废铝怎样回收利用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d57f236b049ba" w:history="1">
      <w:r>
        <w:rPr>
          <w:rStyle w:val="Hyperlink"/>
        </w:rPr>
        <w:t>中国废铝处理市场调查研究与前景趋势预测报告（2025-2031年）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FeiLvChuLiHangYeQianJingFenXi.html" TargetMode="External" Id="R833a40815d2f45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FeiLvChuLiHangYeQianJingFenXi.html" TargetMode="External" Id="R8d7d57f236b049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2025-06-21T23:33:42Z</dcterms:created>
  <dcterms:modified xsi:type="dcterms:W3CDTF">2025-06-22T00:33:42Z</dcterms:modified>
  <dc:subject>中国废铝处理市场调查研究与前景趋势预测报告（2025-2031年）</dc:subject>
  <dc:title>中国废铝处理市场调查研究与前景趋势预测报告（2025-2031年）</dc:title>
  <cp:keywords>中国废铝处理市场调查研究与前景趋势预测报告（2025-2031年）</cp:keywords>
  <dc:description>中国废铝处理市场调查研究与前景趋势预测报告（2025-2031年）</dc:description>
</cp:coreProperties>
</file>