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6f73009d548bd" w:history="1">
              <w:r>
                <w:rPr>
                  <w:rStyle w:val="Hyperlink"/>
                </w:rPr>
                <w:t>2023-2029年中国大口径无缝钢管行业发展全面调研与未来趋势分析报告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6f73009d548bd" w:history="1">
              <w:r>
                <w:rPr>
                  <w:rStyle w:val="Hyperlink"/>
                </w:rPr>
                <w:t>2023-2029年中国大口径无缝钢管行业发展全面调研与未来趋势分析报告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6f73009d548bd" w:history="1">
                <w:r>
                  <w:rPr>
                    <w:rStyle w:val="Hyperlink"/>
                  </w:rPr>
                  <w:t>https://www.20087.com/2/97/DaKouJingWuFengGangGuanHangYeFaZ.html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无缝钢管主要用于石油天然气输送管道、石油化工设备、电站锅炉等行业，是国家基础设施建设的重要材料。近年来，随着中国经济的持续增长和能源需求的不断增加，大口径无缝钢管的市场需求稳步上升。目前，国内无缝钢管生产企业已经形成了一定的技术积累和生产能力，能够满足各种规格和材质的要求。同时，为了适应市场需求的变化，企业还在不断优化生产工艺，提高产品质量和耐腐蚀性能。</w:t>
      </w:r>
      <w:r>
        <w:rPr>
          <w:rFonts w:hint="eastAsia"/>
        </w:rPr>
        <w:br/>
      </w:r>
      <w:r>
        <w:rPr>
          <w:rFonts w:hint="eastAsia"/>
        </w:rPr>
        <w:t>　　未来，大口径无缝钢管行业的发展将面临多重机遇与挑战。一方面，随着中国能源结构的调整和能源安全战略的实施，对于高质量无缝钢管的需求将会增加；另一方面，随着国际竞争的加剧，企业需要通过技术创新和品牌建设来提升自身竞争力。此外，随着新材料技术的发展，高强度、高韧性以及特殊合金成分的大口径无缝钢管将成为市场的新宠。同时，为了满足绿色环保的要求，钢管生产过程中的节能降耗也将成为一个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6f73009d548bd" w:history="1">
        <w:r>
          <w:rPr>
            <w:rStyle w:val="Hyperlink"/>
          </w:rPr>
          <w:t>2023-2029年中国大口径无缝钢管行业发展全面调研与未来趋势分析报告</w:t>
        </w:r>
      </w:hyperlink>
      <w:r>
        <w:rPr>
          <w:rFonts w:hint="eastAsia"/>
        </w:rPr>
        <w:t>》依据国家统计局、海关总署及大口径无缝钢管相关协会等部门的权威资料数据，以及对大口径无缝钢管行业重点区域实地调研，结合大口径无缝钢管行业发展所处的环境，从理论到实践、从宏观到微观等多个角度对大口径无缝钢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6f73009d548bd" w:history="1">
        <w:r>
          <w:rPr>
            <w:rStyle w:val="Hyperlink"/>
          </w:rPr>
          <w:t>2023-2029年中国大口径无缝钢管行业发展全面调研与未来趋势分析报告</w:t>
        </w:r>
      </w:hyperlink>
      <w:r>
        <w:rPr>
          <w:rFonts w:hint="eastAsia"/>
        </w:rPr>
        <w:t>》内容严谨、数据翔实，通过辅以大量直观的图表，帮助大口径无缝钢管企业准确把握大口径无缝钢管行业发展动向、正确制定大口径无缝钢管企业发展战略和大口径无缝钢管投资策略。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大口径无缝钢管行业相关概述</w:t>
      </w:r>
      <w:r>
        <w:rPr>
          <w:rFonts w:hint="eastAsia"/>
        </w:rPr>
        <w:br/>
      </w:r>
      <w:r>
        <w:rPr>
          <w:rFonts w:hint="eastAsia"/>
        </w:rPr>
        <w:t>　　　　一、大口径无缝钢管行业定义及特点</w:t>
      </w:r>
      <w:r>
        <w:rPr>
          <w:rFonts w:hint="eastAsia"/>
        </w:rPr>
        <w:br/>
      </w:r>
      <w:r>
        <w:rPr>
          <w:rFonts w:hint="eastAsia"/>
        </w:rPr>
        <w:t>　　　　　　1、大口径无缝钢管行业定义</w:t>
      </w:r>
      <w:r>
        <w:rPr>
          <w:rFonts w:hint="eastAsia"/>
        </w:rPr>
        <w:br/>
      </w:r>
      <w:r>
        <w:rPr>
          <w:rFonts w:hint="eastAsia"/>
        </w:rPr>
        <w:t>　　　　　　2、大口径无缝钢管行业特点</w:t>
      </w:r>
      <w:r>
        <w:rPr>
          <w:rFonts w:hint="eastAsia"/>
        </w:rPr>
        <w:br/>
      </w:r>
      <w:r>
        <w:rPr>
          <w:rFonts w:hint="eastAsia"/>
        </w:rPr>
        <w:t>　　　　二、大口径无缝钢管行业经营模式分析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1、大口径无缝钢管生产模式</w:t>
      </w:r>
      <w:r>
        <w:rPr>
          <w:rFonts w:hint="eastAsia"/>
        </w:rPr>
        <w:br/>
      </w:r>
      <w:r>
        <w:rPr>
          <w:rFonts w:hint="eastAsia"/>
        </w:rPr>
        <w:t>　　　　　　2、大口径无缝钢管采购模式</w:t>
      </w:r>
      <w:r>
        <w:rPr>
          <w:rFonts w:hint="eastAsia"/>
        </w:rPr>
        <w:br/>
      </w:r>
      <w:r>
        <w:rPr>
          <w:rFonts w:hint="eastAsia"/>
        </w:rPr>
        <w:t>　　　　　　3、大口径无缝钢管销售模式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2023年世界大口径无缝钢管行业市场运行形势分析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2023年全球大口径无缝钢管行业发展概况</w:t>
      </w:r>
      <w:r>
        <w:rPr>
          <w:rFonts w:hint="eastAsia"/>
        </w:rPr>
        <w:br/>
      </w:r>
      <w:r>
        <w:rPr>
          <w:rFonts w:hint="eastAsia"/>
        </w:rPr>
        <w:t>　　第二节 世界大口径无缝钢管行业发展走势</w:t>
      </w:r>
      <w:r>
        <w:rPr>
          <w:rFonts w:hint="eastAsia"/>
        </w:rPr>
        <w:br/>
      </w:r>
      <w:r>
        <w:rPr>
          <w:rFonts w:hint="eastAsia"/>
        </w:rPr>
        <w:t>　　　　一、全球大口径无缝钢管行业市场分布情况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二、全球大口径无缝钢管行业发展趋势分析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全球大口径无缝钢管行业重点国家和区域分析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2023年中国大口径无缝钢管行业发展环境分析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大口径无缝钢管政策环境分析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大口径无缝钢管技术环境分析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2023年大口径无缝钢管行业技术发展现状及趋势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当前我国大口径无缝钢管技术发展现状</w:t>
      </w:r>
      <w:r>
        <w:rPr>
          <w:rFonts w:hint="eastAsia"/>
        </w:rPr>
        <w:br/>
      </w:r>
      <w:r>
        <w:rPr>
          <w:rFonts w:hint="eastAsia"/>
        </w:rPr>
        <w:t>　　第二节 中外大口径无缝钢管技术差距及产生差距的主要原因分析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提高我国大口径无缝钢管技术的对策</w:t>
      </w:r>
      <w:r>
        <w:rPr>
          <w:rFonts w:hint="eastAsia"/>
        </w:rPr>
        <w:br/>
      </w:r>
      <w:r>
        <w:rPr>
          <w:rFonts w:hint="eastAsia"/>
        </w:rPr>
        <w:t>　　第四节 我国大口径无缝钢管研发、设计发展趋势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中国大口径无缝钢管行业市场供需状况分析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中国大口径无缝钢管行业市场规模情况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中国大口径无缝钢管行业盈利情况分析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中国大口径无缝钢管行业市场需求状况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一、2018-2023年大口径无缝钢管行业市场需求情况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二、大口径无缝钢管行业市场需求特点分析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三、2018-2029年大口径无缝钢管行业市场需求预测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中国大口径无缝钢管行业市场供给状况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一、2018-2023年大口径无缝钢管行业市场供给情况</w:t>
      </w:r>
      <w:r>
        <w:rPr>
          <w:rFonts w:hint="eastAsia"/>
        </w:rPr>
        <w:br/>
      </w:r>
      <w:r>
        <w:rPr>
          <w:rFonts w:hint="eastAsia"/>
        </w:rPr>
        <w:t>　　　　二、大口径无缝钢管行业市场供给特点分析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三、2018-2029年大口径无缝钢管行业市场供给预测</w:t>
      </w:r>
      <w:r>
        <w:rPr>
          <w:rFonts w:hint="eastAsia"/>
        </w:rPr>
        <w:br/>
      </w:r>
      <w:r>
        <w:rPr>
          <w:rFonts w:hint="eastAsia"/>
        </w:rPr>
        <w:t>　　第五节 大口径无缝钢管行业市场供需平衡状况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中国大口径无缝钢管行业进出口情况分析预测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2018-2023年中国大口径无缝钢管行业进出口情况分析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一、2018-2023年中国大口径无缝钢管行业进口分析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二、2018-2023年中国大口径无缝钢管行业出口分析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2018-2029年中国大口径无缝钢管行业进出口情况预测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一、2018-2029年中国大口径无缝钢管行业进口预测分析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二、2018-2029年中国大口径无缝钢管行业出口预测分析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影响大口径无缝钢管行业进出口变化的主要原因分析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2018-2023年中国大口径无缝钢管行业重点地区调研分析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一、中国大口径无缝钢管行业重点区域市场结构调研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二、**地区大口径无缝钢管市场调研分析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三、**地区大口径无缝钢管市场调研分析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四、**地区大口径无缝钢管市场调研分析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五、**地区大口径无缝钢管市场调研分析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六、**地区大口径无缝钢管市场调研分析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大口径无缝钢管行业细分产品市场调研分析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中国大口径无缝钢管行业市场行情分析预测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大口径无缝钢管价格影响因素分析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2018-2023年中国大口径无缝钢管市场价格趋向分析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2018-2029年中国大口径无缝钢管市场价格趋向预测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大口径无缝钢管行业上、下游市场分析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大口径无缝钢管行业上游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大口径无缝钢管行业下游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大口径无缝钢管行业竞争格局分析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大口径无缝钢管行业集中度分析</w:t>
      </w:r>
      <w:r>
        <w:rPr>
          <w:rFonts w:hint="eastAsia"/>
        </w:rPr>
        <w:br/>
      </w:r>
      <w:r>
        <w:rPr>
          <w:rFonts w:hint="eastAsia"/>
        </w:rPr>
        <w:t>　　　　一、大口径无缝钢管市场集中度分析</w:t>
      </w:r>
      <w:r>
        <w:rPr>
          <w:rFonts w:hint="eastAsia"/>
        </w:rPr>
        <w:br/>
      </w:r>
      <w:r>
        <w:rPr>
          <w:rFonts w:hint="eastAsia"/>
        </w:rPr>
        <w:t>　　　　二、大口径无缝钢管企业集中度分析</w:t>
      </w:r>
      <w:r>
        <w:rPr>
          <w:rFonts w:hint="eastAsia"/>
        </w:rPr>
        <w:br/>
      </w:r>
      <w:r>
        <w:rPr>
          <w:rFonts w:hint="eastAsia"/>
        </w:rPr>
        <w:t>　　　　三、大口径无缝钢管区域集中度分析</w:t>
      </w:r>
      <w:r>
        <w:rPr>
          <w:rFonts w:hint="eastAsia"/>
        </w:rPr>
        <w:br/>
      </w:r>
      <w:r>
        <w:rPr>
          <w:rFonts w:hint="eastAsia"/>
        </w:rPr>
        <w:t>　　第二节 大口径无缝钢管行业竞争格局分析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一、2023年大口径无缝钢管行业竞争分析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二、2023年中外大口径无缝钢管产品竞争分析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三、2018-2023年中国大口径无缝钢管市场竞争分析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四、2018-2029年国内主要大口径无缝钢管企业动向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大口径无缝钢管行业重点企业发展调研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大口径无缝钢管重点企业（一）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大口径无缝钢管重点企业（二）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大口径无缝钢管重点企业（三）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大口径无缝钢管重点企业（四）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大口径无缝钢管重点企业（五）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大口径无缝钢管重点企业（六）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大口径无缝钢管企业发展策略分析</w:t>
      </w:r>
      <w:r>
        <w:rPr>
          <w:rFonts w:hint="eastAsia"/>
        </w:rPr>
        <w:br/>
      </w:r>
      <w:r>
        <w:rPr>
          <w:rFonts w:hint="eastAsia"/>
        </w:rPr>
        <w:t>　　第一节 大口径无缝钢管市场策略分析</w:t>
      </w:r>
      <w:r>
        <w:rPr>
          <w:rFonts w:hint="eastAsia"/>
        </w:rPr>
        <w:br/>
      </w:r>
      <w:r>
        <w:rPr>
          <w:rFonts w:hint="eastAsia"/>
        </w:rPr>
        <w:t>　　　　一、大口径无缝钢管价格策略分析</w:t>
      </w:r>
      <w:r>
        <w:rPr>
          <w:rFonts w:hint="eastAsia"/>
        </w:rPr>
        <w:br/>
      </w:r>
      <w:r>
        <w:rPr>
          <w:rFonts w:hint="eastAsia"/>
        </w:rPr>
        <w:t>　　　　二、大口径无缝钢管渠道策略分析</w:t>
      </w:r>
      <w:r>
        <w:rPr>
          <w:rFonts w:hint="eastAsia"/>
        </w:rPr>
        <w:br/>
      </w:r>
      <w:r>
        <w:rPr>
          <w:rFonts w:hint="eastAsia"/>
        </w:rPr>
        <w:t>　　第二节 大口径无缝钢管销售策略分析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提高大口径无缝钢管企业竞争力的策略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一、提高中国大口径无缝钢管企业核心竞争力的对策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二、大口径无缝钢管企业提升竞争力的主要方向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三、影响大口径无缝钢管企业核心竞争力的因素及提升途径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四、提高大口径无缝钢管企业竞争力的策略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对我国大口径无缝钢管品牌的战略思考</w:t>
      </w:r>
      <w:r>
        <w:rPr>
          <w:rFonts w:hint="eastAsia"/>
        </w:rPr>
        <w:br/>
      </w:r>
      <w:r>
        <w:rPr>
          <w:rFonts w:hint="eastAsia"/>
        </w:rPr>
        <w:t>　　　　一、大口径无缝钢管实施品牌战略的意义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二、大口径无缝钢管企业品牌的现状分析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三、我国大口径无缝钢管企业的品牌战略</w:t>
      </w:r>
      <w:r>
        <w:rPr>
          <w:rFonts w:hint="eastAsia"/>
        </w:rPr>
        <w:br/>
      </w:r>
      <w:r>
        <w:rPr>
          <w:rFonts w:hint="eastAsia"/>
        </w:rPr>
        <w:t>　　　　四、大口径无缝钢管品牌战略管理的策略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中国大口径无缝钢管行业营销策略分析</w:t>
      </w:r>
      <w:r>
        <w:rPr>
          <w:rFonts w:hint="eastAsia"/>
        </w:rPr>
        <w:br/>
      </w:r>
      <w:r>
        <w:rPr>
          <w:rFonts w:hint="eastAsia"/>
        </w:rPr>
        <w:t>　　第一节 大口径无缝钢管市场推广策略研究分析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一、做好大口径无缝钢管产品导入</w:t>
      </w:r>
      <w:r>
        <w:rPr>
          <w:rFonts w:hint="eastAsia"/>
        </w:rPr>
        <w:br/>
      </w:r>
      <w:r>
        <w:rPr>
          <w:rFonts w:hint="eastAsia"/>
        </w:rPr>
        <w:t>　　　　二、做好大口径无缝钢管产品组合和产品线决策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三、大口径无缝钢管行业城市市场推广策略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大口径无缝钢管行业渠道营销研究分析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一、大口径无缝钢管行业营销环境分析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二、大口径无缝钢管行业现存的营销渠道分析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三、大口径无缝钢管行业终端市场营销管理策略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大口径无缝钢管行业营销战略研究分析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一、中国大口径无缝钢管行业有效整合营销策略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二、建立大口径无缝钢管行业厂商的双嬴模式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2018-2029年中国大口径无缝钢管行业投资前景与风险预测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2018-2029年中国大口径无缝钢管行业投资前景分析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2018-2029年中国大口径无缝钢管行业投资特性分析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一、2018-2029年中国大口径无缝钢管行业进入壁垒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二、2018-2029年中国大口径无缝钢管行业盈利模式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三、2018-2029年中国大口径无缝钢管行业盈利因素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2018-2029年中国大口径无缝钢管行业投资机会分析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一、2018-2029年中国大口径无缝钢管细分市场投资机会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二、2018-2029年中国大口径无缝钢管行业区域市场投资潜力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2018-2029年中国大口径无缝钢管行业投资风险分析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一、2018-2029年中国大口径无缝钢管行业市场竞争风险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二、2018-2029年中国大口径无缝钢管行业技术风险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三、2018-2029年中国大口径无缝钢管行业政策风险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四、2018-2029年中国大口径无缝钢管行业进入退出风险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2018-2029年中国大口径无缝钢管行业盈利模式与投资策略分析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国外大口径无缝钢管行业投资现状及经营模式分析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一、境外大口径无缝钢管行业成长情况调查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中国大口径无缝钢管行业商业模式探讨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中国大口径无缝钢管行业投资国际化发展战略分析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中国大口径无缝钢管行业投资策略分析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中国大口径无缝钢管行业资本运作战略选择方案研究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中~智~林~：中国大口径无缝钢管行业多元化经营战略的可行性分析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2018-2023年中国大口径无缝钢管市场规模及增长情况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2018-2023年中国大口径无缝钢管行业市场供给及增长趋势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2018-2029年中国大口径无缝钢管行业市场供给预测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2018-2023年中国大口径无缝钢管行业市场需求及增长情况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2018-2029年中国大口径无缝钢管行业市场需求预测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2018-2023年中国大口径无缝钢管行业利润及增长情况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**地区大口径无缝钢管市场规模及增长情况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**地区大口径无缝钢管行业市场需求情况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**地区大口径无缝钢管市场规模及增长情况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2018-2023年中国大口径无缝钢管行业出口情况分析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2018-2023年中国大口径无缝钢管行业产品市场价格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2018-2029年中国大口径无缝钢管行业产品市场价格走势预测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2018-2029年中国大口径无缝钢管市场规模预测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2018-2029年中国大口径无缝钢管行业利润预测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6f73009d548bd" w:history="1">
        <w:r>
          <w:rPr>
            <w:rStyle w:val="Hyperlink"/>
          </w:rPr>
          <w:t>2023-2029年中国大口径无缝钢管行业发展全面调研与未来趋势分析报告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6f73009d548bd" w:history="1">
        <w:r>
          <w:rPr>
            <w:rStyle w:val="Hyperlink"/>
          </w:rPr>
          <w:t>https://www.20087.com/2/97/DaKouJingWuFengGangGuanHangYeFaZ.html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0065424544e0b" w:history="1">
      <w:r>
        <w:rPr>
          <w:rStyle w:val="Hyperlink"/>
        </w:rPr>
        <w:t>2023-2029年中国大口径无缝钢管行业发展全面调研与未来趋势分析报告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aKouJingWuFengGangGuanHangYeFaZ.html" TargetMode="External" Id="R2066f73009d5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aKouJingWuFengGangGuanHangYeFaZ.html" TargetMode="External" Id="Rda4006542454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2023-02-19T04:29:00Z</dcterms:created>
  <dcterms:modified xsi:type="dcterms:W3CDTF">2023-02-19T05:29:00Z</dcterms:modified>
  <dc:subject>2023-2029年中国大口径无缝钢管行业发展全面调研与未来趋势分析报告</dc:subject>
  <dc:title>2023-2029年中国大口径无缝钢管行业发展全面调研与未来趋势分析报告</dc:title>
  <cp:keywords>2023-2029年中国大口径无缝钢管行业发展全面调研与未来趋势分析报告</cp:keywords>
  <dc:description>2023-2029年中国大口径无缝钢管行业发展全面调研与未来趋势分析报告</dc:description>
</cp:coreProperties>
</file>