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0d62c456c48bb" w:history="1">
              <w:r>
                <w:rPr>
                  <w:rStyle w:val="Hyperlink"/>
                </w:rPr>
                <w:t>中国防火电缆行业调查分析及发展趋势预测报告（2024-2030年）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0d62c456c48bb" w:history="1">
              <w:r>
                <w:rPr>
                  <w:rStyle w:val="Hyperlink"/>
                </w:rPr>
                <w:t>中国防火电缆行业调查分析及发展趋势预测报告（2024-2030年）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0d62c456c48bb" w:history="1">
                <w:r>
                  <w:rPr>
                    <w:rStyle w:val="Hyperlink"/>
                  </w:rPr>
                  <w:t>https://www.20087.com/5/98/FangHuoDianLanShiChangXianZhuang.html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电缆是一种在火灾条件下仍能维持一定时间内正常传输电力和信号的电缆，广泛应用于高层建筑、地铁、核电站等关键场所。随着安全标准的不断提高，防火电缆的市场需求稳步增长。目前，防火电缆的技术重点在于提升电缆的耐火极限和烟雾毒性，以及在高温下的电气性能。</w:t>
      </w:r>
      <w:r>
        <w:rPr>
          <w:rFonts w:hint="eastAsia"/>
        </w:rPr>
        <w:br/>
      </w:r>
      <w:r>
        <w:rPr>
          <w:rFonts w:hint="eastAsia"/>
        </w:rPr>
        <w:t>　　防火电缆的未来将聚焦于材料创新和性能优化。新型无卤阻燃材料的研发将减少火灾时产生的有毒烟雾，保护人员安全。同时，防火电缆将采用更先进的绝缘和护套技术，提高在极端温度和腐蚀性环境下的耐用性。随着物联网技术的发展，防火电缆可能集成传感器，实现火灾预警和电缆状态的实时监测，增强建筑物的整体消防安全系统。</w:t>
      </w:r>
      <w:r>
        <w:rPr>
          <w:rFonts w:hint="eastAsia"/>
        </w:rPr>
        <w:br/>
      </w:r>
      <w:r>
        <w:rPr>
          <w:rFonts w:hint="eastAsia"/>
        </w:rPr>
        <w:t>　　《</w:t>
      </w:r>
      <w:hyperlink r:id="R5f70d62c456c48bb" w:history="1">
        <w:r>
          <w:rPr>
            <w:rStyle w:val="Hyperlink"/>
          </w:rPr>
          <w:t>中国防火电缆行业调查分析及发展趋势预测报告（2024-2030年）</w:t>
        </w:r>
      </w:hyperlink>
      <w:r>
        <w:rPr>
          <w:rFonts w:hint="eastAsia"/>
        </w:rPr>
        <w:t>》基于多年监测调研数据，结合防火电缆行业现状与发展前景，全面分析了防火电缆市场需求、市场规模、产业链构成、价格机制以及防火电缆细分市场特性。防火电缆报告客观评估了市场前景，预测了发展趋势，深入分析了品牌竞争、市场集中度及防火电缆重点企业运营状况。同时，防火电缆报告识别了行业面临的风险与机遇，为投资者和决策者提供了科学、规范、客观的战略建议。</w:t>
      </w:r>
      <w:r>
        <w:rPr>
          <w:rFonts w:hint="eastAsia"/>
        </w:rPr>
        <w:br/>
      </w:r>
      <w:r>
        <w:rPr>
          <w:rFonts w:hint="eastAsia"/>
        </w:rPr>
        <w:br/>
      </w:r>
      <w:r>
        <w:rPr>
          <w:rFonts w:hint="eastAsia"/>
        </w:rPr>
        <w:t>第一章 防火电缆产业概述</w:t>
      </w:r>
      <w:r>
        <w:rPr>
          <w:rFonts w:hint="eastAsia"/>
        </w:rPr>
        <w:br/>
      </w:r>
      <w:r>
        <w:rPr>
          <w:rFonts w:hint="eastAsia"/>
        </w:rPr>
        <w:t>　　第一节 防火电缆定义</w:t>
      </w:r>
      <w:r>
        <w:rPr>
          <w:rFonts w:hint="eastAsia"/>
        </w:rPr>
        <w:br/>
      </w:r>
      <w:r>
        <w:rPr>
          <w:rFonts w:hint="eastAsia"/>
        </w:rPr>
        <w:t>　　第二节 防火电缆分类</w:t>
      </w:r>
      <w:r>
        <w:rPr>
          <w:rFonts w:hint="eastAsia"/>
        </w:rPr>
        <w:br/>
      </w:r>
      <w:r>
        <w:rPr>
          <w:rFonts w:hint="eastAsia"/>
        </w:rPr>
        <w:t>　　第三节 防火电缆用途</w:t>
      </w:r>
      <w:r>
        <w:rPr>
          <w:rFonts w:hint="eastAsia"/>
        </w:rPr>
        <w:br/>
      </w:r>
      <w:r>
        <w:rPr>
          <w:rFonts w:hint="eastAsia"/>
        </w:rPr>
        <w:t>　　第四节 防火电缆经营模式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全球及中国防火电缆市场调研</w:t>
      </w:r>
      <w:r>
        <w:rPr>
          <w:rFonts w:hint="eastAsia"/>
        </w:rPr>
        <w:br/>
      </w:r>
      <w:r>
        <w:rPr>
          <w:rFonts w:hint="eastAsia"/>
        </w:rPr>
        <w:t>　　第一节 防火电缆行业国际市场调研</w:t>
      </w:r>
      <w:r>
        <w:rPr>
          <w:rFonts w:hint="eastAsia"/>
        </w:rPr>
        <w:br/>
      </w:r>
      <w:r>
        <w:rPr>
          <w:rFonts w:hint="eastAsia"/>
        </w:rPr>
        <w:t>　　　　一、防火电缆重点生产企业</w:t>
      </w:r>
      <w:r>
        <w:rPr>
          <w:rFonts w:hint="eastAsia"/>
        </w:rPr>
        <w:br/>
      </w:r>
      <w:r>
        <w:rPr>
          <w:rFonts w:hint="eastAsia"/>
        </w:rPr>
        <w:t>　　　　二、防火电缆产品技术动态</w:t>
      </w:r>
      <w:r>
        <w:rPr>
          <w:rFonts w:hint="eastAsia"/>
        </w:rPr>
        <w:br/>
      </w:r>
      <w:r>
        <w:rPr>
          <w:rFonts w:hint="eastAsia"/>
        </w:rPr>
        <w:t>　　　　三、防火电缆竞争格局分析</w:t>
      </w:r>
      <w:r>
        <w:rPr>
          <w:rFonts w:hint="eastAsia"/>
        </w:rPr>
        <w:br/>
      </w:r>
      <w:r>
        <w:rPr>
          <w:rFonts w:hint="eastAsia"/>
        </w:rPr>
        <w:t>　　　　四、防火电缆国际市场趋势</w:t>
      </w:r>
      <w:r>
        <w:rPr>
          <w:rFonts w:hint="eastAsia"/>
        </w:rPr>
        <w:br/>
      </w:r>
      <w:r>
        <w:rPr>
          <w:rFonts w:hint="eastAsia"/>
        </w:rPr>
        <w:t>　　第二节 防火电缆行业国内市场调研</w:t>
      </w:r>
      <w:r>
        <w:rPr>
          <w:rFonts w:hint="eastAsia"/>
        </w:rPr>
        <w:br/>
      </w:r>
      <w:r>
        <w:rPr>
          <w:rFonts w:hint="eastAsia"/>
        </w:rPr>
        <w:t>　　　　一、防火电缆国内市场现状</w:t>
      </w:r>
      <w:r>
        <w:rPr>
          <w:rFonts w:hint="eastAsia"/>
        </w:rPr>
        <w:br/>
      </w:r>
      <w:r>
        <w:rPr>
          <w:rFonts w:hint="eastAsia"/>
        </w:rPr>
        <w:t>　　　　二、防火电缆市场发展特点</w:t>
      </w:r>
      <w:r>
        <w:rPr>
          <w:rFonts w:hint="eastAsia"/>
        </w:rPr>
        <w:br/>
      </w:r>
      <w:r>
        <w:rPr>
          <w:rFonts w:hint="eastAsia"/>
        </w:rPr>
        <w:t>　　　　三、防火电缆竞争格局分析</w:t>
      </w:r>
      <w:r>
        <w:rPr>
          <w:rFonts w:hint="eastAsia"/>
        </w:rPr>
        <w:br/>
      </w:r>
      <w:r>
        <w:rPr>
          <w:rFonts w:hint="eastAsia"/>
        </w:rPr>
        <w:t>　　第三节 防火电缆国内外企业对比分析</w:t>
      </w:r>
      <w:r>
        <w:rPr>
          <w:rFonts w:hint="eastAsia"/>
        </w:rPr>
        <w:br/>
      </w:r>
      <w:r>
        <w:rPr>
          <w:rFonts w:hint="eastAsia"/>
        </w:rPr>
        <w:t>　　　　一、国内外连接器企业对比</w:t>
      </w:r>
      <w:r>
        <w:rPr>
          <w:rFonts w:hint="eastAsia"/>
        </w:rPr>
        <w:br/>
      </w:r>
      <w:r>
        <w:rPr>
          <w:rFonts w:hint="eastAsia"/>
        </w:rPr>
        <w:t>　　　　二、国内防火电缆企业竞争优势</w:t>
      </w:r>
      <w:r>
        <w:rPr>
          <w:rFonts w:hint="eastAsia"/>
        </w:rPr>
        <w:br/>
      </w:r>
      <w:r>
        <w:rPr>
          <w:rFonts w:hint="eastAsia"/>
        </w:rPr>
        <w:br/>
      </w:r>
      <w:r>
        <w:rPr>
          <w:rFonts w:hint="eastAsia"/>
        </w:rPr>
        <w:t>第三章 防火电缆市场环境分析</w:t>
      </w:r>
      <w:r>
        <w:rPr>
          <w:rFonts w:hint="eastAsia"/>
        </w:rPr>
        <w:br/>
      </w:r>
      <w:r>
        <w:rPr>
          <w:rFonts w:hint="eastAsia"/>
        </w:rPr>
        <w:t>　　第一节 国际宏观经济及趋势分析</w:t>
      </w:r>
      <w:r>
        <w:rPr>
          <w:rFonts w:hint="eastAsia"/>
        </w:rPr>
        <w:br/>
      </w:r>
      <w:r>
        <w:rPr>
          <w:rFonts w:hint="eastAsia"/>
        </w:rPr>
        <w:t>　　第二节 国内宏观经济及趋势分析</w:t>
      </w:r>
      <w:r>
        <w:rPr>
          <w:rFonts w:hint="eastAsia"/>
        </w:rPr>
        <w:br/>
      </w:r>
      <w:r>
        <w:rPr>
          <w:rFonts w:hint="eastAsia"/>
        </w:rPr>
        <w:br/>
      </w:r>
      <w:r>
        <w:rPr>
          <w:rFonts w:hint="eastAsia"/>
        </w:rPr>
        <w:t>第四章 防火电缆行业相关政策分析</w:t>
      </w:r>
      <w:r>
        <w:rPr>
          <w:rFonts w:hint="eastAsia"/>
        </w:rPr>
        <w:br/>
      </w:r>
      <w:r>
        <w:rPr>
          <w:rFonts w:hint="eastAsia"/>
        </w:rPr>
        <w:t>　　第一节 防火电缆行业监管体制</w:t>
      </w:r>
      <w:r>
        <w:rPr>
          <w:rFonts w:hint="eastAsia"/>
        </w:rPr>
        <w:br/>
      </w:r>
      <w:r>
        <w:rPr>
          <w:rFonts w:hint="eastAsia"/>
        </w:rPr>
        <w:t>　　第二节 防火电缆行业政策分析</w:t>
      </w:r>
      <w:r>
        <w:rPr>
          <w:rFonts w:hint="eastAsia"/>
        </w:rPr>
        <w:br/>
      </w:r>
      <w:r>
        <w:rPr>
          <w:rFonts w:hint="eastAsia"/>
        </w:rPr>
        <w:t>　　第三节 防火电缆相关标准分析</w:t>
      </w:r>
      <w:r>
        <w:rPr>
          <w:rFonts w:hint="eastAsia"/>
        </w:rPr>
        <w:br/>
      </w:r>
      <w:r>
        <w:rPr>
          <w:rFonts w:hint="eastAsia"/>
        </w:rPr>
        <w:br/>
      </w:r>
      <w:r>
        <w:rPr>
          <w:rFonts w:hint="eastAsia"/>
        </w:rPr>
        <w:t>第五章 防火电缆技术工艺及趋势分析</w:t>
      </w:r>
      <w:r>
        <w:rPr>
          <w:rFonts w:hint="eastAsia"/>
        </w:rPr>
        <w:br/>
      </w:r>
      <w:r>
        <w:rPr>
          <w:rFonts w:hint="eastAsia"/>
        </w:rPr>
        <w:t>　　第一节 防火电缆产品技术参数</w:t>
      </w:r>
      <w:r>
        <w:rPr>
          <w:rFonts w:hint="eastAsia"/>
        </w:rPr>
        <w:br/>
      </w:r>
      <w:r>
        <w:rPr>
          <w:rFonts w:hint="eastAsia"/>
        </w:rPr>
        <w:t>　　第二节 防火电缆精密技术分析</w:t>
      </w:r>
      <w:r>
        <w:rPr>
          <w:rFonts w:hint="eastAsia"/>
        </w:rPr>
        <w:br/>
      </w:r>
      <w:r>
        <w:rPr>
          <w:rFonts w:hint="eastAsia"/>
        </w:rPr>
        <w:t>　　第三节 防火电缆技术发展趋势</w:t>
      </w:r>
      <w:r>
        <w:rPr>
          <w:rFonts w:hint="eastAsia"/>
        </w:rPr>
        <w:br/>
      </w:r>
      <w:r>
        <w:rPr>
          <w:rFonts w:hint="eastAsia"/>
        </w:rPr>
        <w:br/>
      </w:r>
      <w:r>
        <w:rPr>
          <w:rFonts w:hint="eastAsia"/>
        </w:rPr>
        <w:t>第六章 防火电缆市场供需分析</w:t>
      </w:r>
      <w:r>
        <w:rPr>
          <w:rFonts w:hint="eastAsia"/>
        </w:rPr>
        <w:br/>
      </w:r>
      <w:r>
        <w:rPr>
          <w:rFonts w:hint="eastAsia"/>
        </w:rPr>
        <w:t>　　第一节 2018-2023年防火电缆产量统计</w:t>
      </w:r>
      <w:r>
        <w:rPr>
          <w:rFonts w:hint="eastAsia"/>
        </w:rPr>
        <w:br/>
      </w:r>
      <w:r>
        <w:rPr>
          <w:rFonts w:hint="eastAsia"/>
        </w:rPr>
        <w:t>　　第二节 2018-2023年防火电缆需求情况分析</w:t>
      </w:r>
      <w:r>
        <w:rPr>
          <w:rFonts w:hint="eastAsia"/>
        </w:rPr>
        <w:br/>
      </w:r>
      <w:r>
        <w:rPr>
          <w:rFonts w:hint="eastAsia"/>
        </w:rPr>
        <w:t>　　第三节 2018-2023年防火电缆进出口分析</w:t>
      </w:r>
      <w:r>
        <w:rPr>
          <w:rFonts w:hint="eastAsia"/>
        </w:rPr>
        <w:br/>
      </w:r>
      <w:r>
        <w:rPr>
          <w:rFonts w:hint="eastAsia"/>
        </w:rPr>
        <w:t>　　　　一、防火电缆进口分析</w:t>
      </w:r>
      <w:r>
        <w:rPr>
          <w:rFonts w:hint="eastAsia"/>
        </w:rPr>
        <w:br/>
      </w:r>
      <w:r>
        <w:rPr>
          <w:rFonts w:hint="eastAsia"/>
        </w:rPr>
        <w:t>　　　　二、防火电缆出口分析</w:t>
      </w:r>
      <w:r>
        <w:rPr>
          <w:rFonts w:hint="eastAsia"/>
        </w:rPr>
        <w:br/>
      </w:r>
      <w:r>
        <w:rPr>
          <w:rFonts w:hint="eastAsia"/>
        </w:rPr>
        <w:t>　　第四节 2018-2023年防火电缆利润水平分析</w:t>
      </w:r>
      <w:r>
        <w:rPr>
          <w:rFonts w:hint="eastAsia"/>
        </w:rPr>
        <w:br/>
      </w:r>
      <w:r>
        <w:rPr>
          <w:rFonts w:hint="eastAsia"/>
        </w:rPr>
        <w:br/>
      </w:r>
      <w:r>
        <w:rPr>
          <w:rFonts w:hint="eastAsia"/>
        </w:rPr>
        <w:t>第七章 2024-2030年防火电缆市场供需趋势分析</w:t>
      </w:r>
      <w:r>
        <w:rPr>
          <w:rFonts w:hint="eastAsia"/>
        </w:rPr>
        <w:br/>
      </w:r>
      <w:r>
        <w:rPr>
          <w:rFonts w:hint="eastAsia"/>
        </w:rPr>
        <w:t>　　第一节 2024-2030年防火电缆产量预测</w:t>
      </w:r>
      <w:r>
        <w:rPr>
          <w:rFonts w:hint="eastAsia"/>
        </w:rPr>
        <w:br/>
      </w:r>
      <w:r>
        <w:rPr>
          <w:rFonts w:hint="eastAsia"/>
        </w:rPr>
        <w:t>　　第二节 2024-2030年防火电缆需求预测</w:t>
      </w:r>
      <w:r>
        <w:rPr>
          <w:rFonts w:hint="eastAsia"/>
        </w:rPr>
        <w:br/>
      </w:r>
      <w:r>
        <w:rPr>
          <w:rFonts w:hint="eastAsia"/>
        </w:rPr>
        <w:t>　　第三节 2024-2030年防火电缆出口预测</w:t>
      </w:r>
      <w:r>
        <w:rPr>
          <w:rFonts w:hint="eastAsia"/>
        </w:rPr>
        <w:br/>
      </w:r>
      <w:r>
        <w:rPr>
          <w:rFonts w:hint="eastAsia"/>
        </w:rPr>
        <w:t>　　第四节 2024-2030年防火电缆市场前景</w:t>
      </w:r>
      <w:r>
        <w:rPr>
          <w:rFonts w:hint="eastAsia"/>
        </w:rPr>
        <w:br/>
      </w:r>
      <w:r>
        <w:rPr>
          <w:rFonts w:hint="eastAsia"/>
        </w:rPr>
        <w:t>　　第五节 中国防水接头市场前景分析</w:t>
      </w:r>
      <w:r>
        <w:rPr>
          <w:rFonts w:hint="eastAsia"/>
        </w:rPr>
        <w:br/>
      </w:r>
      <w:r>
        <w:rPr>
          <w:rFonts w:hint="eastAsia"/>
        </w:rPr>
        <w:br/>
      </w:r>
      <w:r>
        <w:rPr>
          <w:rFonts w:hint="eastAsia"/>
        </w:rPr>
        <w:t>第八章 防火电缆市场波特五力竞争分析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2018-2023年防火电缆标杆企业研究分析</w:t>
      </w:r>
      <w:r>
        <w:rPr>
          <w:rFonts w:hint="eastAsia"/>
        </w:rPr>
        <w:br/>
      </w:r>
      <w:r>
        <w:rPr>
          <w:rFonts w:hint="eastAsia"/>
        </w:rPr>
        <w:t>　　第一节 津睿康文远电缆股份有限公司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四、销售与价格情况分析</w:t>
      </w:r>
      <w:r>
        <w:rPr>
          <w:rFonts w:hint="eastAsia"/>
        </w:rPr>
        <w:br/>
      </w:r>
      <w:r>
        <w:rPr>
          <w:rFonts w:hint="eastAsia"/>
        </w:rPr>
        <w:t>　　第二节 四川明星电缆股份有限公司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四、销售与价格情况分析</w:t>
      </w:r>
      <w:r>
        <w:rPr>
          <w:rFonts w:hint="eastAsia"/>
        </w:rPr>
        <w:br/>
      </w:r>
      <w:r>
        <w:rPr>
          <w:rFonts w:hint="eastAsia"/>
        </w:rPr>
        <w:t>　　第三节 青岛汉缆股份有限公司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四、产能产量销量价格分析</w:t>
      </w:r>
      <w:r>
        <w:rPr>
          <w:rFonts w:hint="eastAsia"/>
        </w:rPr>
        <w:br/>
      </w:r>
      <w:r>
        <w:rPr>
          <w:rFonts w:hint="eastAsia"/>
        </w:rPr>
        <w:t>　　第四节 金杯电工股份有限公司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四、产能产量销量价格分析</w:t>
      </w:r>
      <w:r>
        <w:rPr>
          <w:rFonts w:hint="eastAsia"/>
        </w:rPr>
        <w:br/>
      </w:r>
      <w:r>
        <w:rPr>
          <w:rFonts w:hint="eastAsia"/>
        </w:rPr>
        <w:t>　　第五节 上海胜华电缆（集团）有限公司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三、产能产量销量价格分析</w:t>
      </w:r>
      <w:r>
        <w:rPr>
          <w:rFonts w:hint="eastAsia"/>
        </w:rPr>
        <w:br/>
      </w:r>
      <w:r>
        <w:rPr>
          <w:rFonts w:hint="eastAsia"/>
        </w:rPr>
        <w:t>　　第六节 江苏上上电缆集团</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三、产能产量销量价格分析</w:t>
      </w:r>
      <w:r>
        <w:rPr>
          <w:rFonts w:hint="eastAsia"/>
        </w:rPr>
        <w:br/>
      </w:r>
      <w:r>
        <w:rPr>
          <w:rFonts w:hint="eastAsia"/>
        </w:rPr>
        <w:t>　　　　四、企业联系方式</w:t>
      </w:r>
      <w:r>
        <w:rPr>
          <w:rFonts w:hint="eastAsia"/>
        </w:rPr>
        <w:br/>
      </w:r>
      <w:r>
        <w:rPr>
          <w:rFonts w:hint="eastAsia"/>
        </w:rPr>
        <w:t>　　第七节 武汉浦大电缆股份有限公司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三、产能产量销量价格分析</w:t>
      </w:r>
      <w:r>
        <w:rPr>
          <w:rFonts w:hint="eastAsia"/>
        </w:rPr>
        <w:br/>
      </w:r>
      <w:r>
        <w:rPr>
          <w:rFonts w:hint="eastAsia"/>
        </w:rPr>
        <w:t>　　第八节 宝胜科技创新股份有限公司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三、产能产量销量价格分析</w:t>
      </w:r>
      <w:r>
        <w:rPr>
          <w:rFonts w:hint="eastAsia"/>
        </w:rPr>
        <w:br/>
      </w:r>
      <w:r>
        <w:rPr>
          <w:rFonts w:hint="eastAsia"/>
        </w:rPr>
        <w:br/>
      </w:r>
      <w:r>
        <w:rPr>
          <w:rFonts w:hint="eastAsia"/>
        </w:rPr>
        <w:t>第十章 防火电缆产业链及供应商联系方式</w:t>
      </w:r>
      <w:r>
        <w:rPr>
          <w:rFonts w:hint="eastAsia"/>
        </w:rPr>
        <w:br/>
      </w:r>
      <w:r>
        <w:rPr>
          <w:rFonts w:hint="eastAsia"/>
        </w:rPr>
        <w:t>　　第一节 防火电缆产业链分析</w:t>
      </w:r>
      <w:r>
        <w:rPr>
          <w:rFonts w:hint="eastAsia"/>
        </w:rPr>
        <w:br/>
      </w:r>
      <w:r>
        <w:rPr>
          <w:rFonts w:hint="eastAsia"/>
        </w:rPr>
        <w:t>　　　　一、防火电缆供应链关系分析</w:t>
      </w:r>
      <w:r>
        <w:rPr>
          <w:rFonts w:hint="eastAsia"/>
        </w:rPr>
        <w:br/>
      </w:r>
      <w:r>
        <w:rPr>
          <w:rFonts w:hint="eastAsia"/>
        </w:rPr>
        <w:t>　　　　二、防火电缆原料及价格分析</w:t>
      </w:r>
      <w:r>
        <w:rPr>
          <w:rFonts w:hint="eastAsia"/>
        </w:rPr>
        <w:br/>
      </w:r>
      <w:r>
        <w:rPr>
          <w:rFonts w:hint="eastAsia"/>
        </w:rPr>
        <w:t>　　　　三、防火电缆需求及应用领域</w:t>
      </w:r>
      <w:r>
        <w:rPr>
          <w:rFonts w:hint="eastAsia"/>
        </w:rPr>
        <w:br/>
      </w:r>
      <w:r>
        <w:rPr>
          <w:rFonts w:hint="eastAsia"/>
        </w:rPr>
        <w:t>　　第二节 防火电缆产业链供应商联系方式</w:t>
      </w:r>
      <w:r>
        <w:rPr>
          <w:rFonts w:hint="eastAsia"/>
        </w:rPr>
        <w:br/>
      </w:r>
      <w:r>
        <w:rPr>
          <w:rFonts w:hint="eastAsia"/>
        </w:rPr>
        <w:t>　　　　一、防火电缆原料供应商及联系方式</w:t>
      </w:r>
      <w:r>
        <w:rPr>
          <w:rFonts w:hint="eastAsia"/>
        </w:rPr>
        <w:br/>
      </w:r>
      <w:r>
        <w:rPr>
          <w:rFonts w:hint="eastAsia"/>
        </w:rPr>
        <w:t>　　　　二、防火电缆主要供应商及联系方式</w:t>
      </w:r>
      <w:r>
        <w:rPr>
          <w:rFonts w:hint="eastAsia"/>
        </w:rPr>
        <w:br/>
      </w:r>
      <w:r>
        <w:rPr>
          <w:rFonts w:hint="eastAsia"/>
        </w:rPr>
        <w:t>　　　　三、防火电缆客户买家及联系方式</w:t>
      </w:r>
      <w:r>
        <w:rPr>
          <w:rFonts w:hint="eastAsia"/>
        </w:rPr>
        <w:br/>
      </w:r>
      <w:r>
        <w:rPr>
          <w:rFonts w:hint="eastAsia"/>
        </w:rPr>
        <w:br/>
      </w:r>
      <w:r>
        <w:rPr>
          <w:rFonts w:hint="eastAsia"/>
        </w:rPr>
        <w:t>第十一章 防火电缆营销模式及渠道分析</w:t>
      </w:r>
      <w:r>
        <w:rPr>
          <w:rFonts w:hint="eastAsia"/>
        </w:rPr>
        <w:br/>
      </w:r>
      <w:r>
        <w:rPr>
          <w:rFonts w:hint="eastAsia"/>
        </w:rPr>
        <w:t>　　第一节 防火电缆直销模式分析</w:t>
      </w:r>
      <w:r>
        <w:rPr>
          <w:rFonts w:hint="eastAsia"/>
        </w:rPr>
        <w:br/>
      </w:r>
      <w:r>
        <w:rPr>
          <w:rFonts w:hint="eastAsia"/>
        </w:rPr>
        <w:t>　　第二节 防火电缆代理销售模式</w:t>
      </w:r>
      <w:r>
        <w:rPr>
          <w:rFonts w:hint="eastAsia"/>
        </w:rPr>
        <w:br/>
      </w:r>
      <w:r>
        <w:rPr>
          <w:rFonts w:hint="eastAsia"/>
        </w:rPr>
        <w:t>　　第三节 防火电缆网络销售模式</w:t>
      </w:r>
      <w:r>
        <w:rPr>
          <w:rFonts w:hint="eastAsia"/>
        </w:rPr>
        <w:br/>
      </w:r>
      <w:r>
        <w:rPr>
          <w:rFonts w:hint="eastAsia"/>
        </w:rPr>
        <w:br/>
      </w:r>
      <w:r>
        <w:rPr>
          <w:rFonts w:hint="eastAsia"/>
        </w:rPr>
        <w:t>第十二章 防火电缆行业投资前景研究及建议</w:t>
      </w:r>
      <w:r>
        <w:rPr>
          <w:rFonts w:hint="eastAsia"/>
        </w:rPr>
        <w:br/>
      </w:r>
      <w:r>
        <w:rPr>
          <w:rFonts w:hint="eastAsia"/>
        </w:rPr>
        <w:t>　　第一节 防火电缆行业投资环境</w:t>
      </w:r>
      <w:r>
        <w:rPr>
          <w:rFonts w:hint="eastAsia"/>
        </w:rPr>
        <w:br/>
      </w:r>
      <w:r>
        <w:rPr>
          <w:rFonts w:hint="eastAsia"/>
        </w:rPr>
        <w:t>　　第二节 防火电缆行业投资壁垒</w:t>
      </w:r>
      <w:r>
        <w:rPr>
          <w:rFonts w:hint="eastAsia"/>
        </w:rPr>
        <w:br/>
      </w:r>
      <w:r>
        <w:rPr>
          <w:rFonts w:hint="eastAsia"/>
        </w:rPr>
        <w:t>　　　　一、严格的供应商认证</w:t>
      </w:r>
      <w:r>
        <w:rPr>
          <w:rFonts w:hint="eastAsia"/>
        </w:rPr>
        <w:br/>
      </w:r>
      <w:r>
        <w:rPr>
          <w:rFonts w:hint="eastAsia"/>
        </w:rPr>
        <w:t>　　　　二、规模化生产</w:t>
      </w:r>
      <w:r>
        <w:rPr>
          <w:rFonts w:hint="eastAsia"/>
        </w:rPr>
        <w:br/>
      </w:r>
      <w:r>
        <w:rPr>
          <w:rFonts w:hint="eastAsia"/>
        </w:rPr>
        <w:t>　　　　三、技术与管理水平</w:t>
      </w:r>
      <w:r>
        <w:rPr>
          <w:rFonts w:hint="eastAsia"/>
        </w:rPr>
        <w:br/>
      </w:r>
      <w:r>
        <w:rPr>
          <w:rFonts w:hint="eastAsia"/>
        </w:rPr>
        <w:t>　　　　四、人力资源壁垒</w:t>
      </w:r>
      <w:r>
        <w:rPr>
          <w:rFonts w:hint="eastAsia"/>
        </w:rPr>
        <w:br/>
      </w:r>
      <w:r>
        <w:rPr>
          <w:rFonts w:hint="eastAsia"/>
        </w:rPr>
        <w:t>　　第三节 防火电缆行业投资前景</w:t>
      </w:r>
      <w:r>
        <w:rPr>
          <w:rFonts w:hint="eastAsia"/>
        </w:rPr>
        <w:br/>
      </w:r>
      <w:r>
        <w:rPr>
          <w:rFonts w:hint="eastAsia"/>
        </w:rPr>
        <w:t>　　　　一、行业政策风险</w:t>
      </w:r>
      <w:r>
        <w:rPr>
          <w:rFonts w:hint="eastAsia"/>
        </w:rPr>
        <w:br/>
      </w:r>
      <w:r>
        <w:rPr>
          <w:rFonts w:hint="eastAsia"/>
        </w:rPr>
        <w:t>　　　　二、市场竞争风险</w:t>
      </w:r>
      <w:r>
        <w:rPr>
          <w:rFonts w:hint="eastAsia"/>
        </w:rPr>
        <w:br/>
      </w:r>
      <w:r>
        <w:rPr>
          <w:rFonts w:hint="eastAsia"/>
        </w:rPr>
        <w:t>　　　　三、原材料压力风险</w:t>
      </w:r>
      <w:r>
        <w:rPr>
          <w:rFonts w:hint="eastAsia"/>
        </w:rPr>
        <w:br/>
      </w:r>
      <w:r>
        <w:rPr>
          <w:rFonts w:hint="eastAsia"/>
        </w:rPr>
        <w:t>　　　　四、经营管理风险</w:t>
      </w:r>
      <w:r>
        <w:rPr>
          <w:rFonts w:hint="eastAsia"/>
        </w:rPr>
        <w:br/>
      </w:r>
      <w:r>
        <w:rPr>
          <w:rFonts w:hint="eastAsia"/>
        </w:rPr>
        <w:t>　　第四节 中^智^林^－防火电缆项目投资前景研究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0d62c456c48bb" w:history="1">
        <w:r>
          <w:rPr>
            <w:rStyle w:val="Hyperlink"/>
          </w:rPr>
          <w:t>中国防火电缆行业调查分析及发展趋势预测报告（2024-2030年）</w:t>
        </w:r>
      </w:hyperlink>
      <w:r>
        <w:rPr>
          <w:color w:val="C00000"/>
        </w:rPr>
        <w:t>》，报告编号：</w:t>
      </w:r>
      <w:r>
        <w:rPr>
          <w:rFonts w:hint="eastAsia"/>
          <w:color w:val="C00000"/>
        </w:rPr>
        <w:t>2318985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0d62c456c48bb" w:history="1">
        <w:r>
          <w:rPr>
            <w:rStyle w:val="Hyperlink"/>
          </w:rPr>
          <w:t>https://www.20087.com/5/98/FangHuoDianLanShiChangXianZhuang.html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a3deb84cf4cf2" w:history="1">
      <w:r>
        <w:rPr>
          <w:rStyle w:val="Hyperlink"/>
        </w:rPr>
        <w:t>中国防火电缆行业调查分析及发展趋势预测报告（2024-2030年）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FangHuoDianLanShiChangXianZhuang.html" TargetMode="External" Id="R5f70d62c456c48bb" /></Relationships>
</file>

<file path=word/_rels/header2.xml.rels>&#65279;<?xml version="1.0" encoding="utf-8"?><Relationships xmlns="http://schemas.openxmlformats.org/package/2006/relationships"><Relationship Type="http://schemas.openxmlformats.org/officeDocument/2006/relationships/hyperlink" Target="https://www.20087.com/5/98/FangHuoDianLanShiChangXianZhuang.html" TargetMode="External" Id="Rf5ca3deb84cf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2023-08-20T01:10:00Z</dcterms:created>
  <dcterms:modified xsi:type="dcterms:W3CDTF">2023-08-20T02:10:00Z</dcterms:modified>
  <dc:subject>中国防火电缆行业调查分析及发展趋势预测报告（2024-2030年）</dc:subject>
  <dc:title>中国防火电缆行业调查分析及发展趋势预测报告（2024-2030年）</dc:title>
  <cp:keywords>中国防火电缆行业调查分析及发展趋势预测报告（2024-2030年）</cp:keywords>
  <dc:description>中国防火电缆行业调查分析及发展趋势预测报告（2024-2030年）</dc:description>
</cp:coreProperties>
</file>