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5a3e14c1492b" w:history="1">
              <w:r>
                <w:rPr>
                  <w:rStyle w:val="Hyperlink"/>
                </w:rPr>
                <w:t>中国医用聚砜（PSU）行业发展研究及前景分析（2025-2031年）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5a3e14c1492b" w:history="1">
              <w:r>
                <w:rPr>
                  <w:rStyle w:val="Hyperlink"/>
                </w:rPr>
                <w:t>中国医用聚砜（PSU）行业发展研究及前景分析（2025-2031年）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a5a3e14c1492b" w:history="1">
                <w:r>
                  <w:rPr>
                    <w:rStyle w:val="Hyperlink"/>
                  </w:rPr>
                  <w:t>https://www.20087.com/0/79/YiYongJuFeng-PSU-HangYeQianJingQuShi.html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砜（PSU）是一种生物相容性良好的高性能热塑性塑料，具有出色的耐热性、化学稳定性、透明度和机械强度，广泛应用于医疗器械、医疗包装、体外诊断设备等领域。目前，医用PSU在材料改性、精密成型、表面处理等方面取得了显著进步。通过共聚、填充、接枝等改性技术，提升了PSU的生物相容性、抗凝血性、抗菌性等性能。精密注塑、挤出、吹塑等成型技术的应用，满足了复杂医疗器械的精密制造需求。表面改性如等离子处理、生物涂层等，提高了PSU与生物组织的相容性和细胞亲和性。此外，医用PSU在一次性使用医疗耗材、医疗器械外壳、生物芯片、透析设备、手术器械等领域得到了广泛应用。</w:t>
      </w:r>
      <w:r>
        <w:rPr>
          <w:rFonts w:hint="eastAsia"/>
        </w:rPr>
        <w:br/>
      </w:r>
      <w:r>
        <w:rPr>
          <w:rFonts w:hint="eastAsia"/>
        </w:rPr>
        <w:t>　　医用聚砜（PSU）行业将沿着功能化、个性化、智能化及法规适应性方向发展。一是功能化研发，通过材料设计与改性，赋予PSU更多生物功能，如抗感染、促进组织修复等，以满足特定医疗应用的需求。二是个性化服务，结合3D打印、患者定制等技术，提供符合个体解剖特征和治疗需求的个性化PSU医疗器械。三是智能化融合，将传感器、药物释放系统等集成到PSU医疗器械中，实现远程监控、智能调控、治疗效果评估等功能。四是法规适应性强化，密切关注国际、国内医疗器械法规更新，确保PSU产品符合严格的注册、审批、上市要求，同时积极参与国际标准的制定，提升行业的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a5a3e14c1492b" w:history="1">
        <w:r>
          <w:rPr>
            <w:rStyle w:val="Hyperlink"/>
          </w:rPr>
          <w:t>中国医用聚砜（PSU）行业发展研究及前景分析（2025-2031年）</w:t>
        </w:r>
      </w:hyperlink>
      <w:r>
        <w:rPr>
          <w:rFonts w:hint="eastAsia"/>
        </w:rPr>
        <w:t>》基于国家统计局及相关行业协会的详实数据，结合国内外医用聚砜（PSU）行业研究资料及深入市场调研，系统分析了医用聚砜（PSU）行业的市场规模、市场需求及产业链现状。报告重点探讨了医用聚砜（PSU）行业整体运行情况及细分领域特点，科学预测了医用聚砜（PSU）市场前景与发展趋势，揭示了医用聚砜（PSU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9a5a3e14c1492b" w:history="1">
        <w:r>
          <w:rPr>
            <w:rStyle w:val="Hyperlink"/>
          </w:rPr>
          <w:t>中国医用聚砜（PSU）行业发展研究及前景分析（2025-2031年）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医用聚砜（PSU）行业界定</w:t>
      </w:r>
      <w:r>
        <w:rPr>
          <w:rFonts w:hint="eastAsia"/>
        </w:rPr>
        <w:br/>
      </w:r>
      <w:r>
        <w:rPr>
          <w:rFonts w:hint="eastAsia"/>
        </w:rPr>
        <w:t>　　第一节 医用聚砜（PSU）行业定义</w:t>
      </w:r>
      <w:r>
        <w:rPr>
          <w:rFonts w:hint="eastAsia"/>
        </w:rPr>
        <w:br/>
      </w:r>
      <w:r>
        <w:rPr>
          <w:rFonts w:hint="eastAsia"/>
        </w:rPr>
        <w:t>　　第二节 医用聚砜（PSU）行业基本特点</w:t>
      </w:r>
      <w:r>
        <w:rPr>
          <w:rFonts w:hint="eastAsia"/>
        </w:rPr>
        <w:br/>
      </w:r>
      <w:r>
        <w:rPr>
          <w:rFonts w:hint="eastAsia"/>
        </w:rPr>
        <w:t>　　第三节 医用聚砜（PSU）产业链分析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中国医用聚砜（PSU）行业发展环境分析</w:t>
      </w:r>
      <w:r>
        <w:rPr>
          <w:rFonts w:hint="eastAsia"/>
        </w:rPr>
        <w:br/>
      </w:r>
      <w:r>
        <w:rPr>
          <w:rFonts w:hint="eastAsia"/>
        </w:rPr>
        <w:t>　　第一节 医用聚砜（PSU）行业经济环境分析</w:t>
      </w:r>
      <w:r>
        <w:rPr>
          <w:rFonts w:hint="eastAsia"/>
        </w:rPr>
        <w:br/>
      </w:r>
      <w:r>
        <w:rPr>
          <w:rFonts w:hint="eastAsia"/>
        </w:rPr>
        <w:t>　　第二节 医用聚砜（PSU）行业政策环境分析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2024-2025年国外医用聚砜（PSU）行业发展概况</w:t>
      </w:r>
      <w:r>
        <w:rPr>
          <w:rFonts w:hint="eastAsia"/>
        </w:rPr>
        <w:br/>
      </w:r>
      <w:r>
        <w:rPr>
          <w:rFonts w:hint="eastAsia"/>
        </w:rPr>
        <w:t>　　第一节 国外医用聚砜（PSU）行业发展历程</w:t>
      </w:r>
      <w:r>
        <w:rPr>
          <w:rFonts w:hint="eastAsia"/>
        </w:rPr>
        <w:br/>
      </w:r>
      <w:r>
        <w:rPr>
          <w:rFonts w:hint="eastAsia"/>
        </w:rPr>
        <w:t>　　第二节 国外医用聚砜（PSU）行业发展现状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中国医用聚砜（PSU）行业现状分析</w:t>
      </w:r>
      <w:r>
        <w:rPr>
          <w:rFonts w:hint="eastAsia"/>
        </w:rPr>
        <w:br/>
      </w:r>
      <w:r>
        <w:rPr>
          <w:rFonts w:hint="eastAsia"/>
        </w:rPr>
        <w:t>　　第一节 医用聚砜（PSU）行业发展特点</w:t>
      </w:r>
      <w:r>
        <w:rPr>
          <w:rFonts w:hint="eastAsia"/>
        </w:rPr>
        <w:br/>
      </w:r>
      <w:r>
        <w:rPr>
          <w:rFonts w:hint="eastAsia"/>
        </w:rPr>
        <w:t>　　第二节 中国医用聚砜（PSU）行业发展现状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医用聚砜（PSU）行业技术发展现状及趋势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当前中国医用聚砜（PSU）技术发展现状</w:t>
      </w:r>
      <w:r>
        <w:rPr>
          <w:rFonts w:hint="eastAsia"/>
        </w:rPr>
        <w:br/>
      </w:r>
      <w:r>
        <w:rPr>
          <w:rFonts w:hint="eastAsia"/>
        </w:rPr>
        <w:t>　　第二节 提高中国医用聚砜（PSU）技术的对策</w:t>
      </w:r>
      <w:r>
        <w:rPr>
          <w:rFonts w:hint="eastAsia"/>
        </w:rPr>
        <w:br/>
      </w:r>
      <w:r>
        <w:rPr>
          <w:rFonts w:hint="eastAsia"/>
        </w:rPr>
        <w:t>　　第三节 医用聚砜（PSU）产品研发、设计发展趋势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2024-2025年中国医用聚砜（PSU）行业产品价格调研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影响中国医用聚砜（PSU）价格的因素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2024-2025年医用聚砜（PSU）行业竞争格局分析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中国医用聚砜（PSU）行业竞争结构分析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中国医用聚砜（PSU）行业竞争力分析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2020-2025年医用聚砜（PSU）行业重点企业调研分析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广东优巨先进新材料股份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三、医用聚砜（PSU）产品研发情况</w:t>
      </w:r>
      <w:r>
        <w:rPr>
          <w:rFonts w:hint="eastAsia"/>
        </w:rPr>
        <w:br/>
      </w:r>
      <w:r>
        <w:rPr>
          <w:rFonts w:hint="eastAsia"/>
        </w:rPr>
        <w:t>　　　　四、医用聚砜（PSU）企业发展战略</w:t>
      </w:r>
      <w:r>
        <w:rPr>
          <w:rFonts w:hint="eastAsia"/>
        </w:rPr>
        <w:br/>
      </w:r>
      <w:r>
        <w:rPr>
          <w:rFonts w:hint="eastAsia"/>
        </w:rPr>
        <w:t>　　第二节 山东浩然特塑股份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三、医用聚砜（PSU）产品研发情况</w:t>
      </w:r>
      <w:r>
        <w:rPr>
          <w:rFonts w:hint="eastAsia"/>
        </w:rPr>
        <w:br/>
      </w:r>
      <w:r>
        <w:rPr>
          <w:rFonts w:hint="eastAsia"/>
        </w:rPr>
        <w:t>　　　　四、医用聚砜（PSU）企业发展战略</w:t>
      </w:r>
      <w:r>
        <w:rPr>
          <w:rFonts w:hint="eastAsia"/>
        </w:rPr>
        <w:br/>
      </w:r>
      <w:r>
        <w:rPr>
          <w:rFonts w:hint="eastAsia"/>
        </w:rPr>
        <w:t>　　第三节 长春吉大特塑工程研究有限公司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三、医用聚砜（PSU）产品研发情况</w:t>
      </w:r>
      <w:r>
        <w:rPr>
          <w:rFonts w:hint="eastAsia"/>
        </w:rPr>
        <w:br/>
      </w:r>
      <w:r>
        <w:rPr>
          <w:rFonts w:hint="eastAsia"/>
        </w:rPr>
        <w:t>　　　　四、医用聚砜（PSU）企业发展战略</w:t>
      </w:r>
      <w:r>
        <w:rPr>
          <w:rFonts w:hint="eastAsia"/>
        </w:rPr>
        <w:br/>
      </w:r>
      <w:r>
        <w:rPr>
          <w:rFonts w:hint="eastAsia"/>
        </w:rPr>
        <w:t>　　第四节 深圳市沃特新材料股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三、医用聚砜（PSU）产品研发情况</w:t>
      </w:r>
      <w:r>
        <w:rPr>
          <w:rFonts w:hint="eastAsia"/>
        </w:rPr>
        <w:br/>
      </w:r>
      <w:r>
        <w:rPr>
          <w:rFonts w:hint="eastAsia"/>
        </w:rPr>
        <w:t>　　　　四、医用聚砜（PSU）企业发展战略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2025-2031年医用聚砜（PSU）行业发展机会与风险对策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2025-2031年中国医用聚砜（PSU）行业投资环境分析</w:t>
      </w:r>
      <w:r>
        <w:rPr>
          <w:rFonts w:hint="eastAsia"/>
        </w:rPr>
        <w:br/>
      </w:r>
      <w:r>
        <w:rPr>
          <w:rFonts w:hint="eastAsia"/>
        </w:rPr>
        <w:t>　　第二节 医用聚砜（PSU）行业风险预警分析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中智-林-－医用聚砜（PSU）项目投资建议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2020-2025年中国医用聚砜（PSU）市场规模及增长情况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2020-2025年中国医用聚砜（PSU）行业产能及增长趋势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2025-2031年中国医用聚砜（PSU）行业产能预测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2020-2025年中国医用聚砜（PSU）行业产量及增长趋势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2025-2031年中国医用聚砜（PSU）行业产量预测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2020-2025年中国医用聚砜（PSU）行业市场需求及增长情况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2025-2031年中国医用聚砜（PSU）行业市场需求预测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2020-2025年中国医用聚砜（PSU）行业利润及增长情况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**地区医用聚砜（PSU）市场规模及增长情况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**地区医用聚砜（PSU）行业市场需求情况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**地区医用聚砜（PSU）市场规模及增长情况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**地区医用聚砜（PSU）行业市场需求情况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2020-2025年中国医用聚砜（PSU）行业进口量及增速统计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2020-2025年中国医用聚砜（PSU）行业出口量及增速统计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医用聚砜（PSU）重点企业经营情况分析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2025年医用聚砜（PSU）行业壁垒</w:t>
      </w:r>
      <w:r>
        <w:rPr>
          <w:rFonts w:hint="eastAsia"/>
        </w:rPr>
        <w:br/>
      </w:r>
      <w:r>
        <w:rPr>
          <w:rFonts w:hint="eastAsia"/>
        </w:rPr>
        <w:t>　　图表 2025年医用聚砜（PSU）市场前景分析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2025-2031年中国医用聚砜（PSU）市场需求预测</w:t>
      </w:r>
      <w:r>
        <w:rPr>
          <w:rFonts w:hint="eastAsia"/>
        </w:rPr>
        <w:br/>
      </w:r>
      <w:r>
        <w:rPr>
          <w:rFonts w:hint="eastAsia"/>
        </w:rPr>
        <w:t>　　图表 2025年医用聚砜（PSU）发展趋势预测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5a3e14c1492b" w:history="1">
        <w:r>
          <w:rPr>
            <w:rStyle w:val="Hyperlink"/>
          </w:rPr>
          <w:t>中国医用聚砜（PSU）行业发展研究及前景分析（2025-2031年）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a5a3e14c1492b" w:history="1">
        <w:r>
          <w:rPr>
            <w:rStyle w:val="Hyperlink"/>
          </w:rPr>
          <w:t>https://www.20087.com/0/79/YiYongJuFeng-PSU-HangYeQianJingQuShi.html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热点：聚砜超滤膜、医用聚砜 工业级聚砜、聚醚砜和聚砜的区别、医用聚砜血液透析器中的空纤维、聚砜是什么塑料、聚砜用途、聚砜塑料主要用途、聚砜s-100、聚醚砜PES化学成分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a71f895ee45a2" w:history="1">
      <w:r>
        <w:rPr>
          <w:rStyle w:val="Hyperlink"/>
        </w:rPr>
        <w:t>中国医用聚砜（PSU）行业发展研究及前景分析（2025-2031年）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YongJuFeng-PSU-HangYeQianJingQuShi.html" TargetMode="External" Id="Rf89a5a3e14c1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YongJuFeng-PSU-HangYeQianJingQuShi.html" TargetMode="External" Id="Rc80a71f895ee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2025-05-09T00:02:00Z</dcterms:created>
  <dcterms:modified xsi:type="dcterms:W3CDTF">2025-05-09T01:02:00Z</dcterms:modified>
  <dc:subject>中国医用聚砜（PSU）行业发展研究及前景分析（2025-2031年）</dc:subject>
  <dc:title>中国医用聚砜（PSU）行业发展研究及前景分析（2025-2031年）</dc:title>
  <cp:keywords>中国医用聚砜（PSU）行业发展研究及前景分析（2025-2031年）</cp:keywords>
  <dc:description>中国医用聚砜（PSU）行业发展研究及前景分析（2025-2031年）</dc:description>
</cp:coreProperties>
</file>