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354d0dc0b445d" w:history="1">
              <w:r>
                <w:rPr>
                  <w:rStyle w:val="Hyperlink"/>
                </w:rPr>
                <w:t>2025-2031年中国毕克草行业发展研究与前景趋势报告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354d0dc0b445d" w:history="1">
              <w:r>
                <w:rPr>
                  <w:rStyle w:val="Hyperlink"/>
                </w:rPr>
                <w:t>2025-2031年中国毕克草行业发展研究与前景趋势报告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354d0dc0b445d" w:history="1">
                <w:r>
                  <w:rPr>
                    <w:rStyle w:val="Hyperlink"/>
                  </w:rPr>
                  <w:t>https://www.20087.com/0/90/BiKeCaoFaZhanQuShiFenXi.html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毕克草又称二氯吡啶酸，是一种广泛使用的除草剂，主要用于控制阔叶杂草和灌木丛，特别适用于大豆、玉米、小麦等作物田间。毕克草市场在过去几年中经历了稳定增长，这得益于其高效的除草效果和对环境的相对低毒性。然而，随着全球对化学品监管的加强，毕克草的生产和使用面临着更严格的环境标准和安全要求。</w:t>
      </w:r>
      <w:r>
        <w:rPr>
          <w:rFonts w:hint="eastAsia"/>
        </w:rPr>
        <w:br/>
      </w:r>
      <w:r>
        <w:rPr>
          <w:rFonts w:hint="eastAsia"/>
        </w:rPr>
        <w:t>　　未来，毕克草行业将面临更加严格的环境保护和可持续性挑战。研发将侧重于开发更环保、低残留的除草剂配方，以及提高毕克草的生物降解性。同时，生物技术和基因工程的进步可能会催生新型抗性作物，减少对化学除草剂的依赖。此外，精准农业技术的应用，如无人机喷洒和智能感应系统，将提高毕克草使用的效率和准确性，减少对非目标植物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354d0dc0b445d" w:history="1">
        <w:r>
          <w:rPr>
            <w:rStyle w:val="Hyperlink"/>
          </w:rPr>
          <w:t>2025-2031年中国毕克草行业发展研究与前景趋势报告</w:t>
        </w:r>
      </w:hyperlink>
      <w:r>
        <w:rPr>
          <w:rFonts w:hint="eastAsia"/>
        </w:rPr>
        <w:t>》基于国家统计局及相关协会的详实数据，系统分析了毕克草行业的市场规模、重点企业表现、产业链结构、竞争格局及价格动态。报告内容严谨、数据详实，结合丰富图表，全面呈现毕克草行业现状与未来发展趋势。通过对毕克草技术现状、SWOT分析及市场前景的解读，报告为毕克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毕克草行业界定</w:t>
      </w:r>
      <w:r>
        <w:rPr>
          <w:rFonts w:hint="eastAsia"/>
        </w:rPr>
        <w:br/>
      </w:r>
      <w:r>
        <w:rPr>
          <w:rFonts w:hint="eastAsia"/>
        </w:rPr>
        <w:t>　　第一节 毕克草行业定义</w:t>
      </w:r>
      <w:r>
        <w:rPr>
          <w:rFonts w:hint="eastAsia"/>
        </w:rPr>
        <w:br/>
      </w:r>
      <w:r>
        <w:rPr>
          <w:rFonts w:hint="eastAsia"/>
        </w:rPr>
        <w:t>　　第二节 毕克草行业特点分析</w:t>
      </w:r>
      <w:r>
        <w:rPr>
          <w:rFonts w:hint="eastAsia"/>
        </w:rPr>
        <w:br/>
      </w:r>
      <w:r>
        <w:rPr>
          <w:rFonts w:hint="eastAsia"/>
        </w:rPr>
        <w:t>　　第三节 毕克草产业链分析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2024-2025年全球毕克草行业市场运行形势分析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2024-2025年全球毕克草行业发展概况</w:t>
      </w:r>
      <w:r>
        <w:rPr>
          <w:rFonts w:hint="eastAsia"/>
        </w:rPr>
        <w:br/>
      </w:r>
      <w:r>
        <w:rPr>
          <w:rFonts w:hint="eastAsia"/>
        </w:rPr>
        <w:t>　　第二节 世界毕克草行业发展走势</w:t>
      </w:r>
      <w:r>
        <w:rPr>
          <w:rFonts w:hint="eastAsia"/>
        </w:rPr>
        <w:br/>
      </w:r>
      <w:r>
        <w:rPr>
          <w:rFonts w:hint="eastAsia"/>
        </w:rPr>
        <w:t>　　　　二、全球毕克草行业市场分布情况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三、全球毕克草行业发展趋势分析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全球毕克草行业重点国家和区域分析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中国毕克草行业发展环境分析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2024-2025年毕克草行业技术发展现状及趋势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当前我国毕克草技术发展现状</w:t>
      </w:r>
      <w:r>
        <w:rPr>
          <w:rFonts w:hint="eastAsia"/>
        </w:rPr>
        <w:br/>
      </w:r>
      <w:r>
        <w:rPr>
          <w:rFonts w:hint="eastAsia"/>
        </w:rPr>
        <w:t>　　第二节 中外毕克草技术差距及产生差距的主要原因分析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提高我国毕克草技术的对策</w:t>
      </w:r>
      <w:r>
        <w:rPr>
          <w:rFonts w:hint="eastAsia"/>
        </w:rPr>
        <w:br/>
      </w:r>
      <w:r>
        <w:rPr>
          <w:rFonts w:hint="eastAsia"/>
        </w:rPr>
        <w:t>　　第四节 我国毕克草研发、设计发展趋势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中国毕克草发展现状调研</w:t>
      </w:r>
      <w:r>
        <w:rPr>
          <w:rFonts w:hint="eastAsia"/>
        </w:rPr>
        <w:br/>
      </w:r>
      <w:r>
        <w:rPr>
          <w:rFonts w:hint="eastAsia"/>
        </w:rPr>
        <w:t>　　第一节 中国毕克草市场现状分析</w:t>
      </w:r>
      <w:r>
        <w:rPr>
          <w:rFonts w:hint="eastAsia"/>
        </w:rPr>
        <w:br/>
      </w:r>
      <w:r>
        <w:rPr>
          <w:rFonts w:hint="eastAsia"/>
        </w:rPr>
        <w:t>　　第二节 中国毕克草行业产量情况分析及预测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一、毕克草总体产能规模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三、2019-2024年中国毕克草产量统计</w:t>
      </w:r>
      <w:r>
        <w:rPr>
          <w:rFonts w:hint="eastAsia"/>
        </w:rPr>
        <w:br/>
      </w:r>
      <w:r>
        <w:rPr>
          <w:rFonts w:hint="eastAsia"/>
        </w:rPr>
        <w:t>　　　　二、毕克草生产区域分布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三、2025-2031年中国毕克草产量预测分析</w:t>
      </w:r>
      <w:r>
        <w:rPr>
          <w:rFonts w:hint="eastAsia"/>
        </w:rPr>
        <w:br/>
      </w:r>
      <w:r>
        <w:rPr>
          <w:rFonts w:hint="eastAsia"/>
        </w:rPr>
        <w:t>　　第三节 中国毕克草市场需求分析及预测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一、中国毕克草市场需求特点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二、2019-2024年中国毕克草市场需求量统计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三、2025-2031年中国毕克草市场需求量预测分析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中国毕克草行业进出口情况分析预测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2019-2024年中国毕克草行业进出口情况分析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一、2019-2024年中国毕克草行业进口分析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二、2019-2024年中国毕克草行业出口分析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2025-2031年中国毕克草行业进出口情况预测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一、2025-2031年中国毕克草行业进口预测分析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二、2025-2031年中国毕克草行业出口预测分析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影响毕克草行业进出口变化的主要原因分析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2019-2024年中国毕克草行业重点地区调研分析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一、中国毕克草行业重点区域市场结构调研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二、**地区毕克草市场调研分析</w:t>
      </w:r>
      <w:r>
        <w:rPr>
          <w:rFonts w:hint="eastAsia"/>
        </w:rPr>
        <w:br/>
      </w:r>
      <w:r>
        <w:rPr>
          <w:rFonts w:hint="eastAsia"/>
        </w:rPr>
        <w:t>　　　　三、**地区毕克草市场调研分析</w:t>
      </w:r>
      <w:r>
        <w:rPr>
          <w:rFonts w:hint="eastAsia"/>
        </w:rPr>
        <w:br/>
      </w:r>
      <w:r>
        <w:rPr>
          <w:rFonts w:hint="eastAsia"/>
        </w:rPr>
        <w:t>　　　　四、**地区毕克草市场调研分析</w:t>
      </w:r>
      <w:r>
        <w:rPr>
          <w:rFonts w:hint="eastAsia"/>
        </w:rPr>
        <w:br/>
      </w:r>
      <w:r>
        <w:rPr>
          <w:rFonts w:hint="eastAsia"/>
        </w:rPr>
        <w:t>　　　　五、**地区毕克草市场调研分析</w:t>
      </w:r>
      <w:r>
        <w:rPr>
          <w:rFonts w:hint="eastAsia"/>
        </w:rPr>
        <w:br/>
      </w:r>
      <w:r>
        <w:rPr>
          <w:rFonts w:hint="eastAsia"/>
        </w:rPr>
        <w:t>　　　　六、**地区毕克草市场调研分析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毕克草行业竞争格局分析</w:t>
      </w:r>
      <w:r>
        <w:rPr>
          <w:rFonts w:hint="eastAsia"/>
        </w:rPr>
        <w:br/>
      </w:r>
      <w:r>
        <w:rPr>
          <w:rFonts w:hint="eastAsia"/>
        </w:rPr>
        <w:t>　　第一节 毕克草行业集中度分析</w:t>
      </w:r>
      <w:r>
        <w:rPr>
          <w:rFonts w:hint="eastAsia"/>
        </w:rPr>
        <w:br/>
      </w:r>
      <w:r>
        <w:rPr>
          <w:rFonts w:hint="eastAsia"/>
        </w:rPr>
        <w:t>　　　　一、毕克草市场集中度分析</w:t>
      </w:r>
      <w:r>
        <w:rPr>
          <w:rFonts w:hint="eastAsia"/>
        </w:rPr>
        <w:br/>
      </w:r>
      <w:r>
        <w:rPr>
          <w:rFonts w:hint="eastAsia"/>
        </w:rPr>
        <w:t>　　　　二、毕克草企业集中度分析</w:t>
      </w:r>
      <w:r>
        <w:rPr>
          <w:rFonts w:hint="eastAsia"/>
        </w:rPr>
        <w:br/>
      </w:r>
      <w:r>
        <w:rPr>
          <w:rFonts w:hint="eastAsia"/>
        </w:rPr>
        <w:t>　　　　三、毕克草区域集中度分析</w:t>
      </w:r>
      <w:r>
        <w:rPr>
          <w:rFonts w:hint="eastAsia"/>
        </w:rPr>
        <w:br/>
      </w:r>
      <w:r>
        <w:rPr>
          <w:rFonts w:hint="eastAsia"/>
        </w:rPr>
        <w:t>　　第二节 毕克草行业主要企业竞争力分析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毕克草行业竞争格局分析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一、2024-2025年毕克草行业竞争分析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二、2024-2025年中外毕克草产品竞争分析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三、2024-2025年我国毕克草市场竞争分析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四、2024-2025年国内主要毕克草企业动向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毕克草行业细分产品市场调研分析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毕克草行业上、下游市场分析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毕克草行业上游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毕克草行业下游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毕克草行业重点企业发展调研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毕克草重点企业（一）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毕克草重点企业（二）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毕克草重点企业（三）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毕克草重点企业（四）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毕克草重点企业（五）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毕克草重点企业（六）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2025年毕克草企业管理策略建议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提高毕克草企业竞争力的策略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一、提高中国毕克草企业核心竞争力的对策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二、毕克草企业提升竞争力的主要方向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三、影响毕克草企业核心竞争力的因素及提升途径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四、提高毕克草企业竞争力的策略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对我国毕克草品牌的战略思考</w:t>
      </w:r>
      <w:r>
        <w:rPr>
          <w:rFonts w:hint="eastAsia"/>
        </w:rPr>
        <w:br/>
      </w:r>
      <w:r>
        <w:rPr>
          <w:rFonts w:hint="eastAsia"/>
        </w:rPr>
        <w:t>　　　　一、毕克草实施品牌战略的意义</w:t>
      </w:r>
      <w:r>
        <w:rPr>
          <w:rFonts w:hint="eastAsia"/>
        </w:rPr>
        <w:br/>
      </w:r>
      <w:r>
        <w:rPr>
          <w:rFonts w:hint="eastAsia"/>
        </w:rPr>
        <w:t>　　　　二、毕克草企业品牌的现状分析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三、我国毕克草企业的品牌战略</w:t>
      </w:r>
      <w:r>
        <w:rPr>
          <w:rFonts w:hint="eastAsia"/>
        </w:rPr>
        <w:br/>
      </w:r>
      <w:r>
        <w:rPr>
          <w:rFonts w:hint="eastAsia"/>
        </w:rPr>
        <w:t>　　　　四、毕克草品牌战略管理的策略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2025-2031年中国毕克草行业前景与风险预测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2025年中国毕克草市场前景分析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2025-2031年中国毕克草发展趋势预测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2025-2031年中国毕克草行业投资特性分析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一、2025-2031年中国毕克草行业进入壁垒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二、2025-2031年中国毕克草行业盈利模式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三、2025-2031年中国毕克草行业盈利因素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2025-2031年中国毕克草行业投资机会分析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一、2025-2031年中国毕克草细分市场投资机会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二、2025-2031年中国毕克草行业区域市场投资潜力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2025-2031年中国毕克草行业投资风险分析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一、2025-2031年中国毕克草行业市场竞争风险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二、2025-2031年中国毕克草行业技术风险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三、2025-2031年中国毕克草行业政策风险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四、2025-2031年中国毕克草行业进入退出风险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毕克草行业研究结论</w:t>
      </w:r>
      <w:r>
        <w:rPr>
          <w:rFonts w:hint="eastAsia"/>
        </w:rPr>
        <w:br/>
      </w:r>
      <w:r>
        <w:rPr>
          <w:rFonts w:hint="eastAsia"/>
        </w:rPr>
        <w:t>　　第二节 毕克草行业投资价值评估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毕克草行业投资建议</w:t>
      </w:r>
      <w:r>
        <w:rPr>
          <w:rFonts w:hint="eastAsia"/>
        </w:rPr>
        <w:br/>
      </w:r>
      <w:r>
        <w:rPr>
          <w:rFonts w:hint="eastAsia"/>
        </w:rPr>
        <w:t>　　　　一、毕克草行业投资策略建议</w:t>
      </w:r>
      <w:r>
        <w:rPr>
          <w:rFonts w:hint="eastAsia"/>
        </w:rPr>
        <w:br/>
      </w:r>
      <w:r>
        <w:rPr>
          <w:rFonts w:hint="eastAsia"/>
        </w:rPr>
        <w:t>　　　　二、毕克草行业投资方向建议</w:t>
      </w:r>
      <w:r>
        <w:rPr>
          <w:rFonts w:hint="eastAsia"/>
        </w:rPr>
        <w:br/>
      </w:r>
      <w:r>
        <w:rPr>
          <w:rFonts w:hint="eastAsia"/>
        </w:rPr>
        <w:t>　　　　三、毕克草行业投资方式建议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2019-2024年中国毕克草市场规模及增长情况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2019-2024年中国毕克草行业产量及增长趋势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2025-2031年中国毕克草行业产量预测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2019-2024年中国毕克草行业市场需求及增长情况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2025-2031年中国毕克草行业市场需求预测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2019-2024年中国毕克草行业利润及增长情况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**地区毕克草市场规模及增长情况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**地区毕克草行业市场需求情况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**地区毕克草市场规模及增长情况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**地区毕克草行业市场需求情况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2019-2024年中国毕克草行业出口情况分析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2019-2024年中国毕克草行业产品市场价格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2025-2031年中国毕克草行业产品市场价格走势预测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毕克草重点企业经营情况分析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毕克草重点企业经营情况分析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2025-2031年中国毕克草市场规模预测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2025-2031年中国毕克草行业利润预测</w:t>
      </w:r>
      <w:r>
        <w:rPr>
          <w:rFonts w:hint="eastAsia"/>
        </w:rPr>
        <w:br/>
      </w:r>
      <w:r>
        <w:rPr>
          <w:rFonts w:hint="eastAsia"/>
        </w:rPr>
        <w:t>　　图表 2025年毕克草行业壁垒</w:t>
      </w:r>
      <w:r>
        <w:rPr>
          <w:rFonts w:hint="eastAsia"/>
        </w:rPr>
        <w:br/>
      </w:r>
      <w:r>
        <w:rPr>
          <w:rFonts w:hint="eastAsia"/>
        </w:rPr>
        <w:t>　　图表 2025年毕克草市场前景分析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2025-2031年中国毕克草市场需求预测</w:t>
      </w:r>
      <w:r>
        <w:rPr>
          <w:rFonts w:hint="eastAsia"/>
        </w:rPr>
        <w:br/>
      </w:r>
      <w:r>
        <w:rPr>
          <w:rFonts w:hint="eastAsia"/>
        </w:rPr>
        <w:t>　　图表 2025年毕克草发展趋势预测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354d0dc0b445d" w:history="1">
        <w:r>
          <w:rPr>
            <w:rStyle w:val="Hyperlink"/>
          </w:rPr>
          <w:t>2025-2031年中国毕克草行业发展研究与前景趋势报告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354d0dc0b445d" w:history="1">
        <w:r>
          <w:rPr>
            <w:rStyle w:val="Hyperlink"/>
          </w:rPr>
          <w:t>https://www.20087.com/0/90/BiKeCaoFaZhanQuShiFenXi.html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热点：杜拉克草图片、毕克草价格、碎米莎草的中药名叫什么、毕克草和毒莠定、牛筋草的中药名叫什么、毕克草厂家、铁蒺藜草、毕克草原药价格是多少、和车前草长得差不多的是什么草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d000d624b48f7" w:history="1">
      <w:r>
        <w:rPr>
          <w:rStyle w:val="Hyperlink"/>
        </w:rPr>
        <w:t>2025-2031年中国毕克草行业发展研究与前景趋势报告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BiKeCaoFaZhanQuShiFenXi.html" TargetMode="External" Id="Rd53354d0dc0b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BiKeCaoFaZhanQuShiFenXi.html" TargetMode="External" Id="R4a5d000d624b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2025-01-26T23:27:00Z</dcterms:created>
  <dcterms:modified xsi:type="dcterms:W3CDTF">2025-01-27T00:27:00Z</dcterms:modified>
  <dc:subject>2025-2031年中国毕克草行业发展研究与前景趋势报告</dc:subject>
  <dc:title>2025-2031年中国毕克草行业发展研究与前景趋势报告</dc:title>
  <cp:keywords>2025-2031年中国毕克草行业发展研究与前景趋势报告</cp:keywords>
  <dc:description>2025-2031年中国毕克草行业发展研究与前景趋势报告</dc:description>
</cp:coreProperties>
</file>