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c97c0b27246d4" w:history="1">
              <w:r>
                <w:rPr>
                  <w:rStyle w:val="Hyperlink"/>
                </w:rPr>
                <w:t>2025-2031年中国防腐木行业现状调研与发展趋势分析报告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c97c0b27246d4" w:history="1">
              <w:r>
                <w:rPr>
                  <w:rStyle w:val="Hyperlink"/>
                </w:rPr>
                <w:t>2025-2031年中国防腐木行业现状调研与发展趋势分析报告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c97c0b27246d4" w:history="1">
                <w:r>
                  <w:rPr>
                    <w:rStyle w:val="Hyperlink"/>
                  </w:rPr>
                  <w:t>https://www.20087.com/5/A1/FangFuMuHangYeFenXiBaoGao.html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一种经过特殊处理以延长使用寿命的木材产品，近年来在建筑、园林景观、户外家具等领域得到了广泛应用。防腐处理技术的进步，如使用环保型防腐剂，减少了对环境的影响，同时提高了木材的抗虫蛀和防潮性能。此外，随着消费者对可持续建材需求的增加，防腐木的市场接受度持续提升，尤其是那些采用再生木材或经过森林管理委员会(FSC)认证的木材来源。</w:t>
      </w:r>
      <w:r>
        <w:rPr>
          <w:rFonts w:hint="eastAsia"/>
        </w:rPr>
        <w:br/>
      </w:r>
      <w:r>
        <w:rPr>
          <w:rFonts w:hint="eastAsia"/>
        </w:rPr>
        <w:t>　　未来，防腐木行业将更加注重环保和可持续性。随着全球对绿色建材的重视，研发更环保、对人体更友好的防腐技术将成为趋势，例如，生物基防腐剂的使用将逐渐增多。同时，循环利用和生命周期评估(LCA)的概念将推动防腐木的回收和再利用，减少资源浪费。然而，如何平衡成本与环保性能，以及如何提升公众对环保建材的认知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c97c0b27246d4" w:history="1">
        <w:r>
          <w:rPr>
            <w:rStyle w:val="Hyperlink"/>
          </w:rPr>
          <w:t>2025-2031年中国防腐木行业现状调研与发展趋势分析报告</w:t>
        </w:r>
      </w:hyperlink>
      <w:r>
        <w:rPr>
          <w:rFonts w:hint="eastAsia"/>
        </w:rPr>
        <w:t>》基于科学的市场调研与数据分析，全面解析了防腐木行业的市场规模、市场需求及发展现状。报告深入探讨了防腐木产业链结构、细分市场特点及技术发展方向，并结合宏观经济环境与消费者需求变化，对防腐木行业前景与未来趋势进行了科学预测，揭示了潜在增长空间。通过对防腐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防腐木行业概述</w:t>
      </w:r>
      <w:r>
        <w:rPr>
          <w:rFonts w:hint="eastAsia"/>
        </w:rPr>
        <w:br/>
      </w:r>
      <w:r>
        <w:rPr>
          <w:rFonts w:hint="eastAsia"/>
        </w:rPr>
        <w:t>　　第一节 防腐木行业界定</w:t>
      </w:r>
      <w:r>
        <w:rPr>
          <w:rFonts w:hint="eastAsia"/>
        </w:rPr>
        <w:br/>
      </w:r>
      <w:r>
        <w:rPr>
          <w:rFonts w:hint="eastAsia"/>
        </w:rPr>
        <w:t>　　第二节 防腐木行业发展历程</w:t>
      </w:r>
      <w:r>
        <w:rPr>
          <w:rFonts w:hint="eastAsia"/>
        </w:rPr>
        <w:br/>
      </w:r>
      <w:r>
        <w:rPr>
          <w:rFonts w:hint="eastAsia"/>
        </w:rPr>
        <w:t>　　第三节 防腐木产业链分析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二、防腐木产业链模型分析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2024-2025年防腐木行业发展环境及政策分析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防腐木行业经济环境分析</w:t>
      </w:r>
      <w:r>
        <w:rPr>
          <w:rFonts w:hint="eastAsia"/>
        </w:rPr>
        <w:br/>
      </w:r>
      <w:r>
        <w:rPr>
          <w:rFonts w:hint="eastAsia"/>
        </w:rPr>
        <w:t>　　第二节 防腐木行业政策、法规、标准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国内外防腐木行业技术差异与原因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2019-2024年中国防腐木行业市场规模</w:t>
      </w:r>
      <w:r>
        <w:rPr>
          <w:rFonts w:hint="eastAsia"/>
        </w:rPr>
        <w:br/>
      </w:r>
      <w:r>
        <w:rPr>
          <w:rFonts w:hint="eastAsia"/>
        </w:rPr>
        <w:t>　　第二节 中国防腐木行业产量情况分析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一、2019-2024年中国防腐木行业产量统计分析</w:t>
      </w:r>
      <w:r>
        <w:rPr>
          <w:rFonts w:hint="eastAsia"/>
        </w:rPr>
        <w:br/>
      </w:r>
      <w:r>
        <w:rPr>
          <w:rFonts w:hint="eastAsia"/>
        </w:rPr>
        <w:t>　　　　二、防腐木行业区域产量分析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中国防腐木行业市场需求概况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一、2019-2024年中国防腐木行业需求情况分析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二、2025年防腐木行业市场需求特点分析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三、2025-2031年中国防腐木行业市场需求预测</w:t>
      </w:r>
      <w:r>
        <w:rPr>
          <w:rFonts w:hint="eastAsia"/>
        </w:rPr>
        <w:br/>
      </w:r>
      <w:r>
        <w:rPr>
          <w:rFonts w:hint="eastAsia"/>
        </w:rPr>
        <w:t>　　第四节 防腐木产业供需平衡状况分析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二、**地区防腐木市场调研分析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三、**地区防腐木市场调研分析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四、**地区防腐木市场调研分析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五、**地区防腐木市场调研分析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六、**地区防腐木市场调研分析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防腐木细分行业市场调研</w:t>
      </w:r>
      <w:r>
        <w:rPr>
          <w:rFonts w:hint="eastAsia"/>
        </w:rPr>
        <w:br/>
      </w:r>
      <w:r>
        <w:rPr>
          <w:rFonts w:hint="eastAsia"/>
        </w:rPr>
        <w:t>　　第一节 防腐木细分行业（一）调研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防腐木细分行业（二）调研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防腐木行业竞争格局分析</w:t>
      </w:r>
      <w:r>
        <w:rPr>
          <w:rFonts w:hint="eastAsia"/>
        </w:rPr>
        <w:br/>
      </w:r>
      <w:r>
        <w:rPr>
          <w:rFonts w:hint="eastAsia"/>
        </w:rPr>
        <w:t>　　第一节 防腐木行业集中度分析</w:t>
      </w:r>
      <w:r>
        <w:rPr>
          <w:rFonts w:hint="eastAsia"/>
        </w:rPr>
        <w:br/>
      </w:r>
      <w:r>
        <w:rPr>
          <w:rFonts w:hint="eastAsia"/>
        </w:rPr>
        <w:t>　　　　一、防腐木市场集中度分析</w:t>
      </w:r>
      <w:r>
        <w:rPr>
          <w:rFonts w:hint="eastAsia"/>
        </w:rPr>
        <w:br/>
      </w:r>
      <w:r>
        <w:rPr>
          <w:rFonts w:hint="eastAsia"/>
        </w:rPr>
        <w:t>　　　　二、防腐木企业集中度分析</w:t>
      </w:r>
      <w:r>
        <w:rPr>
          <w:rFonts w:hint="eastAsia"/>
        </w:rPr>
        <w:br/>
      </w:r>
      <w:r>
        <w:rPr>
          <w:rFonts w:hint="eastAsia"/>
        </w:rPr>
        <w:t>　　　　三、防腐木区域集中度分析</w:t>
      </w:r>
      <w:r>
        <w:rPr>
          <w:rFonts w:hint="eastAsia"/>
        </w:rPr>
        <w:br/>
      </w:r>
      <w:r>
        <w:rPr>
          <w:rFonts w:hint="eastAsia"/>
        </w:rPr>
        <w:t>　　第二节 防腐木行业竞争格局分析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一、2024-2025年防腐木行业竞争分析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二、2024-2025年中外防腐木产品竞争分析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三、2019-2024年中国防腐木市场竞争分析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四、2025-2031年国内主要防腐木企业动向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防腐木企业发展策略分析</w:t>
      </w:r>
      <w:r>
        <w:rPr>
          <w:rFonts w:hint="eastAsia"/>
        </w:rPr>
        <w:br/>
      </w:r>
      <w:r>
        <w:rPr>
          <w:rFonts w:hint="eastAsia"/>
        </w:rPr>
        <w:t>　　第一节 防腐木市场策略分析</w:t>
      </w:r>
      <w:r>
        <w:rPr>
          <w:rFonts w:hint="eastAsia"/>
        </w:rPr>
        <w:br/>
      </w:r>
      <w:r>
        <w:rPr>
          <w:rFonts w:hint="eastAsia"/>
        </w:rPr>
        <w:t>　　　　一、防腐木价格策略分析</w:t>
      </w:r>
      <w:r>
        <w:rPr>
          <w:rFonts w:hint="eastAsia"/>
        </w:rPr>
        <w:br/>
      </w:r>
      <w:r>
        <w:rPr>
          <w:rFonts w:hint="eastAsia"/>
        </w:rPr>
        <w:t>　　　　二、防腐木渠道策略分析</w:t>
      </w:r>
      <w:r>
        <w:rPr>
          <w:rFonts w:hint="eastAsia"/>
        </w:rPr>
        <w:br/>
      </w:r>
      <w:r>
        <w:rPr>
          <w:rFonts w:hint="eastAsia"/>
        </w:rPr>
        <w:t>　　第二节 防腐木销售策略分析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提高防腐木企业竞争力的策略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对我国防腐木品牌的战略思考</w:t>
      </w:r>
      <w:r>
        <w:rPr>
          <w:rFonts w:hint="eastAsia"/>
        </w:rPr>
        <w:br/>
      </w:r>
      <w:r>
        <w:rPr>
          <w:rFonts w:hint="eastAsia"/>
        </w:rPr>
        <w:t>　　　　一、防腐木实施品牌战略的意义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三、我国防腐木企业的品牌战略</w:t>
      </w:r>
      <w:r>
        <w:rPr>
          <w:rFonts w:hint="eastAsia"/>
        </w:rPr>
        <w:br/>
      </w:r>
      <w:r>
        <w:rPr>
          <w:rFonts w:hint="eastAsia"/>
        </w:rPr>
        <w:t>　　　　四、防腐木品牌战略管理的策略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防腐木行业风险分析</w:t>
      </w:r>
      <w:r>
        <w:rPr>
          <w:rFonts w:hint="eastAsia"/>
        </w:rPr>
        <w:br/>
      </w:r>
      <w:r>
        <w:rPr>
          <w:rFonts w:hint="eastAsia"/>
        </w:rPr>
        <w:t>　　　　一、防腐木市场竞争风险</w:t>
      </w:r>
      <w:r>
        <w:rPr>
          <w:rFonts w:hint="eastAsia"/>
        </w:rPr>
        <w:br/>
      </w:r>
      <w:r>
        <w:rPr>
          <w:rFonts w:hint="eastAsia"/>
        </w:rPr>
        <w:t>　　　　二、防腐木原材料压力风险分析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三、防腐木技术风险分析</w:t>
      </w:r>
      <w:r>
        <w:rPr>
          <w:rFonts w:hint="eastAsia"/>
        </w:rPr>
        <w:br/>
      </w:r>
      <w:r>
        <w:rPr>
          <w:rFonts w:hint="eastAsia"/>
        </w:rPr>
        <w:t>　　　　四、防腐木政策和体制风险</w:t>
      </w:r>
      <w:r>
        <w:rPr>
          <w:rFonts w:hint="eastAsia"/>
        </w:rPr>
        <w:br/>
      </w:r>
      <w:r>
        <w:rPr>
          <w:rFonts w:hint="eastAsia"/>
        </w:rPr>
        <w:t>　　　　五、防腐木行业进入退出风险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2025-2031年防腐木行业投资风险及控制策略分析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一、防腐木市场风险及控制策略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二、防腐木行业政策风险及控制策略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三、防腐木行业经营风险及控制策略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四、防腐木同业竞争风险及控制策略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五、防腐木行业其他风险及控制策略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2025-2031年中国防腐木行业发展战略与规划分析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2024-2025年中国防腐木业投资概况</w:t>
      </w:r>
      <w:r>
        <w:rPr>
          <w:rFonts w:hint="eastAsia"/>
        </w:rPr>
        <w:br/>
      </w:r>
      <w:r>
        <w:rPr>
          <w:rFonts w:hint="eastAsia"/>
        </w:rPr>
        <w:t>　　　　一、防腐木业投资特点分析</w:t>
      </w:r>
      <w:r>
        <w:rPr>
          <w:rFonts w:hint="eastAsia"/>
        </w:rPr>
        <w:br/>
      </w:r>
      <w:r>
        <w:rPr>
          <w:rFonts w:hint="eastAsia"/>
        </w:rPr>
        <w:t>　　　　二、防腐木业投资政策分析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2025-2031年中国防腐木行业投资机会分析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2025-2031年中国防腐木行业投资风险分析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[:中:智林:]专家投资建议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2025年防腐木行业壁垒</w:t>
      </w:r>
      <w:r>
        <w:rPr>
          <w:rFonts w:hint="eastAsia"/>
        </w:rPr>
        <w:br/>
      </w:r>
      <w:r>
        <w:rPr>
          <w:rFonts w:hint="eastAsia"/>
        </w:rPr>
        <w:t>　　图表 2025年防腐木市场前景分析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2025-2031年中国防腐木市场规模预测</w:t>
      </w:r>
      <w:r>
        <w:rPr>
          <w:rFonts w:hint="eastAsia"/>
        </w:rPr>
        <w:br/>
      </w:r>
      <w:r>
        <w:rPr>
          <w:rFonts w:hint="eastAsia"/>
        </w:rPr>
        <w:t>　　图表 2025年防腐木发展趋势预测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c97c0b27246d4" w:history="1">
        <w:r>
          <w:rPr>
            <w:rStyle w:val="Hyperlink"/>
          </w:rPr>
          <w:t>2025-2031年中国防腐木行业现状调研与发展趋势分析报告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c97c0b27246d4" w:history="1">
        <w:r>
          <w:rPr>
            <w:rStyle w:val="Hyperlink"/>
          </w:rPr>
          <w:t>https://www.20087.com/5/A1/FangFuMuHangYeFenXiBaoGao.html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热点：防腐木种类、防腐木凉亭、仿防腐木、防腐木批发、防腐木介绍、防腐木规格及价格表、天然防腐木、防腐木地板价格多少钱一平方米、防腐木花架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ed404b34741af" w:history="1">
      <w:r>
        <w:rPr>
          <w:rStyle w:val="Hyperlink"/>
        </w:rPr>
        <w:t>2025-2031年中国防腐木行业现状调研与发展趋势分析报告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FangFuMuHangYeFenXiBaoGao.html" TargetMode="External" Id="Reb1c97c0b27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FangFuMuHangYeFenXiBaoGao.html" TargetMode="External" Id="R620ed404b347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2025-01-22T06:39:00Z</dcterms:created>
  <dcterms:modified xsi:type="dcterms:W3CDTF">2025-01-22T07:39:00Z</dcterms:modified>
  <dc:subject>2025-2031年中国防腐木行业现状调研与发展趋势分析报告</dc:subject>
  <dc:title>2025-2031年中国防腐木行业现状调研与发展趋势分析报告</dc:title>
  <cp:keywords>2025-2031年中国防腐木行业现状调研与发展趋势分析报告</cp:keywords>
  <dc:description>2025-2031年中国防腐木行业现状调研与发展趋势分析报告</dc:description>
</cp:coreProperties>
</file>