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f5329d894216" w:history="1">
              <w:r>
                <w:rPr>
                  <w:rStyle w:val="Hyperlink"/>
                </w:rPr>
                <w:t>2025-2031年中国单质肥料行业现状分析与前景趋势预测报告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f5329d894216" w:history="1">
              <w:r>
                <w:rPr>
                  <w:rStyle w:val="Hyperlink"/>
                </w:rPr>
                <w:t>2025-2031年中国单质肥料行业现状分析与前景趋势预测报告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7f5329d894216" w:history="1">
                <w:r>
                  <w:rPr>
                    <w:rStyle w:val="Hyperlink"/>
                  </w:rPr>
                  <w:t>https://www.20087.com/9/81/DanZhiFeiLiaoShiChangQianJingFenXi.html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质肥料是含有单一主要营养元素（如氮、磷或钾）的化学肥料，是现代农业生产中重要的一部分。单质肥料能够精确地提供作物生长所需的特定养分，有助于提高作物产量和质量。近年来，随着农业科技的进步，单质肥料的生产工艺不断改进，提高了其利用率并减少了对环境的影响。然而，长期使用单质肥料可能导致土壤结构恶化及环境污染问题，因此科学施肥和平衡施肥逐渐成为主流趋势。</w:t>
      </w:r>
      <w:r>
        <w:rPr>
          <w:rFonts w:hint="eastAsia"/>
        </w:rPr>
        <w:br/>
      </w:r>
      <w:r>
        <w:rPr>
          <w:rFonts w:hint="eastAsia"/>
        </w:rPr>
        <w:t>　　未来，单质肥料的发展将更加注重环保与可持续性，通过生物技术和纳米技术的应用，开发出更高效、低污染的新一代产品。此外，精准农业的发展也将推动单质肥料向智能化方向发展，例如根据土壤测试结果和作物需求自动调整施肥量。同时，为了适应不同地区的气候条件和作物种类，定制化的单质肥料配方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7f5329d894216" w:history="1">
        <w:r>
          <w:rPr>
            <w:rStyle w:val="Hyperlink"/>
          </w:rPr>
          <w:t>2025-2031年中国单质肥料行业现状分析与前景趋势预测报告</w:t>
        </w:r>
      </w:hyperlink>
      <w:r>
        <w:rPr>
          <w:rFonts w:hint="eastAsia"/>
        </w:rPr>
        <w:t>》整合了国家统计局、相关行业协会等机构的详实数据，结合专业研究团队对单质肥料市场的长期监测，对单质肥料行业发展现状进行了全面分析。报告探讨了单质肥料行业的市场规模、需求动态、进出口情况、产业链结构和区域分布，详细分析了单质肥料竞争格局以及潜在的风险与投资机会。同时，报告也阐明了单质肥料行业的发展趋势，并对单质肥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单质肥料行业概述</w:t>
      </w:r>
      <w:r>
        <w:rPr>
          <w:rFonts w:hint="eastAsia"/>
        </w:rPr>
        <w:br/>
      </w:r>
      <w:r>
        <w:rPr>
          <w:rFonts w:hint="eastAsia"/>
        </w:rPr>
        <w:t>　　第一节 单质肥料定义与分类</w:t>
      </w:r>
      <w:r>
        <w:rPr>
          <w:rFonts w:hint="eastAsia"/>
        </w:rPr>
        <w:br/>
      </w:r>
      <w:r>
        <w:rPr>
          <w:rFonts w:hint="eastAsia"/>
        </w:rPr>
        <w:t>　　第二节 单质肥料应用领域</w:t>
      </w:r>
      <w:r>
        <w:rPr>
          <w:rFonts w:hint="eastAsia"/>
        </w:rPr>
        <w:br/>
      </w:r>
      <w:r>
        <w:rPr>
          <w:rFonts w:hint="eastAsia"/>
        </w:rPr>
        <w:t>　　第三节 单质肥料行业经济指标分析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一、单质肥料行业赢利性评估</w:t>
      </w:r>
      <w:r>
        <w:rPr>
          <w:rFonts w:hint="eastAsia"/>
        </w:rPr>
        <w:br/>
      </w:r>
      <w:r>
        <w:rPr>
          <w:rFonts w:hint="eastAsia"/>
        </w:rPr>
        <w:t>　　　　二、单质肥料行业成长速度分析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三、单质肥料附加值提升空间探讨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四、单质肥料行业进入壁垒分析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五、单质肥料行业风险性评估</w:t>
      </w:r>
      <w:r>
        <w:rPr>
          <w:rFonts w:hint="eastAsia"/>
        </w:rPr>
        <w:br/>
      </w:r>
      <w:r>
        <w:rPr>
          <w:rFonts w:hint="eastAsia"/>
        </w:rPr>
        <w:t>　　　　六、单质肥料行业周期性分析</w:t>
      </w:r>
      <w:r>
        <w:rPr>
          <w:rFonts w:hint="eastAsia"/>
        </w:rPr>
        <w:br/>
      </w:r>
      <w:r>
        <w:rPr>
          <w:rFonts w:hint="eastAsia"/>
        </w:rPr>
        <w:t>　　　　七、单质肥料行业竞争程度指标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八、单质肥料行业成熟度综合分析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单质肥料产业链及经营模式分析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三、单质肥料销售模式与渠道策略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全球单质肥料市场发展分析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2024-2025年全球单质肥料行业发展分析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一、全球单质肥料行业市场规模与趋势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二、全球单质肥料行业发展特点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三、全球单质肥料行业竞争格局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主要国家与地区单质肥料市场分析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2025-2031年全球单质肥料行业发展趋势与前景预测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一、单质肥料行业发展趋势</w:t>
      </w:r>
      <w:r>
        <w:rPr>
          <w:rFonts w:hint="eastAsia"/>
        </w:rPr>
        <w:br/>
      </w:r>
      <w:r>
        <w:rPr>
          <w:rFonts w:hint="eastAsia"/>
        </w:rPr>
        <w:t>　　　　二、单质肥料行业发展潜力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中国单质肥料行业市场分析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2024-2025年单质肥料产能与投资动态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一、国内单质肥料产能现状与利用效率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二、单质肥料产能扩张与投资动态分析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2025-2031年单质肥料行业产量统计与趋势预测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一、2019-2024年单质肥料行业产量与增长趋势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1、2019-2024年单质肥料产量及增长趋势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2、2019-2024年单质肥料细分产品产量及份额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二、单质肥料产量影响因素分析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三、2025-2031年单质肥料产量预测</w:t>
      </w:r>
      <w:r>
        <w:rPr>
          <w:rFonts w:hint="eastAsia"/>
        </w:rPr>
        <w:br/>
      </w:r>
      <w:r>
        <w:rPr>
          <w:rFonts w:hint="eastAsia"/>
        </w:rPr>
        <w:t>　　第三节 2025-2031年单质肥料市场需求与销售分析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一、2024-2025年单质肥料行业需求现状</w:t>
      </w:r>
      <w:r>
        <w:rPr>
          <w:rFonts w:hint="eastAsia"/>
        </w:rPr>
        <w:br/>
      </w:r>
      <w:r>
        <w:rPr>
          <w:rFonts w:hint="eastAsia"/>
        </w:rPr>
        <w:t>　　　　二、单质肥料客户群体与需求特点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三、2019-2024年单质肥料行业销售规模分析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四、2025-2031年单质肥料市场增长潜力与规模预测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2024-2025年单质肥料行业技术发展现状及趋势分析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单质肥料行业技术发展现状分析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国内外单质肥料行业技术差距分析及差距形成的主要原因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单质肥料行业技术发展方向、趋势预测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提升单质肥料行业技术能力策略建议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中国单质肥料细分市场分析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一、2024-2025年单质肥料主要细分产品市场现状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单质肥料价格机制与竞争策略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一、2019-2024年单质肥料市场价格走势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单质肥料定价策略与方法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2025-2031年单质肥料价格竞争态势与趋势预测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中国单质肥料行业重点区域市场研究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2024-2025年重点区域单质肥料市场发展概况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二、2019-2024年单质肥料市场需求规模情况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三、2025-2031年单质肥料行业发展潜力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2019-2024年中国单质肥料行业进出口情况分析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单质肥料行业进口规模与来源分析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一、2019-2024年单质肥料进口规模分析</w:t>
      </w:r>
      <w:r>
        <w:rPr>
          <w:rFonts w:hint="eastAsia"/>
        </w:rPr>
        <w:br/>
      </w:r>
      <w:r>
        <w:rPr>
          <w:rFonts w:hint="eastAsia"/>
        </w:rPr>
        <w:t>　　　　二、单质肥料主要进口来源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单质肥料行业出口规模与目的地分析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一、2019-2024年单质肥料出口规模分析</w:t>
      </w:r>
      <w:r>
        <w:rPr>
          <w:rFonts w:hint="eastAsia"/>
        </w:rPr>
        <w:br/>
      </w:r>
      <w:r>
        <w:rPr>
          <w:rFonts w:hint="eastAsia"/>
        </w:rPr>
        <w:t>　　　　二、单质肥料主要出口目的地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2019-2024年中国单质肥料总体规模与财务指标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中国单质肥料行业总体规模分析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一、单质肥料企业数量与结构</w:t>
      </w:r>
      <w:r>
        <w:rPr>
          <w:rFonts w:hint="eastAsia"/>
        </w:rPr>
        <w:br/>
      </w:r>
      <w:r>
        <w:rPr>
          <w:rFonts w:hint="eastAsia"/>
        </w:rPr>
        <w:t>　　　　二、单质肥料从业人员规模</w:t>
      </w:r>
      <w:r>
        <w:rPr>
          <w:rFonts w:hint="eastAsia"/>
        </w:rPr>
        <w:br/>
      </w:r>
      <w:r>
        <w:rPr>
          <w:rFonts w:hint="eastAsia"/>
        </w:rPr>
        <w:t>　　　　三、单质肥料行业资产状况</w:t>
      </w:r>
      <w:r>
        <w:rPr>
          <w:rFonts w:hint="eastAsia"/>
        </w:rPr>
        <w:br/>
      </w:r>
      <w:r>
        <w:rPr>
          <w:rFonts w:hint="eastAsia"/>
        </w:rPr>
        <w:t>　　第二节 中国单质肥料行业财务指标总体分析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单质肥料行业重点企业经营状况分析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单质肥料重点企业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单质肥料领先企业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单质肥料标杆企业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单质肥料代表企业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单质肥料龙头企业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单质肥料重点企业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中国单质肥料行业竞争格局分析</w:t>
      </w:r>
      <w:r>
        <w:rPr>
          <w:rFonts w:hint="eastAsia"/>
        </w:rPr>
        <w:br/>
      </w:r>
      <w:r>
        <w:rPr>
          <w:rFonts w:hint="eastAsia"/>
        </w:rPr>
        <w:t>　　第一节 单质肥料行业竞争格局总览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2024-2025年单质肥料行业竞争力分析</w:t>
      </w:r>
      <w:r>
        <w:rPr>
          <w:rFonts w:hint="eastAsia"/>
        </w:rPr>
        <w:br/>
      </w:r>
      <w:r>
        <w:rPr>
          <w:rFonts w:hint="eastAsia"/>
        </w:rPr>
        <w:t>　　　　一、单质肥料供应商议价能力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四、单质肥料替代品威胁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2019-2024年单质肥料行业企业并购活动分析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2024-2025年单质肥料行业会展与招投标活动分析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一、单质肥料行业会展活动及其市场影响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2025年中国单质肥料企业发展策略分析</w:t>
      </w:r>
      <w:r>
        <w:rPr>
          <w:rFonts w:hint="eastAsia"/>
        </w:rPr>
        <w:br/>
      </w:r>
      <w:r>
        <w:rPr>
          <w:rFonts w:hint="eastAsia"/>
        </w:rPr>
        <w:t>　　第一节 单质肥料市场策略分析</w:t>
      </w:r>
      <w:r>
        <w:rPr>
          <w:rFonts w:hint="eastAsia"/>
        </w:rPr>
        <w:br/>
      </w:r>
      <w:r>
        <w:rPr>
          <w:rFonts w:hint="eastAsia"/>
        </w:rPr>
        <w:t>　　　　一、单质肥料市场定位与拓展策略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二、单质肥料市场细分与目标客户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单质肥料销售策略分析</w:t>
      </w:r>
      <w:r>
        <w:rPr>
          <w:rFonts w:hint="eastAsia"/>
        </w:rPr>
        <w:br/>
      </w:r>
      <w:r>
        <w:rPr>
          <w:rFonts w:hint="eastAsia"/>
        </w:rPr>
        <w:t>　　　　一、单质肥料销售渠道与网络建设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提高单质肥料企业竞争力建议</w:t>
      </w:r>
      <w:r>
        <w:rPr>
          <w:rFonts w:hint="eastAsia"/>
        </w:rPr>
        <w:br/>
      </w:r>
      <w:r>
        <w:rPr>
          <w:rFonts w:hint="eastAsia"/>
        </w:rPr>
        <w:t>　　　　一、单质肥料技术创新与管理优化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单质肥料品牌战略思考</w:t>
      </w:r>
      <w:r>
        <w:rPr>
          <w:rFonts w:hint="eastAsia"/>
        </w:rPr>
        <w:br/>
      </w:r>
      <w:r>
        <w:rPr>
          <w:rFonts w:hint="eastAsia"/>
        </w:rPr>
        <w:t>　　　　一、单质肥料品牌建设与维护</w:t>
      </w:r>
      <w:r>
        <w:rPr>
          <w:rFonts w:hint="eastAsia"/>
        </w:rPr>
        <w:br/>
      </w:r>
      <w:r>
        <w:rPr>
          <w:rFonts w:hint="eastAsia"/>
        </w:rPr>
        <w:t>　　　　二、单质肥料品牌影响力与市场竞争力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中国单质肥料行业风险与对策</w:t>
      </w:r>
      <w:r>
        <w:rPr>
          <w:rFonts w:hint="eastAsia"/>
        </w:rPr>
        <w:br/>
      </w:r>
      <w:r>
        <w:rPr>
          <w:rFonts w:hint="eastAsia"/>
        </w:rPr>
        <w:t>　　第一节 单质肥料行业SWOT分析</w:t>
      </w:r>
      <w:r>
        <w:rPr>
          <w:rFonts w:hint="eastAsia"/>
        </w:rPr>
        <w:br/>
      </w:r>
      <w:r>
        <w:rPr>
          <w:rFonts w:hint="eastAsia"/>
        </w:rPr>
        <w:t>　　　　一、单质肥料行业优势分析</w:t>
      </w:r>
      <w:r>
        <w:rPr>
          <w:rFonts w:hint="eastAsia"/>
        </w:rPr>
        <w:br/>
      </w:r>
      <w:r>
        <w:rPr>
          <w:rFonts w:hint="eastAsia"/>
        </w:rPr>
        <w:t>　　　　二、单质肥料行业劣势分析</w:t>
      </w:r>
      <w:r>
        <w:rPr>
          <w:rFonts w:hint="eastAsia"/>
        </w:rPr>
        <w:br/>
      </w:r>
      <w:r>
        <w:rPr>
          <w:rFonts w:hint="eastAsia"/>
        </w:rPr>
        <w:t>　　　　三、单质肥料市场机会探索</w:t>
      </w:r>
      <w:r>
        <w:rPr>
          <w:rFonts w:hint="eastAsia"/>
        </w:rPr>
        <w:br/>
      </w:r>
      <w:r>
        <w:rPr>
          <w:rFonts w:hint="eastAsia"/>
        </w:rPr>
        <w:t>　　　　四、单质肥料市场威胁评估</w:t>
      </w:r>
      <w:r>
        <w:rPr>
          <w:rFonts w:hint="eastAsia"/>
        </w:rPr>
        <w:br/>
      </w:r>
      <w:r>
        <w:rPr>
          <w:rFonts w:hint="eastAsia"/>
        </w:rPr>
        <w:t>　　第二节 单质肥料行业风险及对策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2025-2031年中国单质肥料行业前景与发展趋势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单质肥料行业发展环境分析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2025-2031年单质肥料行业发展趋势与方向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一、单质肥料行业发展方向预测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二、单质肥料发展趋势分析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2025-2031年单质肥料行业发展潜力与机遇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一、单质肥料市场发展潜力评估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二、单质肥料新兴市场与机遇探索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单质肥料行业研究结论与建议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中.智.林.：单质肥料行业发展建议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单质肥料行业历程</w:t>
      </w:r>
      <w:r>
        <w:rPr>
          <w:rFonts w:hint="eastAsia"/>
        </w:rPr>
        <w:br/>
      </w:r>
      <w:r>
        <w:rPr>
          <w:rFonts w:hint="eastAsia"/>
        </w:rPr>
        <w:t>　　图表 单质肥料行业生命周期</w:t>
      </w:r>
      <w:r>
        <w:rPr>
          <w:rFonts w:hint="eastAsia"/>
        </w:rPr>
        <w:br/>
      </w:r>
      <w:r>
        <w:rPr>
          <w:rFonts w:hint="eastAsia"/>
        </w:rPr>
        <w:t>　　图表 单质肥料行业产业链分析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2019-2024年单质肥料行业市场容量分析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2019-2024年中国单质肥料市场需求量及增速统计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2024年中国单质肥料行业需求领域分布格局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2019-2024年中国单质肥料进口金额分析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2019-2024年中国单质肥料出口数量分析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2019-2024年中国单质肥料出口金额分析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2024年中国单质肥料进口国家及地区分析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2024年中国单质肥料出口国家及地区分析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2019-2024年中国单质肥料行业企业平均规模情况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**地区单质肥料行业市场需求情况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单质肥料重点企业（一）基本信息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单质肥料重点企业（一）经营情况分析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单质肥料重点企业（一）主要经济指标情况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单质肥料重点企业（二）经营情况分析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单质肥料重点企业（二）主要经济指标情况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单质肥料重点企业（二）盈利能力情况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单质肥料重点企业（三）经营情况分析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单质肥料重点企业（三）主要经济指标情况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单质肥料重点企业（三）成长能力情况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2025-2031年中国单质肥料行业产量预测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2025-2031年中国单质肥料市场需求量预测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2025-2031年中国单质肥料行业供需平衡预测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2025-2031年中国单质肥料市场规模预测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2025-2031年中国单质肥料市场前景分析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2025-2031年中国单质肥料发展趋势预测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f5329d894216" w:history="1">
        <w:r>
          <w:rPr>
            <w:rStyle w:val="Hyperlink"/>
          </w:rPr>
          <w:t>2025-2031年中国单质肥料行业现状分析与前景趋势预测报告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7f5329d894216" w:history="1">
        <w:r>
          <w:rPr>
            <w:rStyle w:val="Hyperlink"/>
          </w:rPr>
          <w:t>https://www.20087.com/9/81/DanZhiFeiLiaoShiChangQianJingFenXi.html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热点：硼砂是肥料吗、单质肥料需要生产许可证件吗、肥料分为哪三大类、单质肥料和复合肥料的区别、复合肥料有什么、单质肥料价格、化肥分类、单质肥料的是、单质肥料有哪些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5e67f77c4f93" w:history="1">
      <w:r>
        <w:rPr>
          <w:rStyle w:val="Hyperlink"/>
        </w:rPr>
        <w:t>2025-2031年中国单质肥料行业现状分析与前景趋势预测报告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anZhiFeiLiaoShiChangQianJingFenXi.html" TargetMode="External" Id="Ra0c7f5329d89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anZhiFeiLiaoShiChangQianJingFenXi.html" TargetMode="External" Id="R9a575e67f77c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2025-05-29T05:25:29Z</dcterms:created>
  <dcterms:modified xsi:type="dcterms:W3CDTF">2025-05-29T06:25:29Z</dcterms:modified>
  <dc:subject>2025-2031年中国单质肥料行业现状分析与前景趋势预测报告</dc:subject>
  <dc:title>2025-2031年中国单质肥料行业现状分析与前景趋势预测报告</dc:title>
  <cp:keywords>2025-2031年中国单质肥料行业现状分析与前景趋势预测报告</cp:keywords>
  <dc:description>2025-2031年中国单质肥料行业现状分析与前景趋势预测报告</dc:description>
</cp:coreProperties>
</file>