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aa748156b94424" w:history="1">
              <w:r>
                <w:rPr>
                  <w:rStyle w:val="Hyperlink"/>
                </w:rPr>
                <w:t>2026-2032年中国杂粮行业现状调研及市场前景报告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aa748156b94424" w:history="1">
              <w:r>
                <w:rPr>
                  <w:rStyle w:val="Hyperlink"/>
                </w:rPr>
                <w:t>2026-2032年中国杂粮行业现状调研及市场前景报告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3379031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aa748156b94424" w:history="1">
                <w:r>
                  <w:rPr>
                    <w:rStyle w:val="Hyperlink"/>
                  </w:rPr>
                  <w:t>https://www.20087.com/1/03/ZaLiangHangYeXianZhuangJiQianJing.html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杂粮包括小米、燕麦、藜麦等，因其丰富的营养价值和膳食纤维含量，近年来在全球范围内受到消费者的青睐。随着健康饮食潮流的兴起，杂粮产品不仅在传统主食市场中占有一席之地，还被广泛用于烘焙、零食和饮料等食品领域。同时，有机种植和地域特色杂粮的推广，满足了消费者对品质和风味的追求。</w:t>
      </w:r>
      <w:r>
        <w:rPr>
          <w:rFonts w:hint="eastAsia"/>
        </w:rPr>
        <w:br/>
      </w:r>
      <w:r>
        <w:rPr>
          <w:rFonts w:hint="eastAsia"/>
        </w:rPr>
        <w:t>　　未来，杂粮行业的发展将更加注重产品创新和市场细分。市场调研网指出，一方面，通过基因编辑和传统育种技术，培育出更高产、更耐旱的杂粮品种，应对气候变化和土地退化。另一方面，杂粮的深加工和功能性食品开发，如高蛋白杂粮棒和低GI（血糖生成指数）杂粮粥，将满足不同人群的健康需求。此外，杂粮与其他食材的融合，如杂粮面和杂粮奶，将丰富食品口感和营养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aa748156b94424" w:history="1">
        <w:r>
          <w:rPr>
            <w:rStyle w:val="Hyperlink"/>
          </w:rPr>
          <w:t>2026-2032年中国杂粮行业现状调研及市场前景报告</w:t>
        </w:r>
      </w:hyperlink>
      <w:r>
        <w:rPr>
          <w:rFonts w:hint="eastAsia"/>
        </w:rPr>
        <w:t>》，2025年杂粮行业市场规模达 亿元，预计2032年市场规模将达 亿元，期间年均复合增长率（CAGR）达 %。报告基于详实数据，从市场规模、需求变化及价格动态等维度，全面解析了杂粮行业的现状与发展趋势，并对杂粮产业链各环节进行了系统性探讨。报告科学预测了杂粮行业未来发展方向，重点分析了杂粮技术现状及创新路径，同时聚焦杂粮重点企业的经营表现，评估了市场竞争格局、品牌影响力及市场集中度。通过对细分市场的深入研究及SWOT分析，报告揭示了杂粮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杂粮行业发展综述</w:t>
      </w:r>
      <w:r>
        <w:rPr>
          <w:rFonts w:hint="eastAsia"/>
        </w:rPr>
        <w:br/>
      </w:r>
      <w:r>
        <w:rPr>
          <w:rFonts w:hint="eastAsia"/>
        </w:rPr>
        <w:t>　　第一节 杂粮定义及分类</w:t>
      </w:r>
      <w:r>
        <w:rPr>
          <w:rFonts w:hint="eastAsia"/>
        </w:rPr>
        <w:br/>
      </w:r>
      <w:r>
        <w:rPr>
          <w:rFonts w:hint="eastAsia"/>
        </w:rPr>
        <w:t>　　　　一、杂粮定义</w:t>
      </w:r>
      <w:r>
        <w:rPr>
          <w:rFonts w:hint="eastAsia"/>
        </w:rPr>
        <w:br/>
      </w:r>
      <w:r>
        <w:rPr>
          <w:rFonts w:hint="eastAsia"/>
        </w:rPr>
        <w:t>　　　　二、杂粮分类</w:t>
      </w:r>
      <w:r>
        <w:rPr>
          <w:rFonts w:hint="eastAsia"/>
        </w:rPr>
        <w:br/>
      </w:r>
      <w:r>
        <w:rPr>
          <w:rFonts w:hint="eastAsia"/>
        </w:rPr>
        <w:t>　　　　三、营养功效</w:t>
      </w:r>
      <w:r>
        <w:rPr>
          <w:rFonts w:hint="eastAsia"/>
        </w:rPr>
        <w:br/>
      </w:r>
      <w:r>
        <w:rPr>
          <w:rFonts w:hint="eastAsia"/>
        </w:rPr>
        <w:t>　　　　四、食用价值</w:t>
      </w:r>
      <w:r>
        <w:rPr>
          <w:rFonts w:hint="eastAsia"/>
        </w:rPr>
        <w:br/>
      </w:r>
      <w:r>
        <w:rPr>
          <w:rFonts w:hint="eastAsia"/>
        </w:rPr>
        <w:t>　　第二节 杂粮行业指标分析</w:t>
      </w:r>
      <w:r>
        <w:rPr>
          <w:rFonts w:hint="eastAsia"/>
        </w:rPr>
        <w:br/>
      </w:r>
      <w:r>
        <w:rPr>
          <w:rFonts w:hint="eastAsia"/>
        </w:rPr>
        <w:t>　　　　一、行业发展历史</w:t>
      </w:r>
      <w:r>
        <w:rPr>
          <w:rFonts w:hint="eastAsia"/>
        </w:rPr>
        <w:br/>
      </w:r>
      <w:r>
        <w:rPr>
          <w:rFonts w:hint="eastAsia"/>
        </w:rPr>
        <w:t>　　　　二、行业生产周期</w:t>
      </w:r>
      <w:r>
        <w:rPr>
          <w:rFonts w:hint="eastAsia"/>
        </w:rPr>
        <w:br/>
      </w:r>
      <w:r>
        <w:rPr>
          <w:rFonts w:hint="eastAsia"/>
        </w:rPr>
        <w:t>　　　　三、行业供需平衡</w:t>
      </w:r>
      <w:r>
        <w:rPr>
          <w:rFonts w:hint="eastAsia"/>
        </w:rPr>
        <w:br/>
      </w:r>
      <w:r>
        <w:rPr>
          <w:rFonts w:hint="eastAsia"/>
        </w:rPr>
        <w:t>　　　　四、农业生产指数</w:t>
      </w:r>
      <w:r>
        <w:rPr>
          <w:rFonts w:hint="eastAsia"/>
        </w:rPr>
        <w:br/>
      </w:r>
      <w:r>
        <w:rPr>
          <w:rFonts w:hint="eastAsia"/>
        </w:rPr>
        <w:t>　　第三节 上游产业发展及其影响分析</w:t>
      </w:r>
      <w:r>
        <w:rPr>
          <w:rFonts w:hint="eastAsia"/>
        </w:rPr>
        <w:br/>
      </w:r>
      <w:r>
        <w:rPr>
          <w:rFonts w:hint="eastAsia"/>
        </w:rPr>
        <w:t>　　第四节 杂粮下游产业需求分析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全球行业发展综述</w:t>
      </w:r>
      <w:r>
        <w:rPr>
          <w:rFonts w:hint="eastAsia"/>
        </w:rPr>
        <w:br/>
      </w:r>
      <w:r>
        <w:rPr>
          <w:rFonts w:hint="eastAsia"/>
        </w:rPr>
        <w:t>　　第一节 全球行业发展状况</w:t>
      </w:r>
      <w:r>
        <w:rPr>
          <w:rFonts w:hint="eastAsia"/>
        </w:rPr>
        <w:br/>
      </w:r>
      <w:r>
        <w:rPr>
          <w:rFonts w:hint="eastAsia"/>
        </w:rPr>
        <w:t>　　　　一、世界市场发展现状</w:t>
      </w:r>
      <w:r>
        <w:rPr>
          <w:rFonts w:hint="eastAsia"/>
        </w:rPr>
        <w:br/>
      </w:r>
      <w:r>
        <w:rPr>
          <w:rFonts w:hint="eastAsia"/>
        </w:rPr>
        <w:t>　　　　二、世界需求分析</w:t>
      </w:r>
      <w:r>
        <w:rPr>
          <w:rFonts w:hint="eastAsia"/>
        </w:rPr>
        <w:br/>
      </w:r>
      <w:r>
        <w:rPr>
          <w:rFonts w:hint="eastAsia"/>
        </w:rPr>
        <w:t>　　　　三、世界市场规模</w:t>
      </w:r>
      <w:r>
        <w:rPr>
          <w:rFonts w:hint="eastAsia"/>
        </w:rPr>
        <w:br/>
      </w:r>
      <w:r>
        <w:rPr>
          <w:rFonts w:hint="eastAsia"/>
        </w:rPr>
        <w:t>　　第二节 2021-2026年杂粮行业经济环境分析</w:t>
      </w:r>
      <w:r>
        <w:rPr>
          <w:rFonts w:hint="eastAsia"/>
        </w:rPr>
        <w:br/>
      </w:r>
      <w:r>
        <w:rPr>
          <w:rFonts w:hint="eastAsia"/>
        </w:rPr>
        <w:t>　　　　一、世界经济发展趋势及影响预测</w:t>
      </w:r>
      <w:r>
        <w:rPr>
          <w:rFonts w:hint="eastAsia"/>
        </w:rPr>
        <w:br/>
      </w:r>
      <w:r>
        <w:rPr>
          <w:rFonts w:hint="eastAsia"/>
        </w:rPr>
        <w:t>　　　　二、货币及汇率政策发展趋势及影响预测</w:t>
      </w:r>
      <w:r>
        <w:rPr>
          <w:rFonts w:hint="eastAsia"/>
        </w:rPr>
        <w:br/>
      </w:r>
      <w:r>
        <w:rPr>
          <w:rFonts w:hint="eastAsia"/>
        </w:rPr>
        <w:t>　　　　三、居民消费水平发展趋势及影响预测</w:t>
      </w:r>
      <w:r>
        <w:rPr>
          <w:rFonts w:hint="eastAsia"/>
        </w:rPr>
        <w:br/>
      </w:r>
      <w:r>
        <w:rPr>
          <w:rFonts w:hint="eastAsia"/>
        </w:rPr>
        <w:t>　　第三节 主要国家杂粮行业市场概况</w:t>
      </w:r>
      <w:r>
        <w:rPr>
          <w:rFonts w:hint="eastAsia"/>
        </w:rPr>
        <w:br/>
      </w:r>
      <w:r>
        <w:rPr>
          <w:rFonts w:hint="eastAsia"/>
        </w:rPr>
        <w:t>　　　　一、欧洲地区国家</w:t>
      </w:r>
      <w:r>
        <w:rPr>
          <w:rFonts w:hint="eastAsia"/>
        </w:rPr>
        <w:br/>
      </w:r>
      <w:r>
        <w:rPr>
          <w:rFonts w:hint="eastAsia"/>
        </w:rPr>
        <w:t>　　　　二、北美地区国家</w:t>
      </w:r>
      <w:r>
        <w:rPr>
          <w:rFonts w:hint="eastAsia"/>
        </w:rPr>
        <w:br/>
      </w:r>
      <w:r>
        <w:rPr>
          <w:rFonts w:hint="eastAsia"/>
        </w:rPr>
        <w:t>　　　　三、亚洲地区国家</w:t>
      </w:r>
      <w:r>
        <w:rPr>
          <w:rFonts w:hint="eastAsia"/>
        </w:rPr>
        <w:br/>
      </w:r>
      <w:r>
        <w:rPr>
          <w:rFonts w:hint="eastAsia"/>
        </w:rPr>
        <w:t>　　第四节 全球杂粮产量走势分析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中国杂粮行业发展现状分析</w:t>
      </w:r>
      <w:r>
        <w:rPr>
          <w:rFonts w:hint="eastAsia"/>
        </w:rPr>
        <w:br/>
      </w:r>
      <w:r>
        <w:rPr>
          <w:rFonts w:hint="eastAsia"/>
        </w:rPr>
        <w:t>　　第一节 中国杂粮生产发展现状</w:t>
      </w:r>
      <w:r>
        <w:rPr>
          <w:rFonts w:hint="eastAsia"/>
        </w:rPr>
        <w:br/>
      </w:r>
      <w:r>
        <w:rPr>
          <w:rFonts w:hint="eastAsia"/>
        </w:rPr>
        <w:t>　　　　一、中国杂粮生产现状</w:t>
      </w:r>
      <w:r>
        <w:rPr>
          <w:rFonts w:hint="eastAsia"/>
        </w:rPr>
        <w:br/>
      </w:r>
      <w:r>
        <w:rPr>
          <w:rFonts w:hint="eastAsia"/>
        </w:rPr>
        <w:t>　　　　二、杂粮需求市场现状</w:t>
      </w:r>
      <w:r>
        <w:rPr>
          <w:rFonts w:hint="eastAsia"/>
        </w:rPr>
        <w:br/>
      </w:r>
      <w:r>
        <w:rPr>
          <w:rFonts w:hint="eastAsia"/>
        </w:rPr>
        <w:t>　　　　三、市场需求层次分析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四、中国市场走向分析</w:t>
      </w:r>
      <w:r>
        <w:rPr>
          <w:rFonts w:hint="eastAsia"/>
        </w:rPr>
        <w:br/>
      </w:r>
      <w:r>
        <w:rPr>
          <w:rFonts w:hint="eastAsia"/>
        </w:rPr>
        <w:t>　　第二节 中国杂粮产品技术分析</w:t>
      </w:r>
      <w:r>
        <w:rPr>
          <w:rFonts w:hint="eastAsia"/>
        </w:rPr>
        <w:br/>
      </w:r>
      <w:r>
        <w:rPr>
          <w:rFonts w:hint="eastAsia"/>
        </w:rPr>
        <w:t>　　　　一、产品技术变化特点</w:t>
      </w:r>
      <w:r>
        <w:rPr>
          <w:rFonts w:hint="eastAsia"/>
        </w:rPr>
        <w:br/>
      </w:r>
      <w:r>
        <w:rPr>
          <w:rFonts w:hint="eastAsia"/>
        </w:rPr>
        <w:t>　　　　二、产品市场的新技术</w:t>
      </w:r>
      <w:r>
        <w:rPr>
          <w:rFonts w:hint="eastAsia"/>
        </w:rPr>
        <w:br/>
      </w:r>
      <w:r>
        <w:rPr>
          <w:rFonts w:hint="eastAsia"/>
        </w:rPr>
        <w:t>　　　　三、产品市场现状分析</w:t>
      </w:r>
      <w:r>
        <w:rPr>
          <w:rFonts w:hint="eastAsia"/>
        </w:rPr>
        <w:br/>
      </w:r>
      <w:r>
        <w:rPr>
          <w:rFonts w:hint="eastAsia"/>
        </w:rPr>
        <w:t>　　第三节 中国杂粮行业存在的问题</w:t>
      </w:r>
      <w:r>
        <w:rPr>
          <w:rFonts w:hint="eastAsia"/>
        </w:rPr>
        <w:br/>
      </w:r>
      <w:r>
        <w:rPr>
          <w:rFonts w:hint="eastAsia"/>
        </w:rPr>
        <w:t>　　第四节 对中国市场的分析及思考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中国杂粮生产现状分析</w:t>
      </w:r>
      <w:r>
        <w:rPr>
          <w:rFonts w:hint="eastAsia"/>
        </w:rPr>
        <w:br/>
      </w:r>
      <w:r>
        <w:rPr>
          <w:rFonts w:hint="eastAsia"/>
        </w:rPr>
        <w:t>　　第一节 杂粮产量统计分析</w:t>
      </w:r>
      <w:r>
        <w:rPr>
          <w:rFonts w:hint="eastAsia"/>
        </w:rPr>
        <w:br/>
      </w:r>
      <w:r>
        <w:rPr>
          <w:rFonts w:hint="eastAsia"/>
        </w:rPr>
        <w:t>　　第二节 市场容量概况</w:t>
      </w:r>
      <w:r>
        <w:rPr>
          <w:rFonts w:hint="eastAsia"/>
        </w:rPr>
        <w:br/>
      </w:r>
      <w:r>
        <w:rPr>
          <w:rFonts w:hint="eastAsia"/>
        </w:rPr>
        <w:t>　　第三节 产业的生命周期分析</w:t>
      </w:r>
      <w:r>
        <w:rPr>
          <w:rFonts w:hint="eastAsia"/>
        </w:rPr>
        <w:br/>
      </w:r>
      <w:r>
        <w:rPr>
          <w:rFonts w:hint="eastAsia"/>
        </w:rPr>
        <w:t>　　第四节 杂粮产业供需情况</w:t>
      </w:r>
      <w:r>
        <w:rPr>
          <w:rFonts w:hint="eastAsia"/>
        </w:rPr>
        <w:br/>
      </w:r>
      <w:r>
        <w:rPr>
          <w:rFonts w:hint="eastAsia"/>
        </w:rPr>
        <w:t>　　第五节 中国杂粮所属行业进出口分析</w:t>
      </w:r>
      <w:r>
        <w:rPr>
          <w:rFonts w:hint="eastAsia"/>
        </w:rPr>
        <w:br/>
      </w:r>
      <w:r>
        <w:rPr>
          <w:rFonts w:hint="eastAsia"/>
        </w:rPr>
        <w:t>　　　　一、行业进口分析</w:t>
      </w:r>
      <w:r>
        <w:rPr>
          <w:rFonts w:hint="eastAsia"/>
        </w:rPr>
        <w:br/>
      </w:r>
      <w:r>
        <w:rPr>
          <w:rFonts w:hint="eastAsia"/>
        </w:rPr>
        <w:t>　　　　二、行业出口分析</w:t>
      </w:r>
      <w:r>
        <w:rPr>
          <w:rFonts w:hint="eastAsia"/>
        </w:rPr>
        <w:br/>
      </w:r>
      <w:r>
        <w:rPr>
          <w:rFonts w:hint="eastAsia"/>
        </w:rPr>
        <w:t>　　　　三、部分杂粮品种所属行业进出口分析</w:t>
      </w:r>
      <w:r>
        <w:rPr>
          <w:rFonts w:hint="eastAsia"/>
        </w:rPr>
        <w:br/>
      </w:r>
      <w:r>
        <w:rPr>
          <w:rFonts w:hint="eastAsia"/>
        </w:rPr>
        <w:t>　　　　　　1 、高粱</w:t>
      </w:r>
      <w:r>
        <w:rPr>
          <w:rFonts w:hint="eastAsia"/>
        </w:rPr>
        <w:br/>
      </w:r>
      <w:r>
        <w:rPr>
          <w:rFonts w:hint="eastAsia"/>
        </w:rPr>
        <w:t>　　　　　　2 、大麦</w:t>
      </w:r>
      <w:r>
        <w:rPr>
          <w:rFonts w:hint="eastAsia"/>
        </w:rPr>
        <w:br/>
      </w:r>
      <w:r>
        <w:rPr>
          <w:rFonts w:hint="eastAsia"/>
        </w:rPr>
        <w:t>　　　　　　3 、绿豆</w:t>
      </w:r>
      <w:r>
        <w:rPr>
          <w:rFonts w:hint="eastAsia"/>
        </w:rPr>
        <w:br/>
      </w:r>
      <w:r>
        <w:rPr>
          <w:rFonts w:hint="eastAsia"/>
        </w:rPr>
        <w:t>　　　　　　4 、红小豆</w:t>
      </w:r>
      <w:r>
        <w:rPr>
          <w:rFonts w:hint="eastAsia"/>
        </w:rPr>
        <w:br/>
      </w:r>
      <w:r>
        <w:rPr>
          <w:rFonts w:hint="eastAsia"/>
        </w:rPr>
        <w:t>　　　　四、进出口态势展望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杂粮加工行业分析</w:t>
      </w:r>
      <w:r>
        <w:rPr>
          <w:rFonts w:hint="eastAsia"/>
        </w:rPr>
        <w:br/>
      </w:r>
      <w:r>
        <w:rPr>
          <w:rFonts w:hint="eastAsia"/>
        </w:rPr>
        <w:t>　　第一节 杂粮生产状况分析</w:t>
      </w:r>
      <w:r>
        <w:rPr>
          <w:rFonts w:hint="eastAsia"/>
        </w:rPr>
        <w:br/>
      </w:r>
      <w:r>
        <w:rPr>
          <w:rFonts w:hint="eastAsia"/>
        </w:rPr>
        <w:t>　　　　一、杂粮的生产分析</w:t>
      </w:r>
      <w:r>
        <w:rPr>
          <w:rFonts w:hint="eastAsia"/>
        </w:rPr>
        <w:br/>
      </w:r>
      <w:r>
        <w:rPr>
          <w:rFonts w:hint="eastAsia"/>
        </w:rPr>
        <w:t>　　　　二、中国主要杂粮品种的生产及加工情况解析</w:t>
      </w:r>
      <w:r>
        <w:rPr>
          <w:rFonts w:hint="eastAsia"/>
        </w:rPr>
        <w:br/>
      </w:r>
      <w:r>
        <w:rPr>
          <w:rFonts w:hint="eastAsia"/>
        </w:rPr>
        <w:t>　　　　三、中国杂粮流通状况剖析</w:t>
      </w:r>
      <w:r>
        <w:rPr>
          <w:rFonts w:hint="eastAsia"/>
        </w:rPr>
        <w:br/>
      </w:r>
      <w:r>
        <w:rPr>
          <w:rFonts w:hint="eastAsia"/>
        </w:rPr>
        <w:t>　　　　四、推动中国杂粮产业健康发展的主要措施</w:t>
      </w:r>
      <w:r>
        <w:rPr>
          <w:rFonts w:hint="eastAsia"/>
        </w:rPr>
        <w:br/>
      </w:r>
      <w:r>
        <w:rPr>
          <w:rFonts w:hint="eastAsia"/>
        </w:rPr>
        <w:t>　　　　五、中国杂粮产业未来发展方向</w:t>
      </w:r>
      <w:r>
        <w:rPr>
          <w:rFonts w:hint="eastAsia"/>
        </w:rPr>
        <w:br/>
      </w:r>
      <w:r>
        <w:rPr>
          <w:rFonts w:hint="eastAsia"/>
        </w:rPr>
        <w:t>　　第二节 杂粮加工业的发展</w:t>
      </w:r>
      <w:r>
        <w:rPr>
          <w:rFonts w:hint="eastAsia"/>
        </w:rPr>
        <w:br/>
      </w:r>
      <w:r>
        <w:rPr>
          <w:rFonts w:hint="eastAsia"/>
        </w:rPr>
        <w:t>　　　　一、中国杂粮深加工的主要形式</w:t>
      </w:r>
      <w:r>
        <w:rPr>
          <w:rFonts w:hint="eastAsia"/>
        </w:rPr>
        <w:br/>
      </w:r>
      <w:r>
        <w:rPr>
          <w:rFonts w:hint="eastAsia"/>
        </w:rPr>
        <w:t>　　　　二、中国杂粮加工业的发展特点</w:t>
      </w:r>
      <w:r>
        <w:rPr>
          <w:rFonts w:hint="eastAsia"/>
        </w:rPr>
        <w:br/>
      </w:r>
      <w:r>
        <w:rPr>
          <w:rFonts w:hint="eastAsia"/>
        </w:rPr>
        <w:t>　　　　三、杂粮加工技术的主要特点</w:t>
      </w:r>
      <w:r>
        <w:rPr>
          <w:rFonts w:hint="eastAsia"/>
        </w:rPr>
        <w:br/>
      </w:r>
      <w:r>
        <w:rPr>
          <w:rFonts w:hint="eastAsia"/>
        </w:rPr>
        <w:t>　　　　四、制约中国杂粮加工业发展的主要因素</w:t>
      </w:r>
      <w:r>
        <w:rPr>
          <w:rFonts w:hint="eastAsia"/>
        </w:rPr>
        <w:br/>
      </w:r>
      <w:r>
        <w:rPr>
          <w:rFonts w:hint="eastAsia"/>
        </w:rPr>
        <w:t>　　　　五、中国杂粮加工业中的不足之处与发展建议</w:t>
      </w:r>
      <w:r>
        <w:rPr>
          <w:rFonts w:hint="eastAsia"/>
        </w:rPr>
        <w:br/>
      </w:r>
      <w:r>
        <w:rPr>
          <w:rFonts w:hint="eastAsia"/>
        </w:rPr>
        <w:t>　　　　六、中国杂粮深加工的发展趋势</w:t>
      </w:r>
      <w:r>
        <w:rPr>
          <w:rFonts w:hint="eastAsia"/>
        </w:rPr>
        <w:br/>
      </w:r>
      <w:r>
        <w:rPr>
          <w:rFonts w:hint="eastAsia"/>
        </w:rPr>
        <w:t>　　第三节 国内外主要杂粮加工发展状况比较</w:t>
      </w:r>
      <w:r>
        <w:rPr>
          <w:rFonts w:hint="eastAsia"/>
        </w:rPr>
        <w:br/>
      </w:r>
      <w:r>
        <w:rPr>
          <w:rFonts w:hint="eastAsia"/>
        </w:rPr>
        <w:t>　　　　一、燕麦</w:t>
      </w:r>
      <w:r>
        <w:rPr>
          <w:rFonts w:hint="eastAsia"/>
        </w:rPr>
        <w:br/>
      </w:r>
      <w:r>
        <w:rPr>
          <w:rFonts w:hint="eastAsia"/>
        </w:rPr>
        <w:t>　　　　二、荞麦</w:t>
      </w:r>
      <w:r>
        <w:rPr>
          <w:rFonts w:hint="eastAsia"/>
        </w:rPr>
        <w:br/>
      </w:r>
      <w:r>
        <w:rPr>
          <w:rFonts w:hint="eastAsia"/>
        </w:rPr>
        <w:t>　　　　三、高梁</w:t>
      </w:r>
      <w:r>
        <w:rPr>
          <w:rFonts w:hint="eastAsia"/>
        </w:rPr>
        <w:br/>
      </w:r>
      <w:r>
        <w:rPr>
          <w:rFonts w:hint="eastAsia"/>
        </w:rPr>
        <w:t>　　　　四、食用豆类（杂豆）</w:t>
      </w:r>
      <w:r>
        <w:rPr>
          <w:rFonts w:hint="eastAsia"/>
        </w:rPr>
        <w:br/>
      </w:r>
      <w:r>
        <w:rPr>
          <w:rFonts w:hint="eastAsia"/>
        </w:rPr>
        <w:t>　　　　　　6.2.1 中国杂粮行业工业总产值</w:t>
      </w:r>
      <w:r>
        <w:rPr>
          <w:rFonts w:hint="eastAsia"/>
        </w:rPr>
        <w:br/>
      </w:r>
      <w:r>
        <w:rPr>
          <w:rFonts w:hint="eastAsia"/>
        </w:rPr>
        <w:t>　　　　　　6.2.2 中国杂粮行业工业销售产值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杂粮区域市场需求及前景分析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第三节 华南地区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第七节 华中地区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杂粮行业重点企业分析</w:t>
      </w:r>
      <w:r>
        <w:rPr>
          <w:rFonts w:hint="eastAsia"/>
        </w:rPr>
        <w:br/>
      </w:r>
      <w:r>
        <w:rPr>
          <w:rFonts w:hint="eastAsia"/>
        </w:rPr>
        <w:t>　　第一节 吉林粮食集团杂粮有限公司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第二节 黑龙江省北大荒米业集团有限公司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第三节 郑州粮油物资投资集团有限公司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第四节 中粮集团有限公司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第五节 恒大粮油集团有限公司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第六节 浏阳河集团股份有限公司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第七节 河南雪牛集团有限公司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第八节 北京粮食集团有限责任公司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第九节 松原粮食集团有限公司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t>　　第十节 洮南市物资粮油贸易有限责任公司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二、企业业务模式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五、企业经营水平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杂粮行业市场竞争策略分析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一、市场增长潜力分析</w:t>
      </w:r>
      <w:r>
        <w:rPr>
          <w:rFonts w:hint="eastAsia"/>
        </w:rPr>
        <w:br/>
      </w:r>
      <w:r>
        <w:rPr>
          <w:rFonts w:hint="eastAsia"/>
        </w:rPr>
        <w:t>　　　　二、产品竞争策略分析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杂粮市场容量分析及未来预测</w:t>
      </w:r>
      <w:r>
        <w:rPr>
          <w:rFonts w:hint="eastAsia"/>
        </w:rPr>
        <w:br/>
      </w:r>
      <w:r>
        <w:rPr>
          <w:rFonts w:hint="eastAsia"/>
        </w:rPr>
        <w:t>　　第一节 市场容量分析</w:t>
      </w:r>
      <w:r>
        <w:rPr>
          <w:rFonts w:hint="eastAsia"/>
        </w:rPr>
        <w:br/>
      </w:r>
      <w:r>
        <w:rPr>
          <w:rFonts w:hint="eastAsia"/>
        </w:rPr>
        <w:t>　　第二节 市场未来预测</w:t>
      </w:r>
      <w:r>
        <w:rPr>
          <w:rFonts w:hint="eastAsia"/>
        </w:rPr>
        <w:br/>
      </w:r>
      <w:r>
        <w:rPr>
          <w:rFonts w:hint="eastAsia"/>
        </w:rPr>
        <w:t>　　　　一、供给预测分析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三、竞争格局预测分析</w:t>
      </w:r>
      <w:r>
        <w:rPr>
          <w:rFonts w:hint="eastAsia"/>
        </w:rPr>
        <w:br/>
      </w:r>
      <w:r>
        <w:rPr>
          <w:rFonts w:hint="eastAsia"/>
        </w:rPr>
        <w:t>　　第三节 盈利预测分析</w:t>
      </w:r>
      <w:r>
        <w:rPr>
          <w:rFonts w:hint="eastAsia"/>
        </w:rPr>
        <w:br/>
      </w:r>
      <w:r>
        <w:rPr>
          <w:rFonts w:hint="eastAsia"/>
        </w:rPr>
        <w:t>　　第四节 产品趋势预测分析</w:t>
      </w:r>
      <w:r>
        <w:rPr>
          <w:rFonts w:hint="eastAsia"/>
        </w:rPr>
        <w:br/>
      </w:r>
      <w:r>
        <w:rPr>
          <w:rFonts w:hint="eastAsia"/>
        </w:rPr>
        <w:t>　　　　一、依靠科技提高杂粮食品的品质和加工技术</w:t>
      </w:r>
      <w:r>
        <w:rPr>
          <w:rFonts w:hint="eastAsia"/>
        </w:rPr>
        <w:br/>
      </w:r>
      <w:r>
        <w:rPr>
          <w:rFonts w:hint="eastAsia"/>
        </w:rPr>
        <w:t>　　　　二、大力开发杂粮功能性食品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杂粮行业发展策略分析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提高企业竞争力的策略</w:t>
      </w:r>
      <w:r>
        <w:rPr>
          <w:rFonts w:hint="eastAsia"/>
        </w:rPr>
        <w:br/>
      </w:r>
      <w:r>
        <w:rPr>
          <w:rFonts w:hint="eastAsia"/>
        </w:rPr>
        <w:t>　　　　一、影响企业核心竞争力的因素及提升途径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二、提高企业核心竞争力的策略</w:t>
      </w:r>
      <w:r>
        <w:rPr>
          <w:rFonts w:hint="eastAsia"/>
        </w:rPr>
        <w:br/>
      </w:r>
      <w:r>
        <w:rPr>
          <w:rFonts w:hint="eastAsia"/>
        </w:rPr>
        <w:t>　　第四节 对中国品牌的战略思考</w:t>
      </w:r>
      <w:r>
        <w:rPr>
          <w:rFonts w:hint="eastAsia"/>
        </w:rPr>
        <w:br/>
      </w:r>
      <w:r>
        <w:rPr>
          <w:rFonts w:hint="eastAsia"/>
        </w:rPr>
        <w:t>　　　　一、实施品牌战略的意义</w:t>
      </w:r>
      <w:r>
        <w:rPr>
          <w:rFonts w:hint="eastAsia"/>
        </w:rPr>
        <w:br/>
      </w:r>
      <w:r>
        <w:rPr>
          <w:rFonts w:hint="eastAsia"/>
        </w:rPr>
        <w:t>　　　　二、企业品牌现状分析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中国杂粮行业投资价值与投资策略分析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粮食/杂粮swot模型分析</w:t>
      </w:r>
      <w:r>
        <w:rPr>
          <w:rFonts w:hint="eastAsia"/>
        </w:rPr>
        <w:br/>
      </w:r>
      <w:r>
        <w:rPr>
          <w:rFonts w:hint="eastAsia"/>
        </w:rPr>
        <w:t>　　第二节 行业投资价值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第四节 [.中智.林]杂粮行业投资策略分析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杂粮行业类别</w:t>
      </w:r>
      <w:r>
        <w:rPr>
          <w:rFonts w:hint="eastAsia"/>
        </w:rPr>
        <w:br/>
      </w:r>
      <w:r>
        <w:rPr>
          <w:rFonts w:hint="eastAsia"/>
        </w:rPr>
        <w:t>　　图表 杂粮行业产业链调研</w:t>
      </w:r>
      <w:r>
        <w:rPr>
          <w:rFonts w:hint="eastAsia"/>
        </w:rPr>
        <w:br/>
      </w:r>
      <w:r>
        <w:rPr>
          <w:rFonts w:hint="eastAsia"/>
        </w:rPr>
        <w:t>　　图表 杂粮行业现状</w:t>
      </w:r>
      <w:r>
        <w:rPr>
          <w:rFonts w:hint="eastAsia"/>
        </w:rPr>
        <w:br/>
      </w:r>
      <w:r>
        <w:rPr>
          <w:rFonts w:hint="eastAsia"/>
        </w:rPr>
        <w:t>　　图表 杂粮行业标准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2021-2026年中国杂粮行业市场规模</w:t>
      </w:r>
      <w:r>
        <w:rPr>
          <w:rFonts w:hint="eastAsia"/>
        </w:rPr>
        <w:br/>
      </w:r>
      <w:r>
        <w:rPr>
          <w:rFonts w:hint="eastAsia"/>
        </w:rPr>
        <w:t>　　图表 2026年中国杂粮行业产能</w:t>
      </w:r>
      <w:r>
        <w:rPr>
          <w:rFonts w:hint="eastAsia"/>
        </w:rPr>
        <w:br/>
      </w:r>
      <w:r>
        <w:rPr>
          <w:rFonts w:hint="eastAsia"/>
        </w:rPr>
        <w:t>　　图表 2021-2026年中国杂粮行业产量统计</w:t>
      </w:r>
      <w:r>
        <w:rPr>
          <w:rFonts w:hint="eastAsia"/>
        </w:rPr>
        <w:br/>
      </w:r>
      <w:r>
        <w:rPr>
          <w:rFonts w:hint="eastAsia"/>
        </w:rPr>
        <w:t>　　图表 杂粮行业动态</w:t>
      </w:r>
      <w:r>
        <w:rPr>
          <w:rFonts w:hint="eastAsia"/>
        </w:rPr>
        <w:br/>
      </w:r>
      <w:r>
        <w:rPr>
          <w:rFonts w:hint="eastAsia"/>
        </w:rPr>
        <w:t>　　图表 2021-2026年中国杂粮市场需求量</w:t>
      </w:r>
      <w:r>
        <w:rPr>
          <w:rFonts w:hint="eastAsia"/>
        </w:rPr>
        <w:br/>
      </w:r>
      <w:r>
        <w:rPr>
          <w:rFonts w:hint="eastAsia"/>
        </w:rPr>
        <w:t>　　图表 2026年中国杂粮行业需求区域调研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2021-2026年中国杂粮行情</w:t>
      </w:r>
      <w:r>
        <w:rPr>
          <w:rFonts w:hint="eastAsia"/>
        </w:rPr>
        <w:br/>
      </w:r>
      <w:r>
        <w:rPr>
          <w:rFonts w:hint="eastAsia"/>
        </w:rPr>
        <w:t>　　图表 2021-2026年中国杂粮价格走势图</w:t>
      </w:r>
      <w:r>
        <w:rPr>
          <w:rFonts w:hint="eastAsia"/>
        </w:rPr>
        <w:br/>
      </w:r>
      <w:r>
        <w:rPr>
          <w:rFonts w:hint="eastAsia"/>
        </w:rPr>
        <w:t>　　图表 2021-2026年中国杂粮行业销售收入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2021-2026年中国杂粮行业盈利情况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2021-2026年中国杂粮行业利润总额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2021-2026年中国杂粮进口统计</w:t>
      </w:r>
      <w:r>
        <w:rPr>
          <w:rFonts w:hint="eastAsia"/>
        </w:rPr>
        <w:br/>
      </w:r>
      <w:r>
        <w:rPr>
          <w:rFonts w:hint="eastAsia"/>
        </w:rPr>
        <w:t>　　图表 2021-2026年中国杂粮出口统计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2021-2026年中国杂粮行业企业数量统计</w:t>
      </w:r>
      <w:r>
        <w:rPr>
          <w:rFonts w:hint="eastAsia"/>
        </w:rPr>
        <w:br/>
      </w:r>
      <w:r>
        <w:rPr>
          <w:rFonts w:hint="eastAsia"/>
        </w:rPr>
        <w:t>　　图表 **地区杂粮市场规模</w:t>
      </w:r>
      <w:r>
        <w:rPr>
          <w:rFonts w:hint="eastAsia"/>
        </w:rPr>
        <w:br/>
      </w:r>
      <w:r>
        <w:rPr>
          <w:rFonts w:hint="eastAsia"/>
        </w:rPr>
        <w:t>　　图表 **地区杂粮行业市场需求</w:t>
      </w:r>
      <w:r>
        <w:rPr>
          <w:rFonts w:hint="eastAsia"/>
        </w:rPr>
        <w:br/>
      </w:r>
      <w:r>
        <w:rPr>
          <w:rFonts w:hint="eastAsia"/>
        </w:rPr>
        <w:t>　　图表 **地区杂粮市场调研</w:t>
      </w:r>
      <w:r>
        <w:rPr>
          <w:rFonts w:hint="eastAsia"/>
        </w:rPr>
        <w:br/>
      </w:r>
      <w:r>
        <w:rPr>
          <w:rFonts w:hint="eastAsia"/>
        </w:rPr>
        <w:t>　　图表 **地区杂粮行业市场需求分析</w:t>
      </w:r>
      <w:r>
        <w:rPr>
          <w:rFonts w:hint="eastAsia"/>
        </w:rPr>
        <w:br/>
      </w:r>
      <w:r>
        <w:rPr>
          <w:rFonts w:hint="eastAsia"/>
        </w:rPr>
        <w:t>　　图表 **地区杂粮市场规模</w:t>
      </w:r>
      <w:r>
        <w:rPr>
          <w:rFonts w:hint="eastAsia"/>
        </w:rPr>
        <w:br/>
      </w:r>
      <w:r>
        <w:rPr>
          <w:rFonts w:hint="eastAsia"/>
        </w:rPr>
        <w:t>　　图表 **地区杂粮行业市场需求</w:t>
      </w:r>
      <w:r>
        <w:rPr>
          <w:rFonts w:hint="eastAsia"/>
        </w:rPr>
        <w:br/>
      </w:r>
      <w:r>
        <w:rPr>
          <w:rFonts w:hint="eastAsia"/>
        </w:rPr>
        <w:t>　　图表 **地区杂粮市场调研</w:t>
      </w:r>
      <w:r>
        <w:rPr>
          <w:rFonts w:hint="eastAsia"/>
        </w:rPr>
        <w:br/>
      </w:r>
      <w:r>
        <w:rPr>
          <w:rFonts w:hint="eastAsia"/>
        </w:rPr>
        <w:t>　　图表 **地区杂粮行业市场需求分析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杂粮行业竞争对手分析</w:t>
      </w:r>
      <w:r>
        <w:rPr>
          <w:rFonts w:hint="eastAsia"/>
        </w:rPr>
        <w:br/>
      </w:r>
      <w:r>
        <w:rPr>
          <w:rFonts w:hint="eastAsia"/>
        </w:rPr>
        <w:t>　　图表 杂粮重点企业（一）基本信息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杂粮重点企业（一）经营情况分析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杂粮重点企业（一）主要经济指标情况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杂粮重点企业（一）盈利能力情况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杂粮重点企业（一）偿债能力情况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杂粮重点企业（一）运营能力情况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杂粮重点企业（一）成长能力情况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杂粮重点企业（二）基本信息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杂粮重点企业（二）经营情况分析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杂粮重点企业（二）主要经济指标情况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杂粮重点企业（二）盈利能力情况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杂粮重点企业（二）偿债能力情况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杂粮重点企业（二）运营能力情况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杂粮重点企业（二）成长能力情况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杂粮重点企业（三）基本信息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杂粮重点企业（三）经营情况分析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杂粮重点企业（三）主要经济指标情况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杂粮重点企业（三）盈利能力情况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杂粮重点企业（三）偿债能力情况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杂粮重点企业（三）运营能力情况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杂粮重点企业（三）成长能力情况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2026-2032年中国杂粮行业产能预测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2026-2032年中国杂粮行业产量预测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2026-2032年中国杂粮市场需求预测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2026-2032年中国杂粮行业市场规模预测</w:t>
      </w:r>
      <w:r>
        <w:rPr>
          <w:rFonts w:hint="eastAsia"/>
        </w:rPr>
        <w:br/>
      </w:r>
      <w:r>
        <w:rPr>
          <w:rFonts w:hint="eastAsia"/>
        </w:rPr>
        <w:t>　　图表 杂粮行业准入条件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2021-2026年中国杂粮行业信息化</w:t>
      </w:r>
      <w:r>
        <w:rPr>
          <w:rFonts w:hint="eastAsia"/>
        </w:rPr>
        <w:br/>
      </w:r>
      <w:r>
        <w:rPr>
          <w:rFonts w:hint="eastAsia"/>
        </w:rPr>
        <w:t>　　图表 2021-2026年中国杂粮行业风险分析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2021-2026年中国杂粮行业发展趋势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2026-2032年中国杂粮市场前景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aa748156b94424" w:history="1">
        <w:r>
          <w:rPr>
            <w:rStyle w:val="Hyperlink"/>
          </w:rPr>
          <w:t>2026-2032年中国杂粮行业现状调研及市场前景报告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3379031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aa748156b94424" w:history="1">
        <w:r>
          <w:rPr>
            <w:rStyle w:val="Hyperlink"/>
          </w:rPr>
          <w:t>https://www.20087.com/1/03/ZaLiangHangYeXianZhuangJiQianJing.html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热点：谷物类有哪些食物、杂粮粥最佳搭配有哪些、高粱米对心脏的功效、杂粮煎饼的做法和配方、儿童吃什么五谷杂粮好、杂粮馒头的做法和配方、吃了一个月粗粮突然瘦了、杂粮粥、五谷杂粮有哪5样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bffab340724ac4" w:history="1">
      <w:r>
        <w:rPr>
          <w:rStyle w:val="Hyperlink"/>
        </w:rPr>
        <w:t>2026-2032年中国杂粮行业现状调研及市场前景报告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ZaLiangHangYeXianZhuangJiQianJing.html" TargetMode="External" Id="R4faa748156b944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ZaLiangHangYeXianZhuangJiQianJing.html" TargetMode="External" Id="R8ebffab340724a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2026-06-17T08:13:00Z</dcterms:created>
  <dcterms:modified xsi:type="dcterms:W3CDTF">2026-06-17T09:13:00Z</dcterms:modified>
  <dc:subject>2026-2032年中国杂粮行业现状调研及市场前景报告</dc:subject>
  <dc:title>2026-2032年中国杂粮行业现状调研及市场前景报告</dc:title>
  <cp:keywords>2026-2032年中国杂粮行业现状调研及市场前景报告</cp:keywords>
  <dc:description>2026-2032年中国杂粮行业现状调研及市场前景报告</dc:description>
</cp:coreProperties>
</file>