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269b4308d4f6a" w:history="1">
              <w:r>
                <w:rPr>
                  <w:rStyle w:val="Hyperlink"/>
                </w:rPr>
                <w:t>2025-2031年中国湿地管理行业研究分析与前景趋势报告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269b4308d4f6a" w:history="1">
              <w:r>
                <w:rPr>
                  <w:rStyle w:val="Hyperlink"/>
                </w:rPr>
                <w:t>2025-2031年中国湿地管理行业研究分析与前景趋势报告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269b4308d4f6a" w:history="1">
                <w:r>
                  <w:rPr>
                    <w:rStyle w:val="Hyperlink"/>
                  </w:rPr>
                  <w:t>https://www.20087.com/9/53/ShiDiGuanLiHangYeQianJing.html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地管理是通过科学的方法对湿地生态系统进行保护、恢复和合理利用的过程。湿地作为地球上重要的生态系统之一，具有净化水质、蓄洪防旱、维持生物多样性等多重功能。目前，全球范围内湿地正面临着严重的退化问题，主要原因是人类活动的干扰，如过度开发、污染排放等。为了应对这一挑战，各国政府和社会组织纷纷采取措施加强湿地保护，包括设立保护区、实施生态修复项目等。此外，通过开展公众教育活动，提高人们的环保意识，也是湿地管理的重要组成部分。</w:t>
      </w:r>
      <w:r>
        <w:rPr>
          <w:rFonts w:hint="eastAsia"/>
        </w:rPr>
        <w:br/>
      </w:r>
      <w:r>
        <w:rPr>
          <w:rFonts w:hint="eastAsia"/>
        </w:rPr>
        <w:t>　　未来，湿地管理将更加注重生态系统服务功能的恢复和提升。例如，通过恢复湿地植被，增强湿地的碳汇功能，助力全球气候变化应对；或者采用自然恢复与人工干预相结合的方法，加快退化湿地的修复进程。同时，随着遥感技术和地理信息系统的发展，利用高科技手段进行湿地动态监测，实现精细化管理，将是湿地管理技术进步的一个重要方向。此外，构建跨区域合作机制，共享湿地管理经验和技术，促进全球湿地保护事业的发展，也是未来湿地管理工作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269b4308d4f6a" w:history="1">
        <w:r>
          <w:rPr>
            <w:rStyle w:val="Hyperlink"/>
          </w:rPr>
          <w:t>2025-2031年中国湿地管理行业研究分析与前景趋势报告</w:t>
        </w:r>
      </w:hyperlink>
      <w:r>
        <w:rPr>
          <w:rFonts w:hint="eastAsia"/>
        </w:rPr>
        <w:t>》系统分析了湿地管理行业的市场规模、需求动态及价格趋势，并深入探讨了湿地管理产业链结构的变化与发展。报告详细解读了湿地管理行业现状，科学预测了未来市场前景与发展趋势，同时对湿地管理细分市场的竞争格局进行了全面评估，重点关注领先企业的竞争实力、市场集中度及品牌影响力。结合湿地管理技术现状与未来方向，报告揭示了湿地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湿地管理产业概述</w:t>
      </w:r>
      <w:r>
        <w:rPr>
          <w:rFonts w:hint="eastAsia"/>
        </w:rPr>
        <w:br/>
      </w:r>
      <w:r>
        <w:rPr>
          <w:rFonts w:hint="eastAsia"/>
        </w:rPr>
        <w:t>　　第一节 湿地管理定义与分类</w:t>
      </w:r>
      <w:r>
        <w:rPr>
          <w:rFonts w:hint="eastAsia"/>
        </w:rPr>
        <w:br/>
      </w:r>
      <w:r>
        <w:rPr>
          <w:rFonts w:hint="eastAsia"/>
        </w:rPr>
        <w:t>　　第二节 湿地管理产业链结构及关键环节剖析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湿地管理商业模式与盈利模式解析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湿地管理经济指标与行业评估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全球湿地管理市场发展综述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2019-2024年全球湿地管理市场规模及增长趋势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主要国家与地区湿地管理市场对比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2025-2031年全球湿地管理行业发展趋势与前景预测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国际湿地管理市场发展趋势及对我国启示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二、对我国湿地管理市场的借鉴意义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中国湿地管理行业市场规模分析与预测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湿地管理市场的总体规模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一、2019-2024年湿地管理市场规模变化及趋势分析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二、2025年湿地管理行业市场规模特点</w:t>
      </w:r>
      <w:r>
        <w:rPr>
          <w:rFonts w:hint="eastAsia"/>
        </w:rPr>
        <w:br/>
      </w:r>
      <w:r>
        <w:rPr>
          <w:rFonts w:hint="eastAsia"/>
        </w:rPr>
        <w:t>　　第二节 湿地管理市场规模的构成</w:t>
      </w:r>
      <w:r>
        <w:rPr>
          <w:rFonts w:hint="eastAsia"/>
        </w:rPr>
        <w:br/>
      </w:r>
      <w:r>
        <w:rPr>
          <w:rFonts w:hint="eastAsia"/>
        </w:rPr>
        <w:t>　　　　一、湿地管理客户群体特征与偏好分析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二、不同类型湿地管理市场规模分布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三、各地区湿地管理市场规模差异与特点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湿地管理市场规模的预测与展望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一、未来几年湿地管理市场规模增长预测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2024-2025年湿地管理行业技术发展现状及趋势分析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湿地管理行业技术发展现状分析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国内外湿地管理行业技术差距分析及差距形成的主要原因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湿地管理行业技术发展方向、趋势预测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提升湿地管理行业技术能力策略建议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2019-2024年中国湿地管理行业总体发展与财务状况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2019-2024年湿地管理行业规模情况</w:t>
      </w:r>
      <w:r>
        <w:rPr>
          <w:rFonts w:hint="eastAsia"/>
        </w:rPr>
        <w:br/>
      </w:r>
      <w:r>
        <w:rPr>
          <w:rFonts w:hint="eastAsia"/>
        </w:rPr>
        <w:t>　　　　一、湿地管理行业企业数量规模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二、湿地管理行业从业人员规模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三、湿地管理行业市场敏感性分析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2019-2024年湿地管理行业财务能力分析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一、湿地管理行业盈利能力</w:t>
      </w:r>
      <w:r>
        <w:rPr>
          <w:rFonts w:hint="eastAsia"/>
        </w:rPr>
        <w:br/>
      </w:r>
      <w:r>
        <w:rPr>
          <w:rFonts w:hint="eastAsia"/>
        </w:rPr>
        <w:t>　　　　二、湿地管理行业偿债能力</w:t>
      </w:r>
      <w:r>
        <w:rPr>
          <w:rFonts w:hint="eastAsia"/>
        </w:rPr>
        <w:br/>
      </w:r>
      <w:r>
        <w:rPr>
          <w:rFonts w:hint="eastAsia"/>
        </w:rPr>
        <w:t>　　　　三、湿地管理行业营运能力</w:t>
      </w:r>
      <w:r>
        <w:rPr>
          <w:rFonts w:hint="eastAsia"/>
        </w:rPr>
        <w:br/>
      </w:r>
      <w:r>
        <w:rPr>
          <w:rFonts w:hint="eastAsia"/>
        </w:rPr>
        <w:t>　　　　四、湿地管理行业发展能力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中国湿地管理行业细分市场调研与机会挖掘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湿地管理细分市场（一）市场调研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湿地管理细分市场（二）市场调研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中国湿地管理行业区域市场调研分析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2019-2024年中国湿地管理行业重点区域调研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一、重点地区（一）湿地管理市场规模与特点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二、重点地区（二）湿地管理市场规模及特点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三、重点地区（三）湿地管理市场规模及特点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四、重点地区（四）湿地管理市场规模及特点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不同区域湿地管理市场的对比与启示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二、湿地管理市场拓展策略与建议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中国湿地管理行业的营销渠道与客户分析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湿地管理行业渠道分析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二、各类渠道对湿地管理行业的影响</w:t>
      </w:r>
      <w:r>
        <w:rPr>
          <w:rFonts w:hint="eastAsia"/>
        </w:rPr>
        <w:br/>
      </w:r>
      <w:r>
        <w:rPr>
          <w:rFonts w:hint="eastAsia"/>
        </w:rPr>
        <w:t>　　　　三、主要湿地管理企业渠道策略研究</w:t>
      </w:r>
      <w:r>
        <w:rPr>
          <w:rFonts w:hint="eastAsia"/>
        </w:rPr>
        <w:br/>
      </w:r>
      <w:r>
        <w:rPr>
          <w:rFonts w:hint="eastAsia"/>
        </w:rPr>
        <w:t>　　第二节 湿地管理行业客户分析与定位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中国湿地管理行业竞争格局及策略选择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湿地管理行业总体市场竞争状况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一、湿地管理行业竞争结构分析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二、湿地管理企业竞争格局与集中度评估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三、湿地管理行业SWOT分析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湿地管理行业重点企业调研分析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湿地管理企业发展策略分析</w:t>
      </w:r>
      <w:r>
        <w:rPr>
          <w:rFonts w:hint="eastAsia"/>
        </w:rPr>
        <w:br/>
      </w:r>
      <w:r>
        <w:rPr>
          <w:rFonts w:hint="eastAsia"/>
        </w:rPr>
        <w:t>　　第一节 湿地管理市场与销售策略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湿地管理品牌战略思考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中国湿地管理行业发展环境分析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二、湿地管理行业主管部门、监管体制及相关政策法规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3、湿地管理行业的主要法律、法规和政策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4、2025年湿地管理行业法律法规和政策对行业的影响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二、湿地管理消费者需求分析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一、湿地管理技术的应用与创新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二、湿地管理行业发展的技术趋势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2025-2031年湿地管理行业展趋势预测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2025-2031年湿地管理市场发展前景分析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一、湿地管理市场发展潜力</w:t>
      </w:r>
      <w:r>
        <w:rPr>
          <w:rFonts w:hint="eastAsia"/>
        </w:rPr>
        <w:br/>
      </w:r>
      <w:r>
        <w:rPr>
          <w:rFonts w:hint="eastAsia"/>
        </w:rPr>
        <w:t>　　　　二、湿地管理市场前景分析</w:t>
      </w:r>
      <w:r>
        <w:rPr>
          <w:rFonts w:hint="eastAsia"/>
        </w:rPr>
        <w:br/>
      </w:r>
      <w:r>
        <w:rPr>
          <w:rFonts w:hint="eastAsia"/>
        </w:rPr>
        <w:t>　　　　三、湿地管理细分行业发展前景分析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2025-2031年湿地管理发展趋势预测</w:t>
      </w:r>
      <w:r>
        <w:rPr>
          <w:rFonts w:hint="eastAsia"/>
        </w:rPr>
        <w:br/>
      </w:r>
      <w:r>
        <w:rPr>
          <w:rFonts w:hint="eastAsia"/>
        </w:rPr>
        <w:t>　　　　一、湿地管理发展趋势预测</w:t>
      </w:r>
      <w:r>
        <w:rPr>
          <w:rFonts w:hint="eastAsia"/>
        </w:rPr>
        <w:br/>
      </w:r>
      <w:r>
        <w:rPr>
          <w:rFonts w:hint="eastAsia"/>
        </w:rPr>
        <w:t>　　　　二、湿地管理市场规模预测</w:t>
      </w:r>
      <w:r>
        <w:rPr>
          <w:rFonts w:hint="eastAsia"/>
        </w:rPr>
        <w:br/>
      </w:r>
      <w:r>
        <w:rPr>
          <w:rFonts w:hint="eastAsia"/>
        </w:rPr>
        <w:t>　　　　三、湿地管理细分市场发展趋势预测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未来湿地管理行业挑战与机遇探讨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一、湿地管理行业挑战</w:t>
      </w:r>
      <w:r>
        <w:rPr>
          <w:rFonts w:hint="eastAsia"/>
        </w:rPr>
        <w:br/>
      </w:r>
      <w:r>
        <w:rPr>
          <w:rFonts w:hint="eastAsia"/>
        </w:rPr>
        <w:t>　　　　二、湿地管理行业机遇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湿地管理行业研究结论及建议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对湿地管理行业发展的建议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中智^林^对湿地管理企业和投资者的建议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湿地管理介绍</w:t>
      </w:r>
      <w:r>
        <w:rPr>
          <w:rFonts w:hint="eastAsia"/>
        </w:rPr>
        <w:br/>
      </w:r>
      <w:r>
        <w:rPr>
          <w:rFonts w:hint="eastAsia"/>
        </w:rPr>
        <w:t>　　图表 湿地管理图片</w:t>
      </w:r>
      <w:r>
        <w:rPr>
          <w:rFonts w:hint="eastAsia"/>
        </w:rPr>
        <w:br/>
      </w:r>
      <w:r>
        <w:rPr>
          <w:rFonts w:hint="eastAsia"/>
        </w:rPr>
        <w:t>　　图表 湿地管理主要特点</w:t>
      </w:r>
      <w:r>
        <w:rPr>
          <w:rFonts w:hint="eastAsia"/>
        </w:rPr>
        <w:br/>
      </w:r>
      <w:r>
        <w:rPr>
          <w:rFonts w:hint="eastAsia"/>
        </w:rPr>
        <w:t>　　图表 湿地管理发展有利因素分析</w:t>
      </w:r>
      <w:r>
        <w:rPr>
          <w:rFonts w:hint="eastAsia"/>
        </w:rPr>
        <w:br/>
      </w:r>
      <w:r>
        <w:rPr>
          <w:rFonts w:hint="eastAsia"/>
        </w:rPr>
        <w:t>　　图表 湿地管理发展不利因素分析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进入湿地管理行业壁垒</w:t>
      </w:r>
      <w:r>
        <w:rPr>
          <w:rFonts w:hint="eastAsia"/>
        </w:rPr>
        <w:br/>
      </w:r>
      <w:r>
        <w:rPr>
          <w:rFonts w:hint="eastAsia"/>
        </w:rPr>
        <w:t>　　图表 湿地管理政策</w:t>
      </w:r>
      <w:r>
        <w:rPr>
          <w:rFonts w:hint="eastAsia"/>
        </w:rPr>
        <w:br/>
      </w:r>
      <w:r>
        <w:rPr>
          <w:rFonts w:hint="eastAsia"/>
        </w:rPr>
        <w:t>　　图表 湿地管理技术 标准</w:t>
      </w:r>
      <w:r>
        <w:rPr>
          <w:rFonts w:hint="eastAsia"/>
        </w:rPr>
        <w:br/>
      </w:r>
      <w:r>
        <w:rPr>
          <w:rFonts w:hint="eastAsia"/>
        </w:rPr>
        <w:t>　　图表 湿地管理产业链分析</w:t>
      </w:r>
      <w:r>
        <w:rPr>
          <w:rFonts w:hint="eastAsia"/>
        </w:rPr>
        <w:br/>
      </w:r>
      <w:r>
        <w:rPr>
          <w:rFonts w:hint="eastAsia"/>
        </w:rPr>
        <w:t>　　图表 湿地管理品牌分析</w:t>
      </w:r>
      <w:r>
        <w:rPr>
          <w:rFonts w:hint="eastAsia"/>
        </w:rPr>
        <w:br/>
      </w:r>
      <w:r>
        <w:rPr>
          <w:rFonts w:hint="eastAsia"/>
        </w:rPr>
        <w:t>　　图表 2024年湿地管理需求分析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2019-2024年中国湿地管理市场规模分析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2019-2024年中国湿地管理销售情况</w:t>
      </w:r>
      <w:r>
        <w:rPr>
          <w:rFonts w:hint="eastAsia"/>
        </w:rPr>
        <w:br/>
      </w:r>
      <w:r>
        <w:rPr>
          <w:rFonts w:hint="eastAsia"/>
        </w:rPr>
        <w:t>　　图表 湿地管理价格走势</w:t>
      </w:r>
      <w:r>
        <w:rPr>
          <w:rFonts w:hint="eastAsia"/>
        </w:rPr>
        <w:br/>
      </w:r>
      <w:r>
        <w:rPr>
          <w:rFonts w:hint="eastAsia"/>
        </w:rPr>
        <w:t>　　图表 2025年中国湿地管理公司数量统计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湿地管理成本和利润分析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华东地区湿地管理市场规模情况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华东地区湿地管理市场销售额</w:t>
      </w:r>
      <w:r>
        <w:rPr>
          <w:rFonts w:hint="eastAsia"/>
        </w:rPr>
        <w:br/>
      </w:r>
      <w:r>
        <w:rPr>
          <w:rFonts w:hint="eastAsia"/>
        </w:rPr>
        <w:t>　　图表 华南地区湿地管理市场规模情况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华南地区湿地管理市场销售额</w:t>
      </w:r>
      <w:r>
        <w:rPr>
          <w:rFonts w:hint="eastAsia"/>
        </w:rPr>
        <w:br/>
      </w:r>
      <w:r>
        <w:rPr>
          <w:rFonts w:hint="eastAsia"/>
        </w:rPr>
        <w:t>　　图表 华北地区湿地管理市场规模情况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华北地区湿地管理市场销售额</w:t>
      </w:r>
      <w:r>
        <w:rPr>
          <w:rFonts w:hint="eastAsia"/>
        </w:rPr>
        <w:br/>
      </w:r>
      <w:r>
        <w:rPr>
          <w:rFonts w:hint="eastAsia"/>
        </w:rPr>
        <w:t>　　图表 华中地区湿地管理市场规模情况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华中地区湿地管理市场销售额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湿地管理投资、并购现状分析</w:t>
      </w:r>
      <w:r>
        <w:rPr>
          <w:rFonts w:hint="eastAsia"/>
        </w:rPr>
        <w:br/>
      </w:r>
      <w:r>
        <w:rPr>
          <w:rFonts w:hint="eastAsia"/>
        </w:rPr>
        <w:t>　　图表 湿地管理上游、下游研究分析</w:t>
      </w:r>
      <w:r>
        <w:rPr>
          <w:rFonts w:hint="eastAsia"/>
        </w:rPr>
        <w:br/>
      </w:r>
      <w:r>
        <w:rPr>
          <w:rFonts w:hint="eastAsia"/>
        </w:rPr>
        <w:t>　　图表 湿地管理最新消息</w:t>
      </w:r>
      <w:r>
        <w:rPr>
          <w:rFonts w:hint="eastAsia"/>
        </w:rPr>
        <w:br/>
      </w:r>
      <w:r>
        <w:rPr>
          <w:rFonts w:hint="eastAsia"/>
        </w:rPr>
        <w:t>　　图表 湿地管理企业简介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湿地管理企业经营情况</w:t>
      </w:r>
      <w:r>
        <w:rPr>
          <w:rFonts w:hint="eastAsia"/>
        </w:rPr>
        <w:br/>
      </w:r>
      <w:r>
        <w:rPr>
          <w:rFonts w:hint="eastAsia"/>
        </w:rPr>
        <w:t>　　图表 湿地管理企业(二)简介</w:t>
      </w:r>
      <w:r>
        <w:rPr>
          <w:rFonts w:hint="eastAsia"/>
        </w:rPr>
        <w:br/>
      </w:r>
      <w:r>
        <w:rPr>
          <w:rFonts w:hint="eastAsia"/>
        </w:rPr>
        <w:t>　　图表 企业湿地管理业务</w:t>
      </w:r>
      <w:r>
        <w:rPr>
          <w:rFonts w:hint="eastAsia"/>
        </w:rPr>
        <w:br/>
      </w:r>
      <w:r>
        <w:rPr>
          <w:rFonts w:hint="eastAsia"/>
        </w:rPr>
        <w:t>　　图表 湿地管理企业(二)经营情况</w:t>
      </w:r>
      <w:r>
        <w:rPr>
          <w:rFonts w:hint="eastAsia"/>
        </w:rPr>
        <w:br/>
      </w:r>
      <w:r>
        <w:rPr>
          <w:rFonts w:hint="eastAsia"/>
        </w:rPr>
        <w:t>　　图表 湿地管理企业(三)调研</w:t>
      </w:r>
      <w:r>
        <w:rPr>
          <w:rFonts w:hint="eastAsia"/>
        </w:rPr>
        <w:br/>
      </w:r>
      <w:r>
        <w:rPr>
          <w:rFonts w:hint="eastAsia"/>
        </w:rPr>
        <w:t>　　图表 企业湿地管理业务分析</w:t>
      </w:r>
      <w:r>
        <w:rPr>
          <w:rFonts w:hint="eastAsia"/>
        </w:rPr>
        <w:br/>
      </w:r>
      <w:r>
        <w:rPr>
          <w:rFonts w:hint="eastAsia"/>
        </w:rPr>
        <w:t>　　图表 湿地管理企业(三)经营情况</w:t>
      </w:r>
      <w:r>
        <w:rPr>
          <w:rFonts w:hint="eastAsia"/>
        </w:rPr>
        <w:br/>
      </w:r>
      <w:r>
        <w:rPr>
          <w:rFonts w:hint="eastAsia"/>
        </w:rPr>
        <w:t>　　图表 湿地管理企业(四)介绍</w:t>
      </w:r>
      <w:r>
        <w:rPr>
          <w:rFonts w:hint="eastAsia"/>
        </w:rPr>
        <w:br/>
      </w:r>
      <w:r>
        <w:rPr>
          <w:rFonts w:hint="eastAsia"/>
        </w:rPr>
        <w:t>　　图表 企业湿地管理产品服务</w:t>
      </w:r>
      <w:r>
        <w:rPr>
          <w:rFonts w:hint="eastAsia"/>
        </w:rPr>
        <w:br/>
      </w:r>
      <w:r>
        <w:rPr>
          <w:rFonts w:hint="eastAsia"/>
        </w:rPr>
        <w:t>　　图表 湿地管理企业(四)经营情况</w:t>
      </w:r>
      <w:r>
        <w:rPr>
          <w:rFonts w:hint="eastAsia"/>
        </w:rPr>
        <w:br/>
      </w:r>
      <w:r>
        <w:rPr>
          <w:rFonts w:hint="eastAsia"/>
        </w:rPr>
        <w:t>　　图表 湿地管理企业(五)简介</w:t>
      </w:r>
      <w:r>
        <w:rPr>
          <w:rFonts w:hint="eastAsia"/>
        </w:rPr>
        <w:br/>
      </w:r>
      <w:r>
        <w:rPr>
          <w:rFonts w:hint="eastAsia"/>
        </w:rPr>
        <w:t>　　图表 企业湿地管理业务分析</w:t>
      </w:r>
      <w:r>
        <w:rPr>
          <w:rFonts w:hint="eastAsia"/>
        </w:rPr>
        <w:br/>
      </w:r>
      <w:r>
        <w:rPr>
          <w:rFonts w:hint="eastAsia"/>
        </w:rPr>
        <w:t>　　图表 湿地管理企业(五)经营情况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湿地管理行业生命周期</w:t>
      </w:r>
      <w:r>
        <w:rPr>
          <w:rFonts w:hint="eastAsia"/>
        </w:rPr>
        <w:br/>
      </w:r>
      <w:r>
        <w:rPr>
          <w:rFonts w:hint="eastAsia"/>
        </w:rPr>
        <w:t>　　图表 湿地管理优势、劣势、机会、威胁分析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湿地管理市场容量</w:t>
      </w:r>
      <w:r>
        <w:rPr>
          <w:rFonts w:hint="eastAsia"/>
        </w:rPr>
        <w:br/>
      </w:r>
      <w:r>
        <w:rPr>
          <w:rFonts w:hint="eastAsia"/>
        </w:rPr>
        <w:t>　　图表 湿地管理发展前景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2025-2031年中国湿地管理市场规模预测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2025-2031年中国湿地管理销售预测</w:t>
      </w:r>
      <w:r>
        <w:rPr>
          <w:rFonts w:hint="eastAsia"/>
        </w:rPr>
        <w:br/>
      </w:r>
      <w:r>
        <w:rPr>
          <w:rFonts w:hint="eastAsia"/>
        </w:rPr>
        <w:t>　　图表 湿地管理主要驱动因素</w:t>
      </w:r>
      <w:r>
        <w:rPr>
          <w:rFonts w:hint="eastAsia"/>
        </w:rPr>
        <w:br/>
      </w:r>
      <w:r>
        <w:rPr>
          <w:rFonts w:hint="eastAsia"/>
        </w:rPr>
        <w:t>　　图表 湿地管理发展趋势预测</w:t>
      </w:r>
      <w:r>
        <w:rPr>
          <w:rFonts w:hint="eastAsia"/>
        </w:rPr>
        <w:br/>
      </w:r>
      <w:r>
        <w:rPr>
          <w:rFonts w:hint="eastAsia"/>
        </w:rPr>
        <w:t>　　图表 湿地管理注意事项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269b4308d4f6a" w:history="1">
        <w:r>
          <w:rPr>
            <w:rStyle w:val="Hyperlink"/>
          </w:rPr>
          <w:t>2025-2031年中国湿地管理行业研究分析与前景趋势报告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269b4308d4f6a" w:history="1">
        <w:r>
          <w:rPr>
            <w:rStyle w:val="Hyperlink"/>
          </w:rPr>
          <w:t>https://www.20087.com/9/53/ShiDiGuanLiHangYeQianJing.html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热点：森林公园管理条例、湿地管理办法试行、湿地公园的建立和管理由什么制定、湿地管理办法最新、人工湿地维护与管理、湿地管理与科学、三垟湿地、湿地管理员要在一个圆形水库的周围、湿地建设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e025c8a0b4b8d" w:history="1">
      <w:r>
        <w:rPr>
          <w:rStyle w:val="Hyperlink"/>
        </w:rPr>
        <w:t>2025-2031年中国湿地管理行业研究分析与前景趋势报告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iDiGuanLiHangYeQianJing.html" TargetMode="External" Id="R9ad269b4308d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iDiGuanLiHangYeQianJing.html" TargetMode="External" Id="Rd0ce025c8a0b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2025-06-04T23:28:58Z</dcterms:created>
  <dcterms:modified xsi:type="dcterms:W3CDTF">2025-06-05T00:28:58Z</dcterms:modified>
  <dc:subject>2025-2031年中国湿地管理行业研究分析与前景趋势报告</dc:subject>
  <dc:title>2025-2031年中国湿地管理行业研究分析与前景趋势报告</dc:title>
  <cp:keywords>2025-2031年中国湿地管理行业研究分析与前景趋势报告</cp:keywords>
  <dc:description>2025-2031年中国湿地管理行业研究分析与前景趋势报告</dc:description>
</cp:coreProperties>
</file>