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b5cca35e9449b" w:history="1">
              <w:r>
                <w:rPr>
                  <w:rStyle w:val="Hyperlink"/>
                </w:rPr>
                <w:t>全球与中国植物有机肥料行业现状调研及市场前景预测报告（2025-2031年）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b5cca35e9449b" w:history="1">
              <w:r>
                <w:rPr>
                  <w:rStyle w:val="Hyperlink"/>
                </w:rPr>
                <w:t>全球与中国植物有机肥料行业现状调研及市场前景预测报告（2025-2031年）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b5cca35e9449b" w:history="1">
                <w:r>
                  <w:rPr>
                    <w:rStyle w:val="Hyperlink"/>
                  </w:rPr>
                  <w:t>https://www.20087.com/1/55/ZhiWuYouJiFeiLiaoFaZhanXianZhuangQianJing.html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有机肥料是利用动植物残余物、微生物等经发酵或分解制成的肥料，相较于化学肥料，它更有利于土壤生态平衡和作物长期健康生长。近年来，随着消费者对食品安全和可持续农业的重视，有机肥料的市场逐渐扩大。有机肥料能够改善土壤结构，提高土壤微生物活性，减少化学残留，满足了现代生态农业的发展需求。</w:t>
      </w:r>
      <w:r>
        <w:rPr>
          <w:rFonts w:hint="eastAsia"/>
        </w:rPr>
        <w:br/>
      </w:r>
      <w:r>
        <w:rPr>
          <w:rFonts w:hint="eastAsia"/>
        </w:rPr>
        <w:t>　　技术进步：有机肥料的生产将更加注重生物技术的应用，如微生物发酵技术，以提高肥料的生物活性和养分利用率。标准化与认证：随着有机农业标准的完善，有机肥料将更加注重标准化生产，以及第三方认证体系的建立，保障产品质量和可信度。市场细分：针对不同作物和土壤条件，有机肥料将开发更多针对性产品，满足特定农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b5cca35e9449b" w:history="1">
        <w:r>
          <w:rPr>
            <w:rStyle w:val="Hyperlink"/>
          </w:rPr>
          <w:t>全球与中国植物有机肥料行业现状调研及市场前景预测报告（2025-2031年）</w:t>
        </w:r>
      </w:hyperlink>
      <w:r>
        <w:rPr>
          <w:rFonts w:hint="eastAsia"/>
        </w:rPr>
        <w:t>》基于权威数据资源与长期监测数据，全面分析了植物有机肥料行业现状、市场需求、市场规模及产业链结构。植物有机肥料报告探讨了价格变动、细分市场特征以及市场前景，并对未来发展趋势进行了科学预测。同时，植物有机肥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植物有机肥料市场概述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按照不同产品类型，植物有机肥料主要可以分为如下几个类别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全球不同产品类型植物有机肥料销售额增长趋势2020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天然制备</w:t>
      </w:r>
      <w:r>
        <w:rPr>
          <w:rFonts w:hint="eastAsia"/>
        </w:rPr>
        <w:br/>
      </w:r>
      <w:r>
        <w:rPr>
          <w:rFonts w:hint="eastAsia"/>
        </w:rPr>
        <w:t>　　　　1.2.3 化学合成</w:t>
      </w:r>
      <w:r>
        <w:rPr>
          <w:rFonts w:hint="eastAsia"/>
        </w:rPr>
        <w:br/>
      </w:r>
      <w:r>
        <w:rPr>
          <w:rFonts w:hint="eastAsia"/>
        </w:rPr>
        <w:t>　　1.3 从不同应用，植物有机肥料主要包括如下几个方面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全球不同应用植物有机肥料销售额增长趋势2020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园艺植被</w:t>
      </w:r>
      <w:r>
        <w:rPr>
          <w:rFonts w:hint="eastAsia"/>
        </w:rPr>
        <w:br/>
      </w:r>
      <w:r>
        <w:rPr>
          <w:rFonts w:hint="eastAsia"/>
        </w:rPr>
        <w:t>　　　　1.3.3 农作物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植物有机肥料行业背景、发展历史、现状及趋势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植物有机肥料行业目前现状分析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植物有机肥料发展趋势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全球植物有机肥料总体规模分析</w:t>
      </w:r>
      <w:r>
        <w:rPr>
          <w:rFonts w:hint="eastAsia"/>
        </w:rPr>
        <w:br/>
      </w:r>
      <w:r>
        <w:rPr>
          <w:rFonts w:hint="eastAsia"/>
        </w:rPr>
        <w:t>　　2.1 全球植物有机肥料供需现状及预测（2020-2031）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全球植物有机肥料产能、产量、产能利用率及发展趋势（2020-2031）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全球植物有机肥料产量、需求量及发展趋势（2020-2031）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全球主要地区植物有机肥料产量及发展趋势（2020-2031）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全球主要地区植物有机肥料产量（2020-2025）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全球主要地区植物有机肥料产量（2026-2031）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全球主要地区植物有机肥料产量市场份额（2020-2031）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中国植物有机肥料供需现状及预测（2020-2031）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中国植物有机肥料产能、产量、产能利用率及发展趋势（2020-2031）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中国植物有机肥料产量、市场需求量及发展趋势（2020-2031）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全球植物有机肥料销量及销售额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全球市场植物有机肥料销售额（2020-2031）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全球市场植物有机肥料销量（2020-2031）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全球市场植物有机肥料价格趋势（2020-2031）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全球植物有机肥料主要地区分析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全球主要地区植物有机肥料市场规模分析：2020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全球主要地区植物有机肥料销售收入及市场份额（2020-2025年）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全球主要地区植物有机肥料销售收入预测（2026-2031年）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全球主要地区植物有机肥料销量分析：2020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全球主要地区植物有机肥料销量及市场份额（2020-2025年）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全球主要地区植物有机肥料销量及市场份额预测（2026-2031）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北美市场植物有机肥料销量、收入及增长率（2020-2031）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欧洲市场植物有机肥料销量、收入及增长率（2020-2031）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中国市场植物有机肥料销量、收入及增长率（2020-2031）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日本市场植物有机肥料销量、收入及增长率（2020-2031）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东南亚市场植物有机肥料销量、收入及增长率（2020-2031）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印度市场植物有机肥料销量、收入及增长率（2020-2031）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全球市场主要厂商植物有机肥料产能市场份额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全球市场主要厂商植物有机肥料销量（2020-2025）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全球市场主要厂商植物有机肥料销量（2020-2025）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全球市场主要厂商植物有机肥料销售收入（2020-2025）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全球市场主要厂商植物有机肥料销售价格（2020-2025）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2024年全球主要生产商植物有机肥料收入排名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中国市场主要厂商植物有机肥料销量（2020-2025）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中国市场主要厂商植物有机肥料销量（2020-2025）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中国市场主要厂商植物有机肥料销售收入（2020-2025）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2024年中国主要生产商植物有机肥料收入排名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中国市场主要厂商植物有机肥料销售价格（2020-2025）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全球主要厂商植物有机肥料总部及产地分布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全球主要厂商成立时间及植物有机肥料商业化日期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全球主要厂商植物有机肥料产品类型及应用</w:t>
      </w:r>
      <w:r>
        <w:rPr>
          <w:rFonts w:hint="eastAsia"/>
        </w:rPr>
        <w:br/>
      </w:r>
      <w:r>
        <w:rPr>
          <w:rFonts w:hint="eastAsia"/>
        </w:rPr>
        <w:t>　　4.7 植物有机肥料行业集中度、竞争程度分析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植物有机肥料行业集中度分析：2024年全球Top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全球植物有机肥料第一梯队、第二梯队和第三梯队生产商（品牌）及市场份额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不同产品类型植物有机肥料分析</w:t>
      </w:r>
      <w:r>
        <w:rPr>
          <w:rFonts w:hint="eastAsia"/>
        </w:rPr>
        <w:br/>
      </w:r>
      <w:r>
        <w:rPr>
          <w:rFonts w:hint="eastAsia"/>
        </w:rPr>
        <w:t>　　6.1 全球不同产品类型植物有机肥料销量（2020-2031）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全球不同产品类型植物有机肥料销量及市场份额（2020-2025）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全球不同产品类型植物有机肥料销量预测（2026-2031）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全球不同产品类型植物有机肥料收入（2020-2031）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全球不同产品类型植物有机肥料收入及市场份额（2020-2025）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全球不同产品类型植物有机肥料收入预测（2026-2031）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全球不同产品类型植物有机肥料价格走势（2020-2031）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不同应用植物有机肥料分析</w:t>
      </w:r>
      <w:r>
        <w:rPr>
          <w:rFonts w:hint="eastAsia"/>
        </w:rPr>
        <w:br/>
      </w:r>
      <w:r>
        <w:rPr>
          <w:rFonts w:hint="eastAsia"/>
        </w:rPr>
        <w:t>　　7.1 全球不同应用植物有机肥料销量（2020-2031）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全球不同应用植物有机肥料销量及市场份额（2020-2025）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全球不同应用植物有机肥料销量预测（2026-2031）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全球不同应用植物有机肥料收入（2020-2031）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全球不同应用植物有机肥料收入及市场份额（2020-2025）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全球不同应用植物有机肥料收入预测（2026-2031）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全球不同应用植物有机肥料价格走势（2020-2031）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植物有机肥料产业链分析</w:t>
      </w:r>
      <w:r>
        <w:rPr>
          <w:rFonts w:hint="eastAsia"/>
        </w:rPr>
        <w:br/>
      </w:r>
      <w:r>
        <w:rPr>
          <w:rFonts w:hint="eastAsia"/>
        </w:rPr>
        <w:t>　　8.2 植物有机肥料工艺制造技术分析</w:t>
      </w:r>
      <w:r>
        <w:rPr>
          <w:rFonts w:hint="eastAsia"/>
        </w:rPr>
        <w:br/>
      </w:r>
      <w:r>
        <w:rPr>
          <w:rFonts w:hint="eastAsia"/>
        </w:rPr>
        <w:t>　　8.3 植物有机肥料产业上游供应分析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植物有机肥料下游客户分析</w:t>
      </w:r>
      <w:r>
        <w:rPr>
          <w:rFonts w:hint="eastAsia"/>
        </w:rPr>
        <w:br/>
      </w:r>
      <w:r>
        <w:rPr>
          <w:rFonts w:hint="eastAsia"/>
        </w:rPr>
        <w:t>　　8.5 植物有机肥料销售渠道分析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植物有机肥料行业发展机遇及主要驱动因素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植物有机肥料行业发展面临的风险</w:t>
      </w:r>
      <w:r>
        <w:rPr>
          <w:rFonts w:hint="eastAsia"/>
        </w:rPr>
        <w:br/>
      </w:r>
      <w:r>
        <w:rPr>
          <w:rFonts w:hint="eastAsia"/>
        </w:rPr>
        <w:t>　　9.3 植物有机肥料行业政策分析</w:t>
      </w:r>
      <w:r>
        <w:rPr>
          <w:rFonts w:hint="eastAsia"/>
        </w:rPr>
        <w:br/>
      </w:r>
      <w:r>
        <w:rPr>
          <w:rFonts w:hint="eastAsia"/>
        </w:rPr>
        <w:t>　　9.4 植物有机肥料中国企业SWOT分析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全球不同产品类型植物有机肥料销售额增长（CAGR）趋势2020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植物有机肥料行业目前发展现状</w:t>
      </w:r>
      <w:r>
        <w:rPr>
          <w:rFonts w:hint="eastAsia"/>
        </w:rPr>
        <w:br/>
      </w:r>
      <w:r>
        <w:rPr>
          <w:rFonts w:hint="eastAsia"/>
        </w:rPr>
        <w:t>　　表 4： 植物有机肥料发展趋势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全球主要地区植物有机肥料产量增速（CAGR）：（2020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全球主要地区植物有机肥料产量（2020-2025）&amp;（吨）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全球主要地区植物有机肥料产量（2026-2031）&amp;（吨）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全球主要地区植物有机肥料产量市场份额（2020-2025）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全球主要地区植物有机肥料产量（2026-2031）&amp;（吨）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全球主要地区植物有机肥料销售收入增速：（2020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全球主要地区植物有机肥料销售收入（2020-2025）&amp;（百万美元）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全球主要地区植物有机肥料销售收入市场份额（2020-2025）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全球主要地区植物有机肥料收入（2026-2031）&amp;（百万美元）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全球主要地区植物有机肥料收入市场份额（2026-2031）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全球主要地区植物有机肥料销量（吨）：2020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全球主要地区植物有机肥料销量（2020-2025）&amp;（吨）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全球主要地区植物有机肥料销量市场份额（2020-2025）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全球主要地区植物有机肥料销量（2026-2031）&amp;（吨）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全球主要地区植物有机肥料销量份额（2026-2031）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全球市场主要厂商植物有机肥料产能（2024-2025）&amp;（吨）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全球市场主要厂商植物有机肥料销量（2020-2025）&amp;（吨）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全球市场主要厂商植物有机肥料销量市场份额（2020-2025）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全球市场主要厂商植物有机肥料销售收入（2020-2025）&amp;（百万美元）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全球市场主要厂商植物有机肥料销售收入市场份额（2020-2025）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全球市场主要厂商植物有机肥料销售价格（2020-2025）&amp;（美元/吨）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2024年全球主要生产商植物有机肥料收入排名（百万美元）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中国市场主要厂商植物有机肥料销量（2020-2025）&amp;（吨）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中国市场主要厂商植物有机肥料销量市场份额（2020-2025）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中国市场主要厂商植物有机肥料销售收入（2020-2025）&amp;（百万美元）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中国市场主要厂商植物有机肥料销售收入市场份额（2020-2025）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2024年中国主要生产商植物有机肥料收入排名（百万美元）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中国市场主要厂商植物有机肥料销售价格（2020-2025）&amp;（美元/吨）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全球主要厂商植物有机肥料总部及产地分布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全球主要厂商成立时间及植物有机肥料商业化日期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全球主要厂商植物有机肥料产品类型及应用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2024年全球植物有机肥料主要厂商市场地位（第一梯队、第二梯队和第三梯队）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全球植物有机肥料市场投资、并购等现状分析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植物有机肥料销量（吨）、收入（百万美元）、价格（美元/吨）及毛利率（2020-2025）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全球不同产品类型植物有机肥料销量（2020-2025年）&amp;（吨）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全球不同产品类型植物有机肥料销量市场份额（2020-2025）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全球不同产品类型植物有机肥料销量预测（2026-2031）&amp;（吨）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全球市场不同产品类型植物有机肥料销量市场份额预测（2026-2031）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全球不同产品类型植物有机肥料收入（2020-2025年）&amp;（百万美元）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全球不同产品类型植物有机肥料收入市场份额（2020-2025）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全球不同产品类型植物有机肥料收入预测（2026-2031）&amp;（百万美元）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全球不同产品类型植物有机肥料收入市场份额预测（2026-2031）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全球不同应用植物有机肥料销量（2020-2025年）&amp;（吨）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全球不同应用植物有机肥料销量市场份额（2020-2025）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全球不同应用植物有机肥料销量预测（2026-2031）&amp;（吨）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全球市场不同应用植物有机肥料销量市场份额预测（2026-2031）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全球不同应用植物有机肥料收入（2020-2025年）&amp;（百万美元）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全球不同应用植物有机肥料收入市场份额（2020-2025）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全球不同应用植物有机肥料收入预测（2026-2031）&amp;（百万美元）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全球不同应用植物有机肥料收入市场份额预测（2026-2031）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植物有机肥料上游原料供应商及联系方式列表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植物有机肥料典型客户列表</w:t>
      </w:r>
      <w:r>
        <w:rPr>
          <w:rFonts w:hint="eastAsia"/>
        </w:rPr>
        <w:br/>
      </w:r>
      <w:r>
        <w:rPr>
          <w:rFonts w:hint="eastAsia"/>
        </w:rPr>
        <w:t>　　表 121： 植物有机肥料主要销售模式及销售渠道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植物有机肥料行业发展机遇及主要驱动因素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植物有机肥料行业发展面临的风险</w:t>
      </w:r>
      <w:r>
        <w:rPr>
          <w:rFonts w:hint="eastAsia"/>
        </w:rPr>
        <w:br/>
      </w:r>
      <w:r>
        <w:rPr>
          <w:rFonts w:hint="eastAsia"/>
        </w:rPr>
        <w:t>　　表 124： 植物有机肥料行业政策分析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植物有机肥料产品图片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全球不同产品类型植物有机肥料销售额2020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全球不同产品类型植物有机肥料市场份额2024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天然制备产品图片</w:t>
      </w:r>
      <w:r>
        <w:rPr>
          <w:rFonts w:hint="eastAsia"/>
        </w:rPr>
        <w:br/>
      </w:r>
      <w:r>
        <w:rPr>
          <w:rFonts w:hint="eastAsia"/>
        </w:rPr>
        <w:t>　　图 5： 化学合成产品图片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全球不同应用植物有机肥料市场份额2024 &amp; 2031</w:t>
      </w:r>
      <w:r>
        <w:rPr>
          <w:rFonts w:hint="eastAsia"/>
        </w:rPr>
        <w:br/>
      </w:r>
      <w:r>
        <w:rPr>
          <w:rFonts w:hint="eastAsia"/>
        </w:rPr>
        <w:t>　　图 8： 园艺植被</w:t>
      </w:r>
      <w:r>
        <w:rPr>
          <w:rFonts w:hint="eastAsia"/>
        </w:rPr>
        <w:br/>
      </w:r>
      <w:r>
        <w:rPr>
          <w:rFonts w:hint="eastAsia"/>
        </w:rPr>
        <w:t>　　图 9： 农作物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全球植物有机肥料产能、产量、产能利用率及发展趋势（2020-2031）&amp;（吨）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全球植物有机肥料产量、需求量及发展趋势（2020-2031）&amp;（吨）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全球主要地区植物有机肥料产量（2020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全球主要地区植物有机肥料产量市场份额（2020-2031）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中国植物有机肥料产能、产量、产能利用率及发展趋势（2020-2031）&amp;（吨）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中国植物有机肥料产量、市场需求量及发展趋势（2020-2031）&amp;（吨）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全球植物有机肥料市场销售额及增长率：（2020-2031）&amp;（百万美元）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全球市场植物有机肥料市场规模：2020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全球市场植物有机肥料销量及增长率（2020-2031）&amp;（吨）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全球市场植物有机肥料价格趋势（2020-2031）&amp;（美元/吨）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全球主要地区植物有机肥料销售收入（2020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全球主要地区植物有机肥料销售收入市场份额（2020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北美市场植物有机肥料销量及增长率（2020-2031）&amp;（吨）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北美市场植物有机肥料收入及增长率（2020-2031）&amp;（百万美元）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欧洲市场植物有机肥料销量及增长率（2020-2031）&amp;（吨）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欧洲市场植物有机肥料收入及增长率（2020-2031）&amp;（百万美元）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中国市场植物有机肥料销量及增长率（2020-2031）&amp;（吨）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中国市场植物有机肥料收入及增长率（2020-2031）&amp;（百万美元）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日本市场植物有机肥料销量及增长率（2020-2031）&amp;（吨）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日本市场植物有机肥料收入及增长率（2020-2031）&amp;（百万美元）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东南亚市场植物有机肥料销量及增长率（2020-2031）&amp;（吨）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东南亚市场植物有机肥料收入及增长率（2020-2031）&amp;（百万美元）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印度市场植物有机肥料销量及增长率（2020-2031）&amp;（吨）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印度市场植物有机肥料收入及增长率（2020-2031）&amp;（百万美元）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2024年全球市场主要厂商植物有机肥料销量市场份额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2024年全球市场主要厂商植物有机肥料收入市场份额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2024年中国市场主要厂商植物有机肥料销量市场份额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2024年中国市场主要厂商植物有机肥料收入市场份额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2024年全球前五大生产商植物有机肥料市场份额</w:t>
      </w:r>
      <w:r>
        <w:rPr>
          <w:rFonts w:hint="eastAsia"/>
        </w:rPr>
        <w:br/>
      </w:r>
      <w:r>
        <w:rPr>
          <w:rFonts w:hint="eastAsia"/>
        </w:rPr>
        <w:t>　　图 40： 2024年全球植物有机肥料第一梯队、第二梯队和第三梯队厂商及市场份额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全球不同产品类型植物有机肥料价格走势（2020-2031）&amp;（美元/吨）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全球不同应用植物有机肥料价格走势（2020-2031）&amp;（美元/吨）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植物有机肥料产业链</w:t>
      </w:r>
      <w:r>
        <w:rPr>
          <w:rFonts w:hint="eastAsia"/>
        </w:rPr>
        <w:br/>
      </w:r>
      <w:r>
        <w:rPr>
          <w:rFonts w:hint="eastAsia"/>
        </w:rPr>
        <w:t>　　图 44： 植物有机肥料中国企业SWOT分析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b5cca35e9449b" w:history="1">
        <w:r>
          <w:rPr>
            <w:rStyle w:val="Hyperlink"/>
          </w:rPr>
          <w:t>全球与中国植物有机肥料行业现状调研及市场前景预测报告（2025-2031年）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b5cca35e9449b" w:history="1">
        <w:r>
          <w:rPr>
            <w:rStyle w:val="Hyperlink"/>
          </w:rPr>
          <w:t>https://www.20087.com/1/55/ZhiWuYouJiFeiLiaoFaZhanXianZhuangQianJing.html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a20bcad734ac7" w:history="1">
      <w:r>
        <w:rPr>
          <w:rStyle w:val="Hyperlink"/>
        </w:rPr>
        <w:t>全球与中国植物有机肥料行业现状调研及市场前景预测报告（2025-2031年）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WuYouJiFeiLiaoFaZhanXianZhuangQianJing.html" TargetMode="External" Id="Rdc3b5cca35e9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WuYouJiFeiLiaoFaZhanXianZhuangQianJing.html" TargetMode="External" Id="R660a20bcad73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2025-02-15T00:39:33Z</dcterms:created>
  <dcterms:modified xsi:type="dcterms:W3CDTF">2025-02-15T01:39:33Z</dcterms:modified>
  <dc:subject>全球与中国植物有机肥料行业现状调研及市场前景预测报告（2025-2031年）</dc:subject>
  <dc:title>全球与中国植物有机肥料行业现状调研及市场前景预测报告（2025-2031年）</dc:title>
  <cp:keywords>全球与中国植物有机肥料行业现状调研及市场前景预测报告（2025-2031年）</cp:keywords>
  <dc:description>全球与中国植物有机肥料行业现状调研及市场前景预测报告（2025-2031年）</dc:description>
</cp:coreProperties>
</file>