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df912977c9423a" w:history="1">
              <w:r>
                <w:rPr>
                  <w:rStyle w:val="Hyperlink"/>
                </w:rPr>
                <w:t>2026-2032年全球与中国维吉尼亚霉素行业现状及发展趋势研究报告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df912977c9423a" w:history="1">
              <w:r>
                <w:rPr>
                  <w:rStyle w:val="Hyperlink"/>
                </w:rPr>
                <w:t>2026-2032年全球与中国维吉尼亚霉素行业现状及发展趋势研究报告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df912977c9423a" w:history="1">
                <w:r>
                  <w:rPr>
                    <w:rStyle w:val="Hyperlink"/>
                  </w:rPr>
                  <w:t>https://www.20087.com/9/08/WeiJiNiYaMeiSuHangYeFaZhanQuShi.html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8df912977c9423a" w:history="1">
        <w:r>
          <w:rPr>
            <w:rStyle w:val="Hyperlink"/>
          </w:rPr>
          <w:t>2026-2032年全球与中国维吉尼亚霉素行业现状及发展趋势研究报告</w:t>
        </w:r>
      </w:hyperlink>
      <w:r>
        <w:rPr>
          <w:rFonts w:hint="eastAsia"/>
        </w:rPr>
        <w:t>》，2025年维吉尼亚霉素行业市场规模达 亿元，预计2032年市场规模将达 亿元，期间年均复合增长率（CAGR）达 %。报告基于国家统计局、相关行业协会的详实数据，系统分析维吉尼亚霉素行业的市场规模、技术现状及竞争格局，梳理维吉尼亚霉素产业链结构和供需变化。报告结合宏观经济环境，研判维吉尼亚霉素行业发展趋势与前景，评估不同细分领域的发展潜力；通过分析维吉尼亚霉素重点企业的市场表现，揭示行业集中度变化与竞争态势，并客观识别维吉尼亚霉素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维吉尼亚霉素行业概述</w:t>
      </w:r>
      <w:r>
        <w:rPr>
          <w:rFonts w:hint="eastAsia"/>
        </w:rPr>
        <w:br/>
      </w:r>
      <w:r>
        <w:rPr>
          <w:rFonts w:hint="eastAsia"/>
        </w:rPr>
        <w:t>　　第一节 维吉尼亚霉素定义</w:t>
      </w:r>
      <w:r>
        <w:rPr>
          <w:rFonts w:hint="eastAsia"/>
        </w:rPr>
        <w:br/>
      </w:r>
      <w:r>
        <w:rPr>
          <w:rFonts w:hint="eastAsia"/>
        </w:rPr>
        <w:t>　　第二节 维吉尼亚霉素发展历程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全球维吉尼亚霉素市场发展概况</w:t>
      </w:r>
      <w:r>
        <w:rPr>
          <w:rFonts w:hint="eastAsia"/>
        </w:rPr>
        <w:br/>
      </w:r>
      <w:r>
        <w:rPr>
          <w:rFonts w:hint="eastAsia"/>
        </w:rPr>
        <w:t>　　第一节 全球维吉尼亚霉素市场分析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2026年中国维吉尼亚霉素环境分析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中国维吉尼亚霉素技术发展分析</w:t>
      </w:r>
      <w:r>
        <w:rPr>
          <w:rFonts w:hint="eastAsia"/>
        </w:rPr>
        <w:br/>
      </w:r>
      <w:r>
        <w:rPr>
          <w:rFonts w:hint="eastAsia"/>
        </w:rPr>
        <w:t>　　第一节 当前维吉尼亚霉素技术发展现况分析</w:t>
      </w:r>
      <w:r>
        <w:rPr>
          <w:rFonts w:hint="eastAsia"/>
        </w:rPr>
        <w:br/>
      </w:r>
      <w:r>
        <w:rPr>
          <w:rFonts w:hint="eastAsia"/>
        </w:rPr>
        <w:t>　　第二节 中国维吉尼亚霉素技术成熟度分析</w:t>
      </w:r>
      <w:r>
        <w:rPr>
          <w:rFonts w:hint="eastAsia"/>
        </w:rPr>
        <w:br/>
      </w:r>
      <w:r>
        <w:rPr>
          <w:rFonts w:hint="eastAsia"/>
        </w:rPr>
        <w:t>　　第三节 中外维吉尼亚霉素技术差距及其主要因素分析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提高中国维吉尼亚霉素技术的策略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中国维吉尼亚霉素市场特性分析</w:t>
      </w:r>
      <w:r>
        <w:rPr>
          <w:rFonts w:hint="eastAsia"/>
        </w:rPr>
        <w:br/>
      </w:r>
      <w:r>
        <w:rPr>
          <w:rFonts w:hint="eastAsia"/>
        </w:rPr>
        <w:t>　　第一节 集中度维吉尼亚霉素及预测</w:t>
      </w:r>
      <w:r>
        <w:rPr>
          <w:rFonts w:hint="eastAsia"/>
        </w:rPr>
        <w:br/>
      </w:r>
      <w:r>
        <w:rPr>
          <w:rFonts w:hint="eastAsia"/>
        </w:rPr>
        <w:t>　　第二节 SWOT 维吉尼亚霉素及预测</w:t>
      </w:r>
      <w:r>
        <w:rPr>
          <w:rFonts w:hint="eastAsia"/>
        </w:rPr>
        <w:br/>
      </w:r>
      <w:r>
        <w:rPr>
          <w:rFonts w:hint="eastAsia"/>
        </w:rPr>
        <w:t>　　　　一、维吉尼亚霉素优势</w:t>
      </w:r>
      <w:r>
        <w:rPr>
          <w:rFonts w:hint="eastAsia"/>
        </w:rPr>
        <w:br/>
      </w:r>
      <w:r>
        <w:rPr>
          <w:rFonts w:hint="eastAsia"/>
        </w:rPr>
        <w:t>　　　　二、维吉尼亚霉素劣势</w:t>
      </w:r>
      <w:r>
        <w:rPr>
          <w:rFonts w:hint="eastAsia"/>
        </w:rPr>
        <w:br/>
      </w:r>
      <w:r>
        <w:rPr>
          <w:rFonts w:hint="eastAsia"/>
        </w:rPr>
        <w:t>　　　　三、维吉尼亚霉素机会</w:t>
      </w:r>
      <w:r>
        <w:rPr>
          <w:rFonts w:hint="eastAsia"/>
        </w:rPr>
        <w:br/>
      </w:r>
      <w:r>
        <w:rPr>
          <w:rFonts w:hint="eastAsia"/>
        </w:rPr>
        <w:t>　　　　四、维吉尼亚霉素风险</w:t>
      </w:r>
      <w:r>
        <w:rPr>
          <w:rFonts w:hint="eastAsia"/>
        </w:rPr>
        <w:br/>
      </w:r>
      <w:r>
        <w:rPr>
          <w:rFonts w:hint="eastAsia"/>
        </w:rPr>
        <w:t>　　第三节 进入退出状况维吉尼亚霉素及预测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中国维吉尼亚霉素市场最新动态</w:t>
      </w:r>
      <w:r>
        <w:rPr>
          <w:rFonts w:hint="eastAsia"/>
        </w:rPr>
        <w:br/>
      </w:r>
      <w:r>
        <w:rPr>
          <w:rFonts w:hint="eastAsia"/>
        </w:rPr>
        <w:t>　　第一节 中国维吉尼亚霉素主要企业和机构研发进展</w:t>
      </w:r>
      <w:r>
        <w:rPr>
          <w:rFonts w:hint="eastAsia"/>
        </w:rPr>
        <w:br/>
      </w:r>
      <w:r>
        <w:rPr>
          <w:rFonts w:hint="eastAsia"/>
        </w:rPr>
        <w:t>　　第二节 中国维吉尼亚霉素市场需求潜力分析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2025-2026年维吉尼亚霉素研究机构和企业</w:t>
      </w:r>
      <w:r>
        <w:rPr>
          <w:rFonts w:hint="eastAsia"/>
        </w:rPr>
        <w:br/>
      </w:r>
      <w:r>
        <w:rPr>
          <w:rFonts w:hint="eastAsia"/>
        </w:rPr>
        <w:t>　　第一节 美国辉宝公司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三、维吉尼亚霉素研究进展</w:t>
      </w:r>
      <w:r>
        <w:rPr>
          <w:rFonts w:hint="eastAsia"/>
        </w:rPr>
        <w:br/>
      </w:r>
      <w:r>
        <w:rPr>
          <w:rFonts w:hint="eastAsia"/>
        </w:rPr>
        <w:t>　　第二节 江南大学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三、维吉尼亚霉素研究进展</w:t>
      </w:r>
      <w:r>
        <w:rPr>
          <w:rFonts w:hint="eastAsia"/>
        </w:rPr>
        <w:br/>
      </w:r>
      <w:r>
        <w:rPr>
          <w:rFonts w:hint="eastAsia"/>
        </w:rPr>
        <w:t>　　第三节 河南牧翔生物股份有限公司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三、维吉尼亚霉素研究进展</w:t>
      </w:r>
      <w:r>
        <w:rPr>
          <w:rFonts w:hint="eastAsia"/>
        </w:rPr>
        <w:br/>
      </w:r>
      <w:r>
        <w:rPr>
          <w:rFonts w:hint="eastAsia"/>
        </w:rPr>
        <w:t>　　第四节 江西兴鼎科技有限公司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三、维吉尼亚霉素研究进展</w:t>
      </w:r>
      <w:r>
        <w:rPr>
          <w:rFonts w:hint="eastAsia"/>
        </w:rPr>
        <w:br/>
      </w:r>
      <w:r>
        <w:rPr>
          <w:rFonts w:hint="eastAsia"/>
        </w:rPr>
        <w:t>　　第五节 北京泛球生物科技有限公司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三、维吉尼亚霉素研究进展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2026-2032年中国维吉尼亚霉素投资环境与建议</w:t>
      </w:r>
      <w:r>
        <w:rPr>
          <w:rFonts w:hint="eastAsia"/>
        </w:rPr>
        <w:br/>
      </w:r>
      <w:r>
        <w:rPr>
          <w:rFonts w:hint="eastAsia"/>
        </w:rPr>
        <w:t>　　第一节 2026-2032年中国拟建维吉尼亚霉素装置</w:t>
      </w:r>
      <w:r>
        <w:rPr>
          <w:rFonts w:hint="eastAsia"/>
        </w:rPr>
        <w:br/>
      </w:r>
      <w:r>
        <w:rPr>
          <w:rFonts w:hint="eastAsia"/>
        </w:rPr>
        <w:t>　　第二节 2026-2032年中国维吉尼亚霉素投资进入壁垒分析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2026-2032年中国维吉尼亚霉素投资建议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中国维吉尼亚霉素未来发展预测及投资前景分析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未来维吉尼亚霉素行业发展趋势分析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一、未来维吉尼亚霉素行业发展分析</w:t>
      </w:r>
      <w:r>
        <w:rPr>
          <w:rFonts w:hint="eastAsia"/>
        </w:rPr>
        <w:br/>
      </w:r>
      <w:r>
        <w:rPr>
          <w:rFonts w:hint="eastAsia"/>
        </w:rPr>
        <w:t>　　　　二、未来维吉尼亚霉素行业技术开发方向</w:t>
      </w:r>
      <w:r>
        <w:rPr>
          <w:rFonts w:hint="eastAsia"/>
        </w:rPr>
        <w:br/>
      </w:r>
      <w:r>
        <w:rPr>
          <w:rFonts w:hint="eastAsia"/>
        </w:rPr>
        <w:t>　　第二节 2026-2032年维吉尼亚霉素行业相关趋势预测</w:t>
      </w:r>
      <w:r>
        <w:rPr>
          <w:rFonts w:hint="eastAsia"/>
        </w:rPr>
        <w:br/>
      </w:r>
      <w:r>
        <w:rPr>
          <w:rFonts w:hint="eastAsia"/>
        </w:rPr>
        <w:t>　　　　一、政策变化趋势预测</w:t>
      </w:r>
      <w:r>
        <w:rPr>
          <w:rFonts w:hint="eastAsia"/>
        </w:rPr>
        <w:br/>
      </w:r>
      <w:r>
        <w:rPr>
          <w:rFonts w:hint="eastAsia"/>
        </w:rPr>
        <w:t>　　　　二、供求趋势预测</w:t>
      </w:r>
      <w:r>
        <w:rPr>
          <w:rFonts w:hint="eastAsia"/>
        </w:rPr>
        <w:br/>
      </w:r>
      <w:r>
        <w:rPr>
          <w:rFonts w:hint="eastAsia"/>
        </w:rPr>
        <w:t>　　　　三、进出口趋势预测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业内专家对中国维吉尼亚霉素投资的建议及观点</w:t>
      </w:r>
      <w:r>
        <w:rPr>
          <w:rFonts w:hint="eastAsia"/>
        </w:rPr>
        <w:br/>
      </w:r>
      <w:r>
        <w:rPr>
          <w:rFonts w:hint="eastAsia"/>
        </w:rPr>
        <w:t>　　第一节 维吉尼亚霉素投资机遇</w:t>
      </w:r>
      <w:r>
        <w:rPr>
          <w:rFonts w:hint="eastAsia"/>
        </w:rPr>
        <w:br/>
      </w:r>
      <w:r>
        <w:rPr>
          <w:rFonts w:hint="eastAsia"/>
        </w:rPr>
        <w:t>　　第二节 维吉尼亚霉素投资风险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[^中^智^林]维吉尼亚霉素行业应对策略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维吉尼亚霉素行业历程</w:t>
      </w:r>
      <w:r>
        <w:rPr>
          <w:rFonts w:hint="eastAsia"/>
        </w:rPr>
        <w:br/>
      </w:r>
      <w:r>
        <w:rPr>
          <w:rFonts w:hint="eastAsia"/>
        </w:rPr>
        <w:t>　　图表 维吉尼亚霉素行业生命周期</w:t>
      </w:r>
      <w:r>
        <w:rPr>
          <w:rFonts w:hint="eastAsia"/>
        </w:rPr>
        <w:br/>
      </w:r>
      <w:r>
        <w:rPr>
          <w:rFonts w:hint="eastAsia"/>
        </w:rPr>
        <w:t>　　图表 维吉尼亚霉素行业产业链分析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2020-2025年中国维吉尼亚霉素行业市场规模及增长情况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2020-2025年维吉尼亚霉素行业市场容量分析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2020-2025年中国维吉尼亚霉素行业产能统计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2020-2025年中国维吉尼亚霉素行业产量及增长趋势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2020-2025年中国维吉尼亚霉素市场需求量及增速统计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2025年中国维吉尼亚霉素行业需求领域分布格局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2020-2025年中国维吉尼亚霉素行业销售收入分析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2020-2025年中国维吉尼亚霉素行业盈利情况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2020-2025年中国维吉尼亚霉素行业利润总额统计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2020-2025年中国维吉尼亚霉素进口数量分析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2020-2025年中国维吉尼亚霉素进口金额分析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2020-2025年中国维吉尼亚霉素出口数量分析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2020-2025年中国维吉尼亚霉素出口金额分析</w:t>
      </w:r>
      <w:r>
        <w:rPr>
          <w:rFonts w:hint="eastAsia"/>
        </w:rPr>
        <w:br/>
      </w:r>
      <w:r>
        <w:rPr>
          <w:rFonts w:hint="eastAsia"/>
        </w:rPr>
        <w:t>　　图表 2025年中国维吉尼亚霉素进口国家及地区分析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2025年中国维吉尼亚霉素出口国家及地区分析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2020-2025年中国维吉尼亚霉素行业企业数量情况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2020-2025年中国维吉尼亚霉素行业企业平均规模情况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**地区维吉尼亚霉素市场规模及增长情况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**地区维吉尼亚霉素行业市场需求情况</w:t>
      </w:r>
      <w:r>
        <w:rPr>
          <w:rFonts w:hint="eastAsia"/>
        </w:rPr>
        <w:br/>
      </w:r>
      <w:r>
        <w:rPr>
          <w:rFonts w:hint="eastAsia"/>
        </w:rPr>
        <w:t>　　图表 **地区维吉尼亚霉素市场规模及增长情况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**地区维吉尼亚霉素行业市场需求情况</w:t>
      </w:r>
      <w:r>
        <w:rPr>
          <w:rFonts w:hint="eastAsia"/>
        </w:rPr>
        <w:br/>
      </w:r>
      <w:r>
        <w:rPr>
          <w:rFonts w:hint="eastAsia"/>
        </w:rPr>
        <w:t>　　图表 **地区维吉尼亚霉素市场规模及增长情况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**地区维吉尼亚霉素行业市场需求情况</w:t>
      </w:r>
      <w:r>
        <w:rPr>
          <w:rFonts w:hint="eastAsia"/>
        </w:rPr>
        <w:br/>
      </w:r>
      <w:r>
        <w:rPr>
          <w:rFonts w:hint="eastAsia"/>
        </w:rPr>
        <w:t>　　图表 **地区维吉尼亚霉素市场规模及增长情况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**地区维吉尼亚霉素行业市场需求情况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维吉尼亚霉素重点企业（一）基本信息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维吉尼亚霉素重点企业（一）经营情况分析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维吉尼亚霉素重点企业（一）主要经济指标情况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维吉尼亚霉素重点企业（一）盈利能力情况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维吉尼亚霉素重点企业（一）偿债能力情况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维吉尼亚霉素重点企业（一）运营能力情况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维吉尼亚霉素重点企业（一）成长能力情况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维吉尼亚霉素重点企业（二）基本信息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维吉尼亚霉素重点企业（二）经营情况分析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维吉尼亚霉素重点企业（二）主要经济指标情况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维吉尼亚霉素重点企业（二）盈利能力情况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维吉尼亚霉素重点企业（二）偿债能力情况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维吉尼亚霉素重点企业（二）运营能力情况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维吉尼亚霉素重点企业（二）成长能力情况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维吉尼亚霉素重点企业（三）基本信息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维吉尼亚霉素重点企业（三）经营情况分析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维吉尼亚霉素重点企业（三）主要经济指标情况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维吉尼亚霉素重点企业（三）盈利能力情况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维吉尼亚霉素重点企业（三）偿债能力情况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维吉尼亚霉素重点企业（三）运营能力情况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维吉尼亚霉素重点企业（三）成长能力情况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2026-2032年中国维吉尼亚霉素行业产能预测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2026-2032年中国维吉尼亚霉素行业产量预测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2026-2032年中国维吉尼亚霉素市场需求量预测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2026-2032年中国维吉尼亚霉素行业供需平衡预测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2026-2032年中国维吉尼亚霉素行业市场容量预测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2026-2032年中国维吉尼亚霉素行业市场规模预测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2026-2032年中国维吉尼亚霉素市场前景分析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2026-2032年中国维吉尼亚霉素行业发展趋势预测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df912977c9423a" w:history="1">
        <w:r>
          <w:rPr>
            <w:rStyle w:val="Hyperlink"/>
          </w:rPr>
          <w:t>2026-2032年全球与中国维吉尼亚霉素行业现状及发展趋势研究报告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df912977c9423a" w:history="1">
        <w:r>
          <w:rPr>
            <w:rStyle w:val="Hyperlink"/>
          </w:rPr>
          <w:t>https://www.20087.com/9/08/WeiJiNiYaMeiSuHangYeFaZhanQuShi.html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a27a3caf6042ba" w:history="1">
      <w:r>
        <w:rPr>
          <w:rStyle w:val="Hyperlink"/>
        </w:rPr>
        <w:t>2026-2032年全球与中国维吉尼亚霉素行业现状及发展趋势研究报告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8/WeiJiNiYaMeiSuHangYeFaZhanQuShi.html" TargetMode="External" Id="Rf8df912977c942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8/WeiJiNiYaMeiSuHangYeFaZhanQuShi.html" TargetMode="External" Id="R09a27a3caf6042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2026-08-26T05:25:58Z</dcterms:created>
  <dcterms:modified xsi:type="dcterms:W3CDTF">2026-08-26T06:25:58Z</dcterms:modified>
  <dc:subject>2026-2032年全球与中国维吉尼亚霉素行业现状及发展趋势研究报告</dc:subject>
  <dc:title>2026-2032年全球与中国维吉尼亚霉素行业现状及发展趋势研究报告</dc:title>
  <cp:keywords>2026-2032年全球与中国维吉尼亚霉素行业现状及发展趋势研究报告</cp:keywords>
  <dc:description>2026-2032年全球与中国维吉尼亚霉素行业现状及发展趋势研究报告</dc:description>
</cp:coreProperties>
</file>