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c9ac322144e6f" w:history="1">
              <w:r>
                <w:rPr>
                  <w:rStyle w:val="Hyperlink"/>
                </w:rPr>
                <w:t>中国智慧工业园行业发展分析与前景趋势预测报告（2025-2031年）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c9ac322144e6f" w:history="1">
              <w:r>
                <w:rPr>
                  <w:rStyle w:val="Hyperlink"/>
                </w:rPr>
                <w:t>中国智慧工业园行业发展分析与前景趋势预测报告（2025-2031年）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c9ac322144e6f" w:history="1">
                <w:r>
                  <w:rPr>
                    <w:rStyle w:val="Hyperlink"/>
                  </w:rPr>
                  <w:t>https://www.20087.com/0/80/ZhiHuiGongYeYuanDeQianJingQuShi.html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工业园是依托物联网、大数据、云计算和人工智能等新一代信息技术，对传统工业园区进行智能化改造的新型园区形态。它通过构建全方位的信息基础设施，实现园区内资源的高效配置和管理，提升企业的生产效率和园区的服务水平。近年来，随着智慧城市建设的推进，智慧工业园作为其重要组成部分，受到了政府和企业的高度重视，建设步伐明显加快。</w:t>
      </w:r>
      <w:r>
        <w:rPr>
          <w:rFonts w:hint="eastAsia"/>
        </w:rPr>
        <w:br/>
      </w:r>
      <w:r>
        <w:rPr>
          <w:rFonts w:hint="eastAsia"/>
        </w:rPr>
        <w:t>　　未来，智慧工业园将更加注重生态化和创新服务。生态化意味着园区将构建绿色低碳的生产环境，通过智能能源管理系统、绿色建筑和生态景观设计，实现资源节约和环境保护。创新服务则体现在打造开放共享的创新平台，为企业提供研发、孵化、培训和市场对接等全方位服务，促进产业创新和集群发展。同时，智慧化管理将更加深入，利用大数据分析，优化园区运营，提升企业入驻体验，打造智慧化、生态化、创新型的未来工业园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c9ac322144e6f" w:history="1">
        <w:r>
          <w:rPr>
            <w:rStyle w:val="Hyperlink"/>
          </w:rPr>
          <w:t>中国智慧工业园行业发展分析与前景趋势预测报告（2025-2031年）</w:t>
        </w:r>
      </w:hyperlink>
      <w:r>
        <w:rPr>
          <w:rFonts w:hint="eastAsia"/>
        </w:rPr>
        <w:t>》依托行业权威数据及长期市场监测信息，系统分析了智慧工业园行业的市场规模、供需关系、竞争格局及重点企业经营状况，并结合智慧工业园行业发展现状，科学预测了智慧工业园市场前景与技术发展方向。报告通过SWOT分析，揭示了智慧工业园行业机遇与潜在风险，为投资者提供了全面的现状分析与前景评估，助力挖掘投资价值并优化决策。同时，报告从投资、生产及营销等角度提出可行性建议，为智慧工业园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智慧工业园产业概述</w:t>
      </w:r>
      <w:r>
        <w:rPr>
          <w:rFonts w:hint="eastAsia"/>
        </w:rPr>
        <w:br/>
      </w:r>
      <w:r>
        <w:rPr>
          <w:rFonts w:hint="eastAsia"/>
        </w:rPr>
        <w:t>　　第一节 智慧工业园定义</w:t>
      </w:r>
      <w:r>
        <w:rPr>
          <w:rFonts w:hint="eastAsia"/>
        </w:rPr>
        <w:br/>
      </w:r>
      <w:r>
        <w:rPr>
          <w:rFonts w:hint="eastAsia"/>
        </w:rPr>
        <w:t>　　第二节 智慧工业园行业特点</w:t>
      </w:r>
      <w:r>
        <w:rPr>
          <w:rFonts w:hint="eastAsia"/>
        </w:rPr>
        <w:br/>
      </w:r>
      <w:r>
        <w:rPr>
          <w:rFonts w:hint="eastAsia"/>
        </w:rPr>
        <w:t>　　第三节 智慧工业园发展历程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2024-2025年中国智慧工业园行业发展环境分析</w:t>
      </w:r>
      <w:r>
        <w:rPr>
          <w:rFonts w:hint="eastAsia"/>
        </w:rPr>
        <w:br/>
      </w:r>
      <w:r>
        <w:rPr>
          <w:rFonts w:hint="eastAsia"/>
        </w:rPr>
        <w:t>　　第一节 智慧工业园行业经济环境分析</w:t>
      </w:r>
      <w:r>
        <w:rPr>
          <w:rFonts w:hint="eastAsia"/>
        </w:rPr>
        <w:br/>
      </w:r>
      <w:r>
        <w:rPr>
          <w:rFonts w:hint="eastAsia"/>
        </w:rPr>
        <w:t>　　第二节 智慧工业园行业政策环境分析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一、智慧工业园行业政策影响分析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二、相关智慧工业园行业标准分析</w:t>
      </w:r>
      <w:r>
        <w:rPr>
          <w:rFonts w:hint="eastAsia"/>
        </w:rPr>
        <w:br/>
      </w:r>
      <w:r>
        <w:rPr>
          <w:rFonts w:hint="eastAsia"/>
        </w:rPr>
        <w:t>　　第三节 智慧工业园行业社会环境分析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2024-2025年智慧工业园行业技术发展现状及趋势分析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智慧工业园行业技术发展现状分析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国内外智慧工业园行业技术差异与原因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智慧工业园行业技术发展方向、趋势预测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提升智慧工业园行业技术能力策略建议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全球智慧工业园行业发展态势分析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全球智慧工业园市场发展现状分析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国外主要国家、地区智慧工业园市场现状</w:t>
      </w:r>
      <w:r>
        <w:rPr>
          <w:rFonts w:hint="eastAsia"/>
        </w:rPr>
        <w:br/>
      </w:r>
      <w:r>
        <w:rPr>
          <w:rFonts w:hint="eastAsia"/>
        </w:rPr>
        <w:t>　　第三节 全球智慧工业园行业发展趋势预测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中国智慧工业园行业发展调研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2019-2024年中国智慧工业园行业规模情况</w:t>
      </w:r>
      <w:r>
        <w:rPr>
          <w:rFonts w:hint="eastAsia"/>
        </w:rPr>
        <w:br/>
      </w:r>
      <w:r>
        <w:rPr>
          <w:rFonts w:hint="eastAsia"/>
        </w:rPr>
        <w:t>　　　　一、智慧工业园行业市场规模状况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二、智慧工业园行业单位规模状况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三、智慧工业园行业人员规模状况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2019-2024年中国智慧工业园行业财务能力分析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一、智慧工业园行业盈利能力分析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二、智慧工业园行业偿债能力分析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三、智慧工业园行业营运能力分析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四、智慧工业园行业发展能力分析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2024-2025年中国智慧工业园行业热点动态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2025年中国智慧工业园行业面临的挑战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中国智慧工业园行业重点地区市场调研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**地区智慧工业园发展现状及趋势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**地区智慧工业园发展现状及趋势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**地区智慧工业园发展现状及趋势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**地区智慧工业园发展现状及趋势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中国智慧工业园行业价格走势及影响因素分析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国内智慧工业园行业价格回顾</w:t>
      </w:r>
      <w:r>
        <w:rPr>
          <w:rFonts w:hint="eastAsia"/>
        </w:rPr>
        <w:br/>
      </w:r>
      <w:r>
        <w:rPr>
          <w:rFonts w:hint="eastAsia"/>
        </w:rPr>
        <w:t>　　第二节 国内智慧工业园行业价格走势预测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国内智慧工业园行业价格影响因素分析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中国智慧工业园行业客户调研</w:t>
      </w:r>
      <w:r>
        <w:rPr>
          <w:rFonts w:hint="eastAsia"/>
        </w:rPr>
        <w:br/>
      </w:r>
      <w:r>
        <w:rPr>
          <w:rFonts w:hint="eastAsia"/>
        </w:rPr>
        <w:t>　　　　一、智慧工业园行业客户偏好调查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二、客户对智慧工业园品牌的首要认知渠道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三、智慧工业园品牌忠诚度调查</w:t>
      </w:r>
      <w:r>
        <w:rPr>
          <w:rFonts w:hint="eastAsia"/>
        </w:rPr>
        <w:br/>
      </w:r>
      <w:r>
        <w:rPr>
          <w:rFonts w:hint="eastAsia"/>
        </w:rPr>
        <w:t>　　　　四、智慧工业园行业客户消费理念调研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中国智慧工业园行业重点企业发展调研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中国智慧工业园行业竞争格局分析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2024-2025年智慧工业园行业集中度分析</w:t>
      </w:r>
      <w:r>
        <w:rPr>
          <w:rFonts w:hint="eastAsia"/>
        </w:rPr>
        <w:br/>
      </w:r>
      <w:r>
        <w:rPr>
          <w:rFonts w:hint="eastAsia"/>
        </w:rPr>
        <w:t>　　　　一、智慧工业园市场集中度分析</w:t>
      </w:r>
      <w:r>
        <w:rPr>
          <w:rFonts w:hint="eastAsia"/>
        </w:rPr>
        <w:br/>
      </w:r>
      <w:r>
        <w:rPr>
          <w:rFonts w:hint="eastAsia"/>
        </w:rPr>
        <w:t>　　　　二、智慧工业园企业集中度分析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2025年智慧工业园行业竞争格局分析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一、智慧工业园行业竞争策略分析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二、智慧工业园行业竞争格局展望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三、我国智慧工业园市场竞争趋势</w:t>
      </w:r>
      <w:r>
        <w:rPr>
          <w:rFonts w:hint="eastAsia"/>
        </w:rPr>
        <w:br/>
      </w:r>
      <w:r>
        <w:rPr>
          <w:rFonts w:hint="eastAsia"/>
        </w:rPr>
        <w:t>　　第三节 智慧工业园行业兼并与重组整合分析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一、智慧工业园行业兼并与重组整合动态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二、智慧工业园行业兼并与重组整合发展趋势预测分析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智慧工业园行业投资风险及应对策略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智慧工业园行业SWOT模型分析</w:t>
      </w:r>
      <w:r>
        <w:rPr>
          <w:rFonts w:hint="eastAsia"/>
        </w:rPr>
        <w:br/>
      </w:r>
      <w:r>
        <w:rPr>
          <w:rFonts w:hint="eastAsia"/>
        </w:rPr>
        <w:t>　　　　一、智慧工业园行业优势分析</w:t>
      </w:r>
      <w:r>
        <w:rPr>
          <w:rFonts w:hint="eastAsia"/>
        </w:rPr>
        <w:br/>
      </w:r>
      <w:r>
        <w:rPr>
          <w:rFonts w:hint="eastAsia"/>
        </w:rPr>
        <w:t>　　　　二、智慧工业园行业劣势分析</w:t>
      </w:r>
      <w:r>
        <w:rPr>
          <w:rFonts w:hint="eastAsia"/>
        </w:rPr>
        <w:br/>
      </w:r>
      <w:r>
        <w:rPr>
          <w:rFonts w:hint="eastAsia"/>
        </w:rPr>
        <w:t>　　　　三、智慧工业园行业机会分析</w:t>
      </w:r>
      <w:r>
        <w:rPr>
          <w:rFonts w:hint="eastAsia"/>
        </w:rPr>
        <w:br/>
      </w:r>
      <w:r>
        <w:rPr>
          <w:rFonts w:hint="eastAsia"/>
        </w:rPr>
        <w:t>　　　　四、智慧工业园行业风险分析</w:t>
      </w:r>
      <w:r>
        <w:rPr>
          <w:rFonts w:hint="eastAsia"/>
        </w:rPr>
        <w:br/>
      </w:r>
      <w:r>
        <w:rPr>
          <w:rFonts w:hint="eastAsia"/>
        </w:rPr>
        <w:t>　　第二节 智慧工业园行业投资风险及控制策略分析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一、智慧工业园市场风险及控制策略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二、智慧工业园行业政策风险及控制策略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三、智慧工业园行业经营风险及控制策略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四、智慧工业园同业竞争风险及控制策略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五、智慧工业园行业其他风险及控制策略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2025-2031年中国智慧工业园市场预测及发展建议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2025-2031年中国智慧工业园市场预测分析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一、中国智慧工业园市场前景分析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二、中国智慧工业园发展趋势预测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2025-2031年中国智慧工业园企业发展策略建议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一、智慧工业园企业融资策略</w:t>
      </w:r>
      <w:r>
        <w:rPr>
          <w:rFonts w:hint="eastAsia"/>
        </w:rPr>
        <w:br/>
      </w:r>
      <w:r>
        <w:rPr>
          <w:rFonts w:hint="eastAsia"/>
        </w:rPr>
        <w:t>　　　　二、智慧工业园企业人才策略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2025-2031年中国智慧工业园企业营销策略建议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一、智慧工业园企业定位策略</w:t>
      </w:r>
      <w:r>
        <w:rPr>
          <w:rFonts w:hint="eastAsia"/>
        </w:rPr>
        <w:br/>
      </w:r>
      <w:r>
        <w:rPr>
          <w:rFonts w:hint="eastAsia"/>
        </w:rPr>
        <w:t>　　　　二、智慧工业园企业价格策略</w:t>
      </w:r>
      <w:r>
        <w:rPr>
          <w:rFonts w:hint="eastAsia"/>
        </w:rPr>
        <w:br/>
      </w:r>
      <w:r>
        <w:rPr>
          <w:rFonts w:hint="eastAsia"/>
        </w:rPr>
        <w:t>　　　　三、智慧工业园企业促销策略</w:t>
      </w:r>
      <w:r>
        <w:rPr>
          <w:rFonts w:hint="eastAsia"/>
        </w:rPr>
        <w:br/>
      </w:r>
      <w:r>
        <w:rPr>
          <w:rFonts w:hint="eastAsia"/>
        </w:rPr>
        <w:t>　　第四节 (中⋅智⋅林)智慧工业园行业研究结论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智慧工业园介绍</w:t>
      </w:r>
      <w:r>
        <w:rPr>
          <w:rFonts w:hint="eastAsia"/>
        </w:rPr>
        <w:br/>
      </w:r>
      <w:r>
        <w:rPr>
          <w:rFonts w:hint="eastAsia"/>
        </w:rPr>
        <w:t>　　图表 智慧工业园图片</w:t>
      </w:r>
      <w:r>
        <w:rPr>
          <w:rFonts w:hint="eastAsia"/>
        </w:rPr>
        <w:br/>
      </w:r>
      <w:r>
        <w:rPr>
          <w:rFonts w:hint="eastAsia"/>
        </w:rPr>
        <w:t>　　图表 智慧工业园产业链分析</w:t>
      </w:r>
      <w:r>
        <w:rPr>
          <w:rFonts w:hint="eastAsia"/>
        </w:rPr>
        <w:br/>
      </w:r>
      <w:r>
        <w:rPr>
          <w:rFonts w:hint="eastAsia"/>
        </w:rPr>
        <w:t>　　图表 智慧工业园主要特点</w:t>
      </w:r>
      <w:r>
        <w:rPr>
          <w:rFonts w:hint="eastAsia"/>
        </w:rPr>
        <w:br/>
      </w:r>
      <w:r>
        <w:rPr>
          <w:rFonts w:hint="eastAsia"/>
        </w:rPr>
        <w:t>　　图表 智慧工业园政策分析</w:t>
      </w:r>
      <w:r>
        <w:rPr>
          <w:rFonts w:hint="eastAsia"/>
        </w:rPr>
        <w:br/>
      </w:r>
      <w:r>
        <w:rPr>
          <w:rFonts w:hint="eastAsia"/>
        </w:rPr>
        <w:t>　　图表 智慧工业园标准 技术</w:t>
      </w:r>
      <w:r>
        <w:rPr>
          <w:rFonts w:hint="eastAsia"/>
        </w:rPr>
        <w:br/>
      </w:r>
      <w:r>
        <w:rPr>
          <w:rFonts w:hint="eastAsia"/>
        </w:rPr>
        <w:t>　　图表 智慧工业园最新消息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2019-2024年智慧工业园行业市场容量统计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2019-2024年中国智慧工业园行业市场规模及增长情况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2019-2024年中国智慧工业园行业销售收入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2019-2024年中国智慧工业园行业利润总额分析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2019-2024年中国智慧工业园行业企业数量情况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2019-2024年中国智慧工业园行业企业平均规模情况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智慧工业园价格走势</w:t>
      </w:r>
      <w:r>
        <w:rPr>
          <w:rFonts w:hint="eastAsia"/>
        </w:rPr>
        <w:br/>
      </w:r>
      <w:r>
        <w:rPr>
          <w:rFonts w:hint="eastAsia"/>
        </w:rPr>
        <w:t>　　图表 2024年智慧工业园成本和利润分析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2024年中国智慧工业园行业竞争力分析</w:t>
      </w:r>
      <w:r>
        <w:rPr>
          <w:rFonts w:hint="eastAsia"/>
        </w:rPr>
        <w:br/>
      </w:r>
      <w:r>
        <w:rPr>
          <w:rFonts w:hint="eastAsia"/>
        </w:rPr>
        <w:t>　　图表 智慧工业园优势</w:t>
      </w:r>
      <w:r>
        <w:rPr>
          <w:rFonts w:hint="eastAsia"/>
        </w:rPr>
        <w:br/>
      </w:r>
      <w:r>
        <w:rPr>
          <w:rFonts w:hint="eastAsia"/>
        </w:rPr>
        <w:t>　　图表 智慧工业园劣势</w:t>
      </w:r>
      <w:r>
        <w:rPr>
          <w:rFonts w:hint="eastAsia"/>
        </w:rPr>
        <w:br/>
      </w:r>
      <w:r>
        <w:rPr>
          <w:rFonts w:hint="eastAsia"/>
        </w:rPr>
        <w:t>　　图表 智慧工业园机会</w:t>
      </w:r>
      <w:r>
        <w:rPr>
          <w:rFonts w:hint="eastAsia"/>
        </w:rPr>
        <w:br/>
      </w:r>
      <w:r>
        <w:rPr>
          <w:rFonts w:hint="eastAsia"/>
        </w:rPr>
        <w:t>　　图表 智慧工业园威胁</w:t>
      </w:r>
      <w:r>
        <w:rPr>
          <w:rFonts w:hint="eastAsia"/>
        </w:rPr>
        <w:br/>
      </w:r>
      <w:r>
        <w:rPr>
          <w:rFonts w:hint="eastAsia"/>
        </w:rPr>
        <w:t>　　图表 2019-2024年中国智慧工业园行业盈利能力分析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2019-2024年中国智慧工业园行业运营能力分析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2019-2024年中国智慧工业园行业偿债能力分析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2019-2024年中国智慧工业园行业发展能力分析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2019-2024年中国智慧工业园行业经营效益分析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**地区智慧工业园市场规模及增长情况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**地区智慧工业园行业市场需求情况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**地区智慧工业园市场规模及增长情况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**地区智慧工业园行业市场需求情况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**地区智慧工业园市场规模及增长情况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**地区智慧工业园行业市场需求情况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智慧工业园品牌分析</w:t>
      </w:r>
      <w:r>
        <w:rPr>
          <w:rFonts w:hint="eastAsia"/>
        </w:rPr>
        <w:br/>
      </w:r>
      <w:r>
        <w:rPr>
          <w:rFonts w:hint="eastAsia"/>
        </w:rPr>
        <w:t>　　图表 智慧工业园企业（一）概述</w:t>
      </w:r>
      <w:r>
        <w:rPr>
          <w:rFonts w:hint="eastAsia"/>
        </w:rPr>
        <w:br/>
      </w:r>
      <w:r>
        <w:rPr>
          <w:rFonts w:hint="eastAsia"/>
        </w:rPr>
        <w:t>　　图表 企业智慧工业园业务分析</w:t>
      </w:r>
      <w:r>
        <w:rPr>
          <w:rFonts w:hint="eastAsia"/>
        </w:rPr>
        <w:br/>
      </w:r>
      <w:r>
        <w:rPr>
          <w:rFonts w:hint="eastAsia"/>
        </w:rPr>
        <w:t>　　图表 智慧工业园企业（一）经营情况分析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智慧工业园企业（一）盈利能力情况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智慧工业园企业（一）偿债能力情况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智慧工业园企业（一）运营能力情况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智慧工业园企业（一）成长能力情况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智慧工业园企业（二）简介</w:t>
      </w:r>
      <w:r>
        <w:rPr>
          <w:rFonts w:hint="eastAsia"/>
        </w:rPr>
        <w:br/>
      </w:r>
      <w:r>
        <w:rPr>
          <w:rFonts w:hint="eastAsia"/>
        </w:rPr>
        <w:t>　　图表 企业智慧工业园业务</w:t>
      </w:r>
      <w:r>
        <w:rPr>
          <w:rFonts w:hint="eastAsia"/>
        </w:rPr>
        <w:br/>
      </w:r>
      <w:r>
        <w:rPr>
          <w:rFonts w:hint="eastAsia"/>
        </w:rPr>
        <w:t>　　图表 智慧工业园企业（二）经营情况分析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智慧工业园企业（二）盈利能力情况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智慧工业园企业（二）偿债能力情况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智慧工业园企业（二）运营能力情况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智慧工业园企业（二）成长能力情况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智慧工业园企业（三）概况</w:t>
      </w:r>
      <w:r>
        <w:rPr>
          <w:rFonts w:hint="eastAsia"/>
        </w:rPr>
        <w:br/>
      </w:r>
      <w:r>
        <w:rPr>
          <w:rFonts w:hint="eastAsia"/>
        </w:rPr>
        <w:t>　　图表 企业智慧工业园业务情况</w:t>
      </w:r>
      <w:r>
        <w:rPr>
          <w:rFonts w:hint="eastAsia"/>
        </w:rPr>
        <w:br/>
      </w:r>
      <w:r>
        <w:rPr>
          <w:rFonts w:hint="eastAsia"/>
        </w:rPr>
        <w:t>　　图表 智慧工业园企业（三）经营情况分析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智慧工业园企业（三）盈利能力情况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智慧工业园企业（三）偿债能力情况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智慧工业园企业（三）运营能力情况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智慧工业园企业（三）成长能力情况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智慧工业园发展有利因素分析</w:t>
      </w:r>
      <w:r>
        <w:rPr>
          <w:rFonts w:hint="eastAsia"/>
        </w:rPr>
        <w:br/>
      </w:r>
      <w:r>
        <w:rPr>
          <w:rFonts w:hint="eastAsia"/>
        </w:rPr>
        <w:t>　　图表 智慧工业园发展不利因素分析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进入智慧工业园行业壁垒</w:t>
      </w:r>
      <w:r>
        <w:rPr>
          <w:rFonts w:hint="eastAsia"/>
        </w:rPr>
        <w:br/>
      </w:r>
      <w:r>
        <w:rPr>
          <w:rFonts w:hint="eastAsia"/>
        </w:rPr>
        <w:t>　　图表 2025-2031年中国智慧工业园行业市场容量预测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2025-2031年中国智慧工业园行业市场规模预测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2025-2031年中国智慧工业园市场前景分析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2025-2031年中国智慧工业园行业风险研究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2025-2031年中国智慧工业园行业发展趋势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c9ac322144e6f" w:history="1">
        <w:r>
          <w:rPr>
            <w:rStyle w:val="Hyperlink"/>
          </w:rPr>
          <w:t>中国智慧工业园行业发展分析与前景趋势预测报告（2025-2031年）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c9ac322144e6f" w:history="1">
        <w:r>
          <w:rPr>
            <w:rStyle w:val="Hyperlink"/>
          </w:rPr>
          <w:t>https://www.20087.com/0/80/ZhiHuiGongYeYuanDeQianJingQuShi.html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热点：智慧园区app下载、惠州信利康乐创城智慧工业园、智慧产业园区、智慧工业园区、智慧招聘、智慧工业园区建设规划、智慧社区、智慧工业园区建设指南、智慧校园平台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ff6bc8db14df9" w:history="1">
      <w:r>
        <w:rPr>
          <w:rStyle w:val="Hyperlink"/>
        </w:rPr>
        <w:t>中国智慧工业园行业发展分析与前景趋势预测报告（2025-2031年）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ZhiHuiGongYeYuanDeQianJingQuShi.html" TargetMode="External" Id="Rd74c9ac32214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ZhiHuiGongYeYuanDeQianJingQuShi.html" TargetMode="External" Id="R9d3ff6bc8db1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2024-10-15T01:45:00Z</dcterms:created>
  <dcterms:modified xsi:type="dcterms:W3CDTF">2024-10-15T02:45:00Z</dcterms:modified>
  <dc:subject>中国智慧工业园行业发展分析与前景趋势预测报告（2025-2031年）</dc:subject>
  <dc:title>中国智慧工业园行业发展分析与前景趋势预测报告（2025-2031年）</dc:title>
  <cp:keywords>中国智慧工业园行业发展分析与前景趋势预测报告（2025-2031年）</cp:keywords>
  <dc:description>中国智慧工业园行业发展分析与前景趋势预测报告（2025-2031年）</dc:description>
</cp:coreProperties>
</file>