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69b55bea4b65" w:history="1">
              <w:r>
                <w:rPr>
                  <w:rStyle w:val="Hyperlink"/>
                </w:rPr>
                <w:t>2023-2029年中国动画片市场现状研究分析与发展前景预测报告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69b55bea4b65" w:history="1">
              <w:r>
                <w:rPr>
                  <w:rStyle w:val="Hyperlink"/>
                </w:rPr>
                <w:t>2023-2029年中国动画片市场现状研究分析与发展前景预测报告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769b55bea4b65" w:history="1">
                <w:r>
                  <w:rPr>
                    <w:rStyle w:val="Hyperlink"/>
                  </w:rPr>
                  <w:t>https://www.20087.com/3/30/DongHuaPianHangYeXianZhuangYuFaZ.html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片产业在全球范围内展现出了蓬勃的生命力，特别是在数字化与流媒体平台的推动下，内容创作更加多元化，观众群体不断扩大。目前，高质量原创内容和IP跨界合作成为动画产业的增长点，同时，虚拟现实、增强现实等新技术的应用，为观众带来了沉浸式的观看体验。未来，动画产业将更加强调文化多样性和国际交流，利用AI辅助创作和个性化推荐技术提升内容吸引力，同时，元宇宙等新兴概念的兴起，为动画内容提供了新的展示平台和商业模式，进一步推动产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69b55bea4b65" w:history="1">
        <w:r>
          <w:rPr>
            <w:rStyle w:val="Hyperlink"/>
          </w:rPr>
          <w:t>2023-2029年中国动画片市场现状研究分析与发展前景预测报告</w:t>
        </w:r>
      </w:hyperlink>
      <w:r>
        <w:rPr>
          <w:rFonts w:hint="eastAsia"/>
        </w:rPr>
        <w:t>》对动画片行业相关因素进行具体调查、研究、分析，洞察动画片行业今后的发展方向、动画片行业竞争格局的演变趋势以及动画片技术标准、动画片市场规模、动画片行业潜在问题与动画片行业发展的症结所在，评估动画片行业投资价值、动画片效果效益程度，提出建设性意见建议，为动画片行业投资决策者和动画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动画片行业相关概述</w:t>
      </w:r>
      <w:r>
        <w:rPr>
          <w:rFonts w:hint="eastAsia"/>
        </w:rPr>
        <w:br/>
      </w:r>
      <w:r>
        <w:rPr>
          <w:rFonts w:hint="eastAsia"/>
        </w:rPr>
        <w:t>　　1.1 动画片行业定义及特点</w:t>
      </w:r>
      <w:r>
        <w:rPr>
          <w:rFonts w:hint="eastAsia"/>
        </w:rPr>
        <w:br/>
      </w:r>
      <w:r>
        <w:rPr>
          <w:rFonts w:hint="eastAsia"/>
        </w:rPr>
        <w:t>　　　　1.1.1 动画片行业的定义</w:t>
      </w:r>
      <w:r>
        <w:rPr>
          <w:rFonts w:hint="eastAsia"/>
        </w:rPr>
        <w:br/>
      </w:r>
      <w:r>
        <w:rPr>
          <w:rFonts w:hint="eastAsia"/>
        </w:rPr>
        <w:t>　　　　1.1.2 动画片行业服务特点</w:t>
      </w:r>
      <w:r>
        <w:rPr>
          <w:rFonts w:hint="eastAsia"/>
        </w:rPr>
        <w:br/>
      </w:r>
      <w:r>
        <w:rPr>
          <w:rFonts w:hint="eastAsia"/>
        </w:rPr>
        <w:t>　　1.2 动画片行业相关分类</w:t>
      </w:r>
      <w:r>
        <w:rPr>
          <w:rFonts w:hint="eastAsia"/>
        </w:rPr>
        <w:br/>
      </w:r>
      <w:r>
        <w:rPr>
          <w:rFonts w:hint="eastAsia"/>
        </w:rPr>
        <w:t>　　1.3 动画片行业盈利模式分析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2018-2023年中国动画片行业发展环境分析</w:t>
      </w:r>
      <w:r>
        <w:rPr>
          <w:rFonts w:hint="eastAsia"/>
        </w:rPr>
        <w:br/>
      </w:r>
      <w:r>
        <w:rPr>
          <w:rFonts w:hint="eastAsia"/>
        </w:rPr>
        <w:t>　　2.1 动画片行业政治法律环境（P）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动画片行业经济环境分析（E）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动画片行业社会环境分析（S）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动画片行业技术环境分析（T）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动画片技术分析</w:t>
      </w:r>
      <w:r>
        <w:rPr>
          <w:rFonts w:hint="eastAsia"/>
        </w:rPr>
        <w:br/>
      </w:r>
      <w:r>
        <w:rPr>
          <w:rFonts w:hint="eastAsia"/>
        </w:rPr>
        <w:t>　　　　2.4.2 动画片技术发展水平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全球动画片行业发展概述</w:t>
      </w:r>
      <w:r>
        <w:rPr>
          <w:rFonts w:hint="eastAsia"/>
        </w:rPr>
        <w:br/>
      </w:r>
      <w:r>
        <w:rPr>
          <w:rFonts w:hint="eastAsia"/>
        </w:rPr>
        <w:t>　　3.1 2018-2023年全球动画片行业发展情况概述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全球动画片行业发展现状</w:t>
      </w:r>
      <w:r>
        <w:rPr>
          <w:rFonts w:hint="eastAsia"/>
        </w:rPr>
        <w:br/>
      </w:r>
      <w:r>
        <w:rPr>
          <w:rFonts w:hint="eastAsia"/>
        </w:rPr>
        <w:t>　　　　3.1.2 全球动画片行业发展特征</w:t>
      </w:r>
      <w:r>
        <w:rPr>
          <w:rFonts w:hint="eastAsia"/>
        </w:rPr>
        <w:br/>
      </w:r>
      <w:r>
        <w:rPr>
          <w:rFonts w:hint="eastAsia"/>
        </w:rPr>
        <w:t>　　　　3.1.3 全球动画片行业市场规模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2018-2023年全球主要地区动画片行业发展状况</w:t>
      </w:r>
      <w:r>
        <w:rPr>
          <w:rFonts w:hint="eastAsia"/>
        </w:rPr>
        <w:br/>
      </w:r>
      <w:r>
        <w:rPr>
          <w:rFonts w:hint="eastAsia"/>
        </w:rPr>
        <w:t>　　　　3.2.1 欧洲动画片行业发展情况概述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美国动画片行业发展情况概述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日韩动画片行业发展情况概述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2023-2029年全球动画片行业发展前景预测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全球动画片行业市场规模预测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全球动画片行业发展前景分析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全球动画片行业发展趋势分析</w:t>
      </w:r>
      <w:r>
        <w:rPr>
          <w:rFonts w:hint="eastAsia"/>
        </w:rPr>
        <w:br/>
      </w:r>
      <w:r>
        <w:rPr>
          <w:rFonts w:hint="eastAsia"/>
        </w:rPr>
        <w:t>　　3.4 全球动画片行业重点企业发展动态分析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中国动画片行业发展概述</w:t>
      </w:r>
      <w:r>
        <w:rPr>
          <w:rFonts w:hint="eastAsia"/>
        </w:rPr>
        <w:br/>
      </w:r>
      <w:r>
        <w:rPr>
          <w:rFonts w:hint="eastAsia"/>
        </w:rPr>
        <w:t>　　4.1 中国动画片行业发展状况分析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中国动画片行发展概况</w:t>
      </w:r>
      <w:r>
        <w:rPr>
          <w:rFonts w:hint="eastAsia"/>
        </w:rPr>
        <w:br/>
      </w:r>
      <w:r>
        <w:rPr>
          <w:rFonts w:hint="eastAsia"/>
        </w:rPr>
        <w:t>　　　　4.1.2 中国动画片行发展特点</w:t>
      </w:r>
      <w:r>
        <w:rPr>
          <w:rFonts w:hint="eastAsia"/>
        </w:rPr>
        <w:br/>
      </w:r>
      <w:r>
        <w:rPr>
          <w:rFonts w:hint="eastAsia"/>
        </w:rPr>
        <w:t>　　4.2 2018-2023年动画片行业发展现状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2018-2023年动画片行业市场规模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2018-2023年动画片行业发展现状</w:t>
      </w:r>
      <w:r>
        <w:rPr>
          <w:rFonts w:hint="eastAsia"/>
        </w:rPr>
        <w:br/>
      </w:r>
      <w:r>
        <w:rPr>
          <w:rFonts w:hint="eastAsia"/>
        </w:rPr>
        <w:t>　　4.3 2023-2029年中国动画片行业面临的困境及对策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动画片行业发展面临的瓶颈及对策分析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1、动画片行业面临的瓶颈</w:t>
      </w:r>
      <w:r>
        <w:rPr>
          <w:rFonts w:hint="eastAsia"/>
        </w:rPr>
        <w:br/>
      </w:r>
      <w:r>
        <w:rPr>
          <w:rFonts w:hint="eastAsia"/>
        </w:rPr>
        <w:t>　　　　2、动画片行业发展对策分析</w:t>
      </w:r>
      <w:r>
        <w:rPr>
          <w:rFonts w:hint="eastAsia"/>
        </w:rPr>
        <w:br/>
      </w:r>
      <w:r>
        <w:rPr>
          <w:rFonts w:hint="eastAsia"/>
        </w:rPr>
        <w:t>　　　　4.3.2 动画片企业发展存在的问题及对策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1、动画片企业发展存在的不足</w:t>
      </w:r>
      <w:r>
        <w:rPr>
          <w:rFonts w:hint="eastAsia"/>
        </w:rPr>
        <w:br/>
      </w:r>
      <w:r>
        <w:rPr>
          <w:rFonts w:hint="eastAsia"/>
        </w:rPr>
        <w:t>　　　　2、动画片企业发展策略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中国动画片行业市场运行分析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2018-2023年中国动画片行业总体规模分析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2018-2023年中国动画片行业市场供需分析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中国动画片行业供给分析</w:t>
      </w:r>
      <w:r>
        <w:rPr>
          <w:rFonts w:hint="eastAsia"/>
        </w:rPr>
        <w:br/>
      </w:r>
      <w:r>
        <w:rPr>
          <w:rFonts w:hint="eastAsia"/>
        </w:rPr>
        <w:t>　　　　5.3.2 中国动画片行业需求分析</w:t>
      </w:r>
      <w:r>
        <w:rPr>
          <w:rFonts w:hint="eastAsia"/>
        </w:rPr>
        <w:br/>
      </w:r>
      <w:r>
        <w:rPr>
          <w:rFonts w:hint="eastAsia"/>
        </w:rPr>
        <w:t>　　　　5.3.3 中国动画片行业供需平衡</w:t>
      </w:r>
      <w:r>
        <w:rPr>
          <w:rFonts w:hint="eastAsia"/>
        </w:rPr>
        <w:br/>
      </w:r>
      <w:r>
        <w:rPr>
          <w:rFonts w:hint="eastAsia"/>
        </w:rPr>
        <w:t>　　5.4 2018-2023年中国动画片行业财务指标总体分析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中国动画片行业细分市场分析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动画片行业目标客户群分析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动画片行业品牌认知度分析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动画片行业营销模式分析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动画片行业营销现状分析</w:t>
      </w:r>
      <w:r>
        <w:rPr>
          <w:rFonts w:hint="eastAsia"/>
        </w:rPr>
        <w:br/>
      </w:r>
      <w:r>
        <w:rPr>
          <w:rFonts w:hint="eastAsia"/>
        </w:rPr>
        <w:t>　　8.4 动画片行业电子商务的应用情况分析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动画片行业营销创新发展趋势分析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动画片行业商业模式分析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动画片行业主要商业模式案例分析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动画片行业商业模式创新分析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动画片行业商业模式创新选择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中国动画片行业竞争格局分析</w:t>
      </w:r>
      <w:r>
        <w:rPr>
          <w:rFonts w:hint="eastAsia"/>
        </w:rPr>
        <w:br/>
      </w:r>
      <w:r>
        <w:rPr>
          <w:rFonts w:hint="eastAsia"/>
        </w:rPr>
        <w:t>　　　　10.1.1 动画片行业区域分布格局</w:t>
      </w:r>
      <w:r>
        <w:rPr>
          <w:rFonts w:hint="eastAsia"/>
        </w:rPr>
        <w:br/>
      </w:r>
      <w:r>
        <w:rPr>
          <w:rFonts w:hint="eastAsia"/>
        </w:rPr>
        <w:t>　　　　10.1.2 动画片行业企业规模格局</w:t>
      </w:r>
      <w:r>
        <w:rPr>
          <w:rFonts w:hint="eastAsia"/>
        </w:rPr>
        <w:br/>
      </w:r>
      <w:r>
        <w:rPr>
          <w:rFonts w:hint="eastAsia"/>
        </w:rPr>
        <w:t>　　　　10.1.3 动画片行业企业性质格局</w:t>
      </w:r>
      <w:r>
        <w:rPr>
          <w:rFonts w:hint="eastAsia"/>
        </w:rPr>
        <w:br/>
      </w:r>
      <w:r>
        <w:rPr>
          <w:rFonts w:hint="eastAsia"/>
        </w:rPr>
        <w:t>　　10.2 中国动画片行业竞争五力分析</w:t>
      </w:r>
      <w:r>
        <w:rPr>
          <w:rFonts w:hint="eastAsia"/>
        </w:rPr>
        <w:br/>
      </w:r>
      <w:r>
        <w:rPr>
          <w:rFonts w:hint="eastAsia"/>
        </w:rPr>
        <w:t>　　　　10.2.1 动画片行业上游议价能力</w:t>
      </w:r>
      <w:r>
        <w:rPr>
          <w:rFonts w:hint="eastAsia"/>
        </w:rPr>
        <w:br/>
      </w:r>
      <w:r>
        <w:rPr>
          <w:rFonts w:hint="eastAsia"/>
        </w:rPr>
        <w:t>　　　　10.2.2 动画片行业下游议价能力</w:t>
      </w:r>
      <w:r>
        <w:rPr>
          <w:rFonts w:hint="eastAsia"/>
        </w:rPr>
        <w:br/>
      </w:r>
      <w:r>
        <w:rPr>
          <w:rFonts w:hint="eastAsia"/>
        </w:rPr>
        <w:t>　　　　10.2.3 动画片行业新进入者威胁</w:t>
      </w:r>
      <w:r>
        <w:rPr>
          <w:rFonts w:hint="eastAsia"/>
        </w:rPr>
        <w:br/>
      </w:r>
      <w:r>
        <w:rPr>
          <w:rFonts w:hint="eastAsia"/>
        </w:rPr>
        <w:t>　　　　10.2.4 动画片行业替代产品威胁</w:t>
      </w:r>
      <w:r>
        <w:rPr>
          <w:rFonts w:hint="eastAsia"/>
        </w:rPr>
        <w:br/>
      </w:r>
      <w:r>
        <w:rPr>
          <w:rFonts w:hint="eastAsia"/>
        </w:rPr>
        <w:t>　　　　10.2.5 动画片行业现有企业竞争</w:t>
      </w:r>
      <w:r>
        <w:rPr>
          <w:rFonts w:hint="eastAsia"/>
        </w:rPr>
        <w:br/>
      </w:r>
      <w:r>
        <w:rPr>
          <w:rFonts w:hint="eastAsia"/>
        </w:rPr>
        <w:t>　　10.3 中国动画片行业竞争SWOT分析</w:t>
      </w:r>
      <w:r>
        <w:rPr>
          <w:rFonts w:hint="eastAsia"/>
        </w:rPr>
        <w:br/>
      </w:r>
      <w:r>
        <w:rPr>
          <w:rFonts w:hint="eastAsia"/>
        </w:rPr>
        <w:t>　　　　10.3.1 动画片行业优势分析（S）</w:t>
      </w:r>
      <w:r>
        <w:rPr>
          <w:rFonts w:hint="eastAsia"/>
        </w:rPr>
        <w:br/>
      </w:r>
      <w:r>
        <w:rPr>
          <w:rFonts w:hint="eastAsia"/>
        </w:rPr>
        <w:t>　　　　10.3.2 动画片行业劣势分析（W）</w:t>
      </w:r>
      <w:r>
        <w:rPr>
          <w:rFonts w:hint="eastAsia"/>
        </w:rPr>
        <w:br/>
      </w:r>
      <w:r>
        <w:rPr>
          <w:rFonts w:hint="eastAsia"/>
        </w:rPr>
        <w:t>　　　　10.3.3 动画片行业机会分析（O）</w:t>
      </w:r>
      <w:r>
        <w:rPr>
          <w:rFonts w:hint="eastAsia"/>
        </w:rPr>
        <w:br/>
      </w:r>
      <w:r>
        <w:rPr>
          <w:rFonts w:hint="eastAsia"/>
        </w:rPr>
        <w:t>　　　　10.3.4 动画片行业威胁分析（T）</w:t>
      </w:r>
      <w:r>
        <w:rPr>
          <w:rFonts w:hint="eastAsia"/>
        </w:rPr>
        <w:br/>
      </w:r>
      <w:r>
        <w:rPr>
          <w:rFonts w:hint="eastAsia"/>
        </w:rPr>
        <w:t>　　10.4 中国动画片行业投资兼并重组整合分析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中国动画片行业重点企业竞争策略分析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中国动画片行业领先企业竞争力分析</w:t>
      </w:r>
      <w:r>
        <w:rPr>
          <w:rFonts w:hint="eastAsia"/>
        </w:rPr>
        <w:br/>
      </w:r>
      <w:r>
        <w:rPr>
          <w:rFonts w:hint="eastAsia"/>
        </w:rPr>
        <w:t>　　11.1 迪斯尼竞争力分析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梦工厂竞争力分析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东映动画股份有限公司竞争力分析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环球数码创意控股有限公司竞争力分析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2023-2029年中国动画片行业发展趋势与前景分析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2023-2029年中国动画片市场发展前景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2023-2029年动画片市场发展潜力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2023-2029年动画片市场发展前景展望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2023-2029年动画片细分行业发展前景分析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2023-2029年中国动画片市场发展趋势预测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2023-2029年动画片行业发展趋势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2023-2029年动画片市场规模预测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2023-2029年中国动画片行业供需预测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2023-2029年中国动画片行业供给预测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2023-2029年中国动画片行业需求预测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2023-2029年中国动画片供需平衡预测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服务业开放对动画片行业的影响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互联网+背景下动画片行业的发展趋势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2023-2029年中国动画片行业投资前景</w:t>
      </w:r>
      <w:r>
        <w:rPr>
          <w:rFonts w:hint="eastAsia"/>
        </w:rPr>
        <w:br/>
      </w:r>
      <w:r>
        <w:rPr>
          <w:rFonts w:hint="eastAsia"/>
        </w:rPr>
        <w:t>　　13.1 动画片行业投资现状分析</w:t>
      </w:r>
      <w:r>
        <w:rPr>
          <w:rFonts w:hint="eastAsia"/>
        </w:rPr>
        <w:br/>
      </w:r>
      <w:r>
        <w:rPr>
          <w:rFonts w:hint="eastAsia"/>
        </w:rPr>
        <w:t>　　13.2 动画片行业投资特性分析</w:t>
      </w:r>
      <w:r>
        <w:rPr>
          <w:rFonts w:hint="eastAsia"/>
        </w:rPr>
        <w:br/>
      </w:r>
      <w:r>
        <w:rPr>
          <w:rFonts w:hint="eastAsia"/>
        </w:rPr>
        <w:t>　　　　13.2.1 动画片行业进入壁垒分析</w:t>
      </w:r>
      <w:r>
        <w:rPr>
          <w:rFonts w:hint="eastAsia"/>
        </w:rPr>
        <w:br/>
      </w:r>
      <w:r>
        <w:rPr>
          <w:rFonts w:hint="eastAsia"/>
        </w:rPr>
        <w:t>　　　　13.2.2 动画片行业盈利模式分析</w:t>
      </w:r>
      <w:r>
        <w:rPr>
          <w:rFonts w:hint="eastAsia"/>
        </w:rPr>
        <w:br/>
      </w:r>
      <w:r>
        <w:rPr>
          <w:rFonts w:hint="eastAsia"/>
        </w:rPr>
        <w:t>　　　　13.2.3 动画片行业盈利因素分析</w:t>
      </w:r>
      <w:r>
        <w:rPr>
          <w:rFonts w:hint="eastAsia"/>
        </w:rPr>
        <w:br/>
      </w:r>
      <w:r>
        <w:rPr>
          <w:rFonts w:hint="eastAsia"/>
        </w:rPr>
        <w:t>　　13.3 动画片行业投资机会分析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动画片行业投资风险分析</w:t>
      </w:r>
      <w:r>
        <w:rPr>
          <w:rFonts w:hint="eastAsia"/>
        </w:rPr>
        <w:br/>
      </w:r>
      <w:r>
        <w:rPr>
          <w:rFonts w:hint="eastAsia"/>
        </w:rPr>
        <w:t>　　　　13.4.1 动画片行业政策风险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动画片行业投资潜力与建议</w:t>
      </w:r>
      <w:r>
        <w:rPr>
          <w:rFonts w:hint="eastAsia"/>
        </w:rPr>
        <w:br/>
      </w:r>
      <w:r>
        <w:rPr>
          <w:rFonts w:hint="eastAsia"/>
        </w:rPr>
        <w:t>　　　　13.6.1 动画片行业投资潜力分析</w:t>
      </w:r>
      <w:r>
        <w:rPr>
          <w:rFonts w:hint="eastAsia"/>
        </w:rPr>
        <w:br/>
      </w:r>
      <w:r>
        <w:rPr>
          <w:rFonts w:hint="eastAsia"/>
        </w:rPr>
        <w:t>　　　　13.6.2 动画片行业最新投资动态</w:t>
      </w:r>
      <w:r>
        <w:rPr>
          <w:rFonts w:hint="eastAsia"/>
        </w:rPr>
        <w:br/>
      </w:r>
      <w:r>
        <w:rPr>
          <w:rFonts w:hint="eastAsia"/>
        </w:rPr>
        <w:t>　　　　13.6.3 动画片行业投资机会与建议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2023-2029年中国动画片企业投资战略分析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动画片企业战略规划策略分析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动画片行业特点</w:t>
      </w:r>
      <w:r>
        <w:rPr>
          <w:rFonts w:hint="eastAsia"/>
        </w:rPr>
        <w:br/>
      </w:r>
      <w:r>
        <w:rPr>
          <w:rFonts w:hint="eastAsia"/>
        </w:rPr>
        <w:t>　　图表 动画片行业生命周期</w:t>
      </w:r>
      <w:r>
        <w:rPr>
          <w:rFonts w:hint="eastAsia"/>
        </w:rPr>
        <w:br/>
      </w:r>
      <w:r>
        <w:rPr>
          <w:rFonts w:hint="eastAsia"/>
        </w:rPr>
        <w:t>　　图表 动画片行业产业链分析</w:t>
      </w:r>
      <w:r>
        <w:rPr>
          <w:rFonts w:hint="eastAsia"/>
        </w:rPr>
        <w:br/>
      </w:r>
      <w:r>
        <w:rPr>
          <w:rFonts w:hint="eastAsia"/>
        </w:rPr>
        <w:t>　　图表 2018-2023年动画片行业市场规模分析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2023-2029年动画片行业市场规模预测</w:t>
      </w:r>
      <w:r>
        <w:rPr>
          <w:rFonts w:hint="eastAsia"/>
        </w:rPr>
        <w:br/>
      </w:r>
      <w:r>
        <w:rPr>
          <w:rFonts w:hint="eastAsia"/>
        </w:rPr>
        <w:t>　　图表 中国动画片行业研究机构咨询</w:t>
      </w:r>
      <w:r>
        <w:rPr>
          <w:rFonts w:hint="eastAsia"/>
        </w:rPr>
        <w:br/>
      </w:r>
      <w:r>
        <w:rPr>
          <w:rFonts w:hint="eastAsia"/>
        </w:rPr>
        <w:t>　　图表 中国动画片行业盈利能力分析</w:t>
      </w:r>
      <w:r>
        <w:rPr>
          <w:rFonts w:hint="eastAsia"/>
        </w:rPr>
        <w:br/>
      </w:r>
      <w:r>
        <w:rPr>
          <w:rFonts w:hint="eastAsia"/>
        </w:rPr>
        <w:t>　　图表 中国动画片行业运营能力分析</w:t>
      </w:r>
      <w:r>
        <w:rPr>
          <w:rFonts w:hint="eastAsia"/>
        </w:rPr>
        <w:br/>
      </w:r>
      <w:r>
        <w:rPr>
          <w:rFonts w:hint="eastAsia"/>
        </w:rPr>
        <w:t>　　图表 中国动画片行业偿债能力分析</w:t>
      </w:r>
      <w:r>
        <w:rPr>
          <w:rFonts w:hint="eastAsia"/>
        </w:rPr>
        <w:br/>
      </w:r>
      <w:r>
        <w:rPr>
          <w:rFonts w:hint="eastAsia"/>
        </w:rPr>
        <w:t>　　图表 中国动画片行业发展能力分析</w:t>
      </w:r>
      <w:r>
        <w:rPr>
          <w:rFonts w:hint="eastAsia"/>
        </w:rPr>
        <w:br/>
      </w:r>
      <w:r>
        <w:rPr>
          <w:rFonts w:hint="eastAsia"/>
        </w:rPr>
        <w:t>　　图表 中国动画片行业经营效益分析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2018-2023年动画片重要数据指标比较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2018-2023年中国动画片行业销售情况分析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2018-2023年中国动画片行业利润情况分析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2018-2023年中国动画片行业资产情况分析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2018-2023年中国动画片行业竞争力分析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2023-2029年中国动画片行业消费量预测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2023-2029年中国动画片行业市场前景预测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2023-2029年中国动画片发展前景预测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69b55bea4b65" w:history="1">
        <w:r>
          <w:rPr>
            <w:rStyle w:val="Hyperlink"/>
          </w:rPr>
          <w:t>2023-2029年中国动画片市场现状研究分析与发展前景预测报告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769b55bea4b65" w:history="1">
        <w:r>
          <w:rPr>
            <w:rStyle w:val="Hyperlink"/>
          </w:rPr>
          <w:t>https://www.20087.com/3/30/DongHuaPianHangYeXianZhuangYuFaZ.html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d169d3754bb1" w:history="1">
      <w:r>
        <w:rPr>
          <w:rStyle w:val="Hyperlink"/>
        </w:rPr>
        <w:t>2023-2029年中国动画片市场现状研究分析与发展前景预测报告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ongHuaPianHangYeXianZhuangYuFaZ.html" TargetMode="External" Id="R76f769b55bea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ongHuaPianHangYeXianZhuangYuFaZ.html" TargetMode="External" Id="R9d53d169d37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2023-05-22T23:19:00Z</dcterms:created>
  <dcterms:modified xsi:type="dcterms:W3CDTF">2023-05-23T00:19:00Z</dcterms:modified>
  <dc:subject>2023-2029年中国动画片市场现状研究分析与发展前景预测报告</dc:subject>
  <dc:title>2023-2029年中国动画片市场现状研究分析与发展前景预测报告</dc:title>
  <cp:keywords>2023-2029年中国动画片市场现状研究分析与发展前景预测报告</cp:keywords>
  <dc:description>2023-2029年中国动画片市场现状研究分析与发展前景预测报告</dc:description>
</cp:coreProperties>
</file>