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4d7fe08dc84f21" w:history="1">
              <w:r>
                <w:rPr>
                  <w:rStyle w:val="Hyperlink"/>
                </w:rPr>
                <w:t>2026-2032年全球与中国低隧道膜行业发展调研及前景分析报告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4d7fe08dc84f21" w:history="1">
              <w:r>
                <w:rPr>
                  <w:rStyle w:val="Hyperlink"/>
                </w:rPr>
                <w:t>2026-2032年全球与中国低隧道膜行业发展调研及前景分析报告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4d7fe08dc84f21" w:history="1">
                <w:r>
                  <w:rPr>
                    <w:rStyle w:val="Hyperlink"/>
                  </w:rPr>
                  <w:t>https://www.20087.com/3/50/DiSuiDaoMoHangYeQianJingFenXi.html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隧道膜是农业设施覆盖材料的重要品类，广泛应用于蔬菜、花卉及育苗等高附加值作物的保护性栽培中。该类薄膜以聚乙烯（PE）或乙烯-醋酸乙烯共聚物（EVA）为基材，通过多层共挤与功能母粒添加，实现高透光率、强保温性、防雾滴及抗老化等综合性能。区别于传统拱棚膜，低隧道膜专为贴近作物冠层的小型微环境设计，强调轻量化、易安装与季节性更换便利性。近年来，行业聚焦于长效流滴剂缓释技术、红外阻隔涂层及可回收标识体系，以提升资源利用效率并响应限塑政策。</w:t>
      </w:r>
      <w:r>
        <w:rPr>
          <w:rFonts w:hint="eastAsia"/>
        </w:rPr>
        <w:br/>
      </w:r>
      <w:r>
        <w:rPr>
          <w:rFonts w:hint="eastAsia"/>
        </w:rPr>
        <w:t>　　未来，低隧道膜将向智能响应、生物可降解与精准农业融合方向演进。市场调研网指出，光谱选择性薄膜可调控红蓝光比例以促进特定生理过程，而温敏变色材料能在高温时自动增强反射率，避免灼伤。在可持续发展驱动下，PBAT/PLA基全生物降解低隧道膜有望在短期作物周期中替代传统塑料，配套建立田间回收或就地堆肥机制。此外，集成微型传感器的“感知型薄膜”可实时监测膜下温湿度与CO₂浓度，并通过LoRa无线传输至管理平台。长远看，低隧道膜将从被动覆盖材料升级为“作物微气候主动调控界面”，成为智慧园艺重要的物理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4d7fe08dc84f21" w:history="1">
        <w:r>
          <w:rPr>
            <w:rStyle w:val="Hyperlink"/>
          </w:rPr>
          <w:t>2026-2032年全球与中国低隧道膜行业发展调研及前景分析报告</w:t>
        </w:r>
      </w:hyperlink>
      <w:r>
        <w:rPr>
          <w:rFonts w:hint="eastAsia"/>
        </w:rPr>
        <w:t>》，2025年低隧道膜行业市场规模达 亿元，预计2032年市场规模将达 亿元，期间年均复合增长率（CAGR）达 %。报告依托国家统计局及低隧道膜相关协会的详实数据，全面解析了低隧道膜行业现状与市场需求，重点分析了低隧道膜市场规模、产业链结构及价格动态，并对低隧道膜细分市场进行了详细探讨。报告科学预测了低隧道膜市场前景与发展趋势，评估了品牌竞争格局、市场集中度及重点企业的市场表现。同时，通过SWOT分析揭示了低隧道膜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按产品类型细分，全球低隧道膜市场规模2021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EVA塑料薄膜</w:t>
      </w:r>
      <w:r>
        <w:rPr>
          <w:rFonts w:hint="eastAsia"/>
        </w:rPr>
        <w:br/>
      </w:r>
      <w:r>
        <w:rPr>
          <w:rFonts w:hint="eastAsia"/>
        </w:rPr>
        <w:t>　　　　1.3.3 LLDPE塑料薄膜</w:t>
      </w:r>
      <w:r>
        <w:rPr>
          <w:rFonts w:hint="eastAsia"/>
        </w:rPr>
        <w:br/>
      </w:r>
      <w:r>
        <w:rPr>
          <w:rFonts w:hint="eastAsia"/>
        </w:rPr>
        <w:t>　　　　1.3.4 LDPE塑料薄膜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按应用细分，全球低隧道膜市场规模2021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水果</w:t>
      </w:r>
      <w:r>
        <w:rPr>
          <w:rFonts w:hint="eastAsia"/>
        </w:rPr>
        <w:br/>
      </w:r>
      <w:r>
        <w:rPr>
          <w:rFonts w:hint="eastAsia"/>
        </w:rPr>
        <w:t>　　　　1.4.3 蔬菜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低隧道膜行业发展总体概况</w:t>
      </w:r>
      <w:r>
        <w:rPr>
          <w:rFonts w:hint="eastAsia"/>
        </w:rPr>
        <w:br/>
      </w:r>
      <w:r>
        <w:rPr>
          <w:rFonts w:hint="eastAsia"/>
        </w:rPr>
        <w:t>　　　　1.5.2 低隧道膜行业发展主要特点</w:t>
      </w:r>
      <w:r>
        <w:rPr>
          <w:rFonts w:hint="eastAsia"/>
        </w:rPr>
        <w:br/>
      </w:r>
      <w:r>
        <w:rPr>
          <w:rFonts w:hint="eastAsia"/>
        </w:rPr>
        <w:t>　　　　1.5.3 低隧道膜行业发展影响因素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低隧道膜有利因素</w:t>
      </w:r>
      <w:r>
        <w:rPr>
          <w:rFonts w:hint="eastAsia"/>
        </w:rPr>
        <w:br/>
      </w:r>
      <w:r>
        <w:rPr>
          <w:rFonts w:hint="eastAsia"/>
        </w:rPr>
        <w:t>　　　　1.5.3 .2 低隧道膜不利因素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全球市场，近三年低隧道膜主要企业占有率及排名（按销量）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低隧道膜主要企业在国际市场占有率（按销量，2023-2026）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2025年低隧道膜主要企业在国际市场排名（按销量）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全球市场主要企业低隧道膜销量（2023-2026）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全球市场，近三年低隧道膜主要企业占有率及排名（按收入）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低隧道膜主要企业在国际市场占有率（按收入，2023-2026）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2025年低隧道膜主要企业在国际市场排名（按收入）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全球市场主要企业低隧道膜销售收入（2023-2026）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全球市场主要企业低隧道膜销售价格（2023-2026）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中国市场，近三年低隧道膜主要企业占有率及排名（按销量）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低隧道膜主要企业在中国市场占有率（按销量，2023-2026）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2025年低隧道膜主要企业在中国市场排名（按销量）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中国市场主要企业低隧道膜销量（2023-2026）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中国市场，近三年低隧道膜主要企业占有率及排名（按收入）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低隧道膜主要企业在中国市场占有率（按收入，2023-2026）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2025年低隧道膜主要企业在中国市场排名（按收入）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中国市场主要企业低隧道膜销售收入（2023-2026）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全球主要厂商低隧道膜总部及产地分布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全球主要厂商成立时间及低隧道膜商业化日期</w:t>
      </w:r>
      <w:r>
        <w:rPr>
          <w:rFonts w:hint="eastAsia"/>
        </w:rPr>
        <w:br/>
      </w:r>
      <w:r>
        <w:rPr>
          <w:rFonts w:hint="eastAsia"/>
        </w:rPr>
        <w:t>　　2.8 全球主要厂商低隧道膜产品类型及应用</w:t>
      </w:r>
      <w:r>
        <w:rPr>
          <w:rFonts w:hint="eastAsia"/>
        </w:rPr>
        <w:br/>
      </w:r>
      <w:r>
        <w:rPr>
          <w:rFonts w:hint="eastAsia"/>
        </w:rPr>
        <w:t>　　2.9 低隧道膜行业集中度、竞争程度分析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低隧道膜行业集中度分析：2025年全球Top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全球低隧道膜第一梯队、第二梯队和第三梯队生产商（品牌）及市场份额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全球低隧道膜总体规模分析</w:t>
      </w:r>
      <w:r>
        <w:rPr>
          <w:rFonts w:hint="eastAsia"/>
        </w:rPr>
        <w:br/>
      </w:r>
      <w:r>
        <w:rPr>
          <w:rFonts w:hint="eastAsia"/>
        </w:rPr>
        <w:t>　　3.1 全球低隧道膜供需现状及预测（2021-2032）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全球低隧道膜产能、产量、产能利用率及发展趋势（2021-2032）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全球低隧道膜产量、需求量及发展趋势（2021-2032）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全球主要地区低隧道膜产量及发展趋势（2021-2032）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全球主要地区低隧道膜产量（2021-2026）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全球主要地区低隧道膜产量（2027-2032）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全球主要地区低隧道膜产量市场份额（2021-2032）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中国低隧道膜供需现状及预测（2021-2032）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中国低隧道膜产能、产量、产能利用率及发展趋势（2021-2032）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中国低隧道膜产量、市场需求量及发展趋势（2021-2032）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中国市场低隧道膜进出口（2021-2032）</w:t>
      </w:r>
      <w:r>
        <w:rPr>
          <w:rFonts w:hint="eastAsia"/>
        </w:rPr>
        <w:br/>
      </w:r>
      <w:r>
        <w:rPr>
          <w:rFonts w:hint="eastAsia"/>
        </w:rPr>
        <w:t>　　3.4 全球低隧道膜销量及销售额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全球市场低隧道膜销售额（2021-2032）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全球市场低隧道膜销量（2021-2032）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全球市场低隧道膜价格趋势（2021-2032）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全球低隧道膜主要地区分析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全球主要地区低隧道膜市场规模分析：2021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全球主要地区低隧道膜销售收入及市场份额（2021-2026）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全球主要地区低隧道膜销售收入预测（2027-2032）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全球主要地区低隧道膜销量分析：2021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全球主要地区低隧道膜销量及市场份额（2021-2026）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全球主要地区低隧道膜销量及市场份额预测（2027-2032）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北美市场低隧道膜销量、收入及增长率（2021-2032）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欧洲市场低隧道膜销量、收入及增长率（2021-2032）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中国市场低隧道膜销量、收入及增长率（2021-2032）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日本市场低隧道膜销量、收入及增长率（2021-2032）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东南亚市场低隧道膜销量、收入及增长率（2021-2032）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印度市场低隧道膜销量、收入及增长率（2021-2032）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南美市场低隧道膜销量、收入及增长率（2021-2032）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中东市场低隧道膜销量、收入及增长率（2021-2032）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重点企业（1）基本信息、低隧道膜生产基地、销售区域、竞争对手及市场地位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低隧道膜产品规格、参数及市场应用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低隧道膜销量、收入、价格及毛利率（2021-2026）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重点企业（2）基本信息、低隧道膜生产基地、销售区域、竞争对手及市场地位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低隧道膜产品规格、参数及市场应用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低隧道膜销量、收入、价格及毛利率（2021-2026）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重点企业（3）基本信息、低隧道膜生产基地、销售区域、竞争对手及市场地位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低隧道膜产品规格、参数及市场应用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低隧道膜销量、收入、价格及毛利率（2021-2026）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重点企业（4）基本信息、低隧道膜生产基地、销售区域、竞争对手及市场地位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低隧道膜产品规格、参数及市场应用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低隧道膜销量、收入、价格及毛利率（2021-2026）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重点企业（5）基本信息、低隧道膜生产基地、销售区域、竞争对手及市场地位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低隧道膜产品规格、参数及市场应用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低隧道膜销量、收入、价格及毛利率（2021-2026）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重点企业（6）基本信息、低隧道膜生产基地、销售区域、竞争对手及市场地位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低隧道膜产品规格、参数及市场应用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低隧道膜销量、收入、价格及毛利率（2021-2026）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重点企业（7）基本信息、低隧道膜生产基地、销售区域、竞争对手及市场地位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低隧道膜产品规格、参数及市场应用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低隧道膜销量、收入、价格及毛利率（2021-2026）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重点企业（8）基本信息、低隧道膜生产基地、销售区域、竞争对手及市场地位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低隧道膜产品规格、参数及市场应用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低隧道膜销量、收入、价格及毛利率（2021-2026）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重点企业（9）基本信息、低隧道膜生产基地、销售区域、竞争对手及市场地位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低隧道膜产品规格、参数及市场应用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低隧道膜销量、收入、价格及毛利率（2021-2026）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重点企业（10）基本信息、低隧道膜生产基地、销售区域、竞争对手及市场地位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低隧道膜产品规格、参数及市场应用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低隧道膜销量、收入、价格及毛利率（2021-2026）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重点企业（11）基本信息、低隧道膜生产基地、销售区域、竞争对手及市场地位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低隧道膜产品规格、参数及市场应用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低隧道膜销量、收入、价格及毛利率（2021-2026）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重点企业（12）基本信息、低隧道膜生产基地、销售区域、竞争对手及市场地位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低隧道膜产品规格、参数及市场应用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低隧道膜销量、收入、价格及毛利率（2021-2026）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重点企业（13）基本信息、低隧道膜生产基地、销售区域、竞争对手及市场地位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低隧道膜产品规格、参数及市场应用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低隧道膜销量、收入、价格及毛利率（2021-2026）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重点企业（14）基本信息、低隧道膜生产基地、销售区域、竞争对手及市场地位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低隧道膜产品规格、参数及市场应用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低隧道膜销量、收入、价格及毛利率（2021-2026）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重点企业（15）基本信息、低隧道膜生产基地、销售区域、竞争对手及市场地位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低隧道膜产品规格、参数及市场应用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低隧道膜销量、收入、价格及毛利率（2021-2026）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重点企业（16）基本信息、低隧道膜生产基地、销售区域、竞争对手及市场地位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低隧道膜产品规格、参数及市场应用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低隧道膜销量、收入、价格及毛利率（2021-2026）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重点企业（17）基本信息、低隧道膜生产基地、销售区域、竞争对手及市场地位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低隧道膜产品规格、参数及市场应用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低隧道膜销量、收入、价格及毛利率（2021-2026）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重点企业（18）基本信息、低隧道膜生产基地、销售区域、竞争对手及市场地位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低隧道膜产品规格、参数及市场应用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低隧道膜销量、收入、价格及毛利率（2021-2026）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重点企业（19）基本信息、低隧道膜生产基地、销售区域、竞争对手及市场地位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低隧道膜产品规格、参数及市场应用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低隧道膜销量、收入、价格及毛利率（2021-2026）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不同产品类型低隧道膜分析</w:t>
      </w:r>
      <w:r>
        <w:rPr>
          <w:rFonts w:hint="eastAsia"/>
        </w:rPr>
        <w:br/>
      </w:r>
      <w:r>
        <w:rPr>
          <w:rFonts w:hint="eastAsia"/>
        </w:rPr>
        <w:t>　　6.1 全球不同产品类型低隧道膜销量（2021-2032）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全球不同产品类型低隧道膜销量及市场份额（2021-2026）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全球不同产品类型低隧道膜销量预测（2027-2032）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全球不同产品类型低隧道膜收入（2021-2032）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全球不同产品类型低隧道膜收入及市场份额（2021-2026）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全球不同产品类型低隧道膜收入预测（2027-2032）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全球不同产品类型低隧道膜价格走势（2021-2032）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中国不同产品类型低隧道膜销量（2021-2032）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中国不同产品类型低隧道膜销量及市场份额（2021-2026）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中国不同产品类型低隧道膜销量预测（2027-2032）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中国不同产品类型低隧道膜收入（2021-2032）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中国不同产品类型低隧道膜收入及市场份额（2021-2026）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中国不同产品类型低隧道膜收入预测（2027-2032）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不同应用低隧道膜分析</w:t>
      </w:r>
      <w:r>
        <w:rPr>
          <w:rFonts w:hint="eastAsia"/>
        </w:rPr>
        <w:br/>
      </w:r>
      <w:r>
        <w:rPr>
          <w:rFonts w:hint="eastAsia"/>
        </w:rPr>
        <w:t>　　7.1 全球不同应用低隧道膜销量（2021-2032）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全球不同应用低隧道膜销量及市场份额（2021-2026）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全球不同应用低隧道膜销量预测（2027-2032）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全球不同应用低隧道膜收入（2021-2032）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全球不同应用低隧道膜收入及市场份额（2021-2026）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全球不同应用低隧道膜收入预测（2027-2032）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全球不同应用低隧道膜价格走势（2021-2032）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中国不同应用低隧道膜销量（2021-2032）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中国不同应用低隧道膜销量及市场份额（2021-2026）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中国不同应用低隧道膜销量预测（2027-2032）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中国不同应用低隧道膜收入（2021-2032）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中国不同应用低隧道膜收入及市场份额（2021-2026）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中国不同应用低隧道膜收入预测（2027-2032）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低隧道膜行业发展趋势</w:t>
      </w:r>
      <w:r>
        <w:rPr>
          <w:rFonts w:hint="eastAsia"/>
        </w:rPr>
        <w:br/>
      </w:r>
      <w:r>
        <w:rPr>
          <w:rFonts w:hint="eastAsia"/>
        </w:rPr>
        <w:t>　　8.2 低隧道膜行业主要驱动因素</w:t>
      </w:r>
      <w:r>
        <w:rPr>
          <w:rFonts w:hint="eastAsia"/>
        </w:rPr>
        <w:br/>
      </w:r>
      <w:r>
        <w:rPr>
          <w:rFonts w:hint="eastAsia"/>
        </w:rPr>
        <w:t>　　8.3 低隧道膜中国企业SWOT分析</w:t>
      </w:r>
      <w:r>
        <w:rPr>
          <w:rFonts w:hint="eastAsia"/>
        </w:rPr>
        <w:br/>
      </w:r>
      <w:r>
        <w:rPr>
          <w:rFonts w:hint="eastAsia"/>
        </w:rPr>
        <w:t>　　8.4 中国低隧道膜行业政策环境分析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低隧道膜行业产业链简介</w:t>
      </w:r>
      <w:r>
        <w:rPr>
          <w:rFonts w:hint="eastAsia"/>
        </w:rPr>
        <w:br/>
      </w:r>
      <w:r>
        <w:rPr>
          <w:rFonts w:hint="eastAsia"/>
        </w:rPr>
        <w:t>　　　　9.1.1 低隧道膜行业供应链分析</w:t>
      </w:r>
      <w:r>
        <w:rPr>
          <w:rFonts w:hint="eastAsia"/>
        </w:rPr>
        <w:br/>
      </w:r>
      <w:r>
        <w:rPr>
          <w:rFonts w:hint="eastAsia"/>
        </w:rPr>
        <w:t>　　　　9.1.2 低隧道膜主要原料及供应情况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低隧道膜行业采购模式</w:t>
      </w:r>
      <w:r>
        <w:rPr>
          <w:rFonts w:hint="eastAsia"/>
        </w:rPr>
        <w:br/>
      </w:r>
      <w:r>
        <w:rPr>
          <w:rFonts w:hint="eastAsia"/>
        </w:rPr>
        <w:t>　　9.3 低隧道膜行业生产模式</w:t>
      </w:r>
      <w:r>
        <w:rPr>
          <w:rFonts w:hint="eastAsia"/>
        </w:rPr>
        <w:br/>
      </w:r>
      <w:r>
        <w:rPr>
          <w:rFonts w:hint="eastAsia"/>
        </w:rPr>
        <w:t>　　9.4 低隧道膜行业销售模式及销售渠道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按产品类型细分，全球低隧道膜市场规模2021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按应用细分，全球低隧道膜市场规模（CAGR）2021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低隧道膜行业发展主要特点</w:t>
      </w:r>
      <w:r>
        <w:rPr>
          <w:rFonts w:hint="eastAsia"/>
        </w:rPr>
        <w:br/>
      </w:r>
      <w:r>
        <w:rPr>
          <w:rFonts w:hint="eastAsia"/>
        </w:rPr>
        <w:t>　　表 4： 低隧道膜行业发展有利因素分析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低隧道膜行业发展不利因素分析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进入低隧道膜行业壁垒</w:t>
      </w:r>
      <w:r>
        <w:rPr>
          <w:rFonts w:hint="eastAsia"/>
        </w:rPr>
        <w:br/>
      </w:r>
      <w:r>
        <w:rPr>
          <w:rFonts w:hint="eastAsia"/>
        </w:rPr>
        <w:t>　　表 7： 低隧道膜主要企业在国际市场占有率（按销量，2023-2026）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2025年低隧道膜主要企业在国际市场排名（按销量）&amp;（千吨）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全球市场主要企业低隧道膜销量（2023-2026）&amp;（千吨）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低隧道膜主要企业在国际市场占有率（按收入，2023-2026）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2025年低隧道膜主要企业在国际市场排名（按收入）&amp;（万元）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全球市场主要企业低隧道膜销售收入（2023-2026）&amp;（万元）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全球市场主要企业低隧道膜销售价格（2023-2026）&amp;（元/吨）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低隧道膜主要企业在中国市场占有率（按销量，2023-2026）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2025年低隧道膜主要企业在中国市场排名（按销量）&amp;（千吨）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中国市场主要企业低隧道膜销量（2023-2026）&amp;（千吨）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低隧道膜主要企业在中国市场占有率（按收入，2023-2026）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2025年低隧道膜主要企业在中国市场排名（按收入）&amp;（万元）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中国市场主要企业低隧道膜销售收入（2023-2026）&amp;（万元）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全球主要厂商低隧道膜总部及产地分布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全球主要厂商成立时间及低隧道膜商业化日期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全球主要厂商低隧道膜产品类型及应用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2025年全球低隧道膜主要厂商市场地位（第一梯队、第二梯队和第三梯队）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全球低隧道膜市场投资、并购等现状分析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全球主要地区低隧道膜产量增速（CAGR）：（2021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全球主要地区低隧道膜产量（2021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全球主要地区低隧道膜产量（2021-2026）&amp;（千吨）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全球主要地区低隧道膜产量（2027-2032）&amp;（千吨）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全球主要地区低隧道膜产量市场份额（2021-2026）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全球主要地区低隧道膜产量市场份额（2027-2032）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中国市场低隧道膜产量、销量、进出口（2021-2026）&amp;（千吨）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中国市场低隧道膜产量、销量、进出口预测（2027-2032）&amp;（千吨）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全球主要地区低隧道膜销售收入增速：（2021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全球主要地区低隧道膜销售收入（2021-2026）&amp;（万元）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全球主要地区低隧道膜销售收入市场份额（2021-2026）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全球主要地区低隧道膜收入（2027-2032）&amp;（万元）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全球主要地区低隧道膜收入市场份额（2027-2032）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全球主要地区低隧道膜销量（千吨）：2021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全球主要地区低隧道膜销量（2021-2026）&amp;（千吨）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全球主要地区低隧道膜销量市场份额（2021-2026）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全球主要地区低隧道膜销量（2027-2032）&amp;（千吨）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全球主要地区低隧道膜销量份额（2027-2032）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低隧道膜生产基地、销售区域、竞争对手及市场地位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低隧道膜产品规格、参数及市场应用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低隧道膜销量（千吨）、收入（万元）、价格（元/吨）及毛利率（2021-2026）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低隧道膜生产基地、销售区域、竞争对手及市场地位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低隧道膜产品规格、参数及市场应用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低隧道膜销量（千吨）、收入（万元）、价格（元/吨）及毛利率（2021-2026）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低隧道膜生产基地、销售区域、竞争对手及市场地位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低隧道膜产品规格、参数及市场应用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低隧道膜销量（千吨）、收入（万元）、价格（元/吨）及毛利率（2021-2026）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低隧道膜生产基地、销售区域、竞争对手及市场地位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低隧道膜产品规格、参数及市场应用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低隧道膜销量（千吨）、收入（万元）、价格（元/吨）及毛利率（2021-2026）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低隧道膜生产基地、销售区域、竞争对手及市场地位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低隧道膜产品规格、参数及市场应用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低隧道膜销量（千吨）、收入（万元）、价格（元/吨）及毛利率（2021-2026）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低隧道膜生产基地、销售区域、竞争对手及市场地位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低隧道膜产品规格、参数及市场应用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低隧道膜销量（千吨）、收入（万元）、价格（元/吨）及毛利率（2021-2026）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低隧道膜生产基地、销售区域、竞争对手及市场地位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低隧道膜产品规格、参数及市场应用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低隧道膜销量（千吨）、收入（万元）、价格（元/吨）及毛利率（2021-2026）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低隧道膜生产基地、销售区域、竞争对手及市场地位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低隧道膜产品规格、参数及市场应用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低隧道膜销量（千吨）、收入（万元）、价格（元/吨）及毛利率（2021-2026）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低隧道膜生产基地、销售区域、竞争对手及市场地位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低隧道膜产品规格、参数及市场应用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低隧道膜销量（千吨）、收入（万元）、价格（元/吨）及毛利率（2021-2026）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低隧道膜生产基地、销售区域、竞争对手及市场地位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低隧道膜产品规格、参数及市场应用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低隧道膜销量（千吨）、收入（万元）、价格（元/吨）及毛利率（2021-2026）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低隧道膜生产基地、销售区域、竞争对手及市场地位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低隧道膜产品规格、参数及市场应用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低隧道膜销量（千吨）、收入（万元）、价格（元/吨）及毛利率（2021-2026）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低隧道膜生产基地、销售区域、竞争对手及市场地位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低隧道膜产品规格、参数及市场应用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低隧道膜销量（千吨）、收入（万元）、价格（元/吨）及毛利率（2021-2026）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低隧道膜生产基地、销售区域、竞争对手及市场地位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低隧道膜产品规格、参数及市场应用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低隧道膜销量（千吨）、收入（万元）、价格（元/吨）及毛利率（2021-2026）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低隧道膜生产基地、销售区域、竞争对手及市场地位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低隧道膜产品规格、参数及市场应用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低隧道膜销量（千吨）、收入（万元）、价格（元/吨）及毛利率（2021-2026）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低隧道膜生产基地、销售区域、竞争对手及市场地位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低隧道膜产品规格、参数及市场应用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低隧道膜销量（千吨）、收入（万元）、价格（元/吨）及毛利率（2021-2026）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低隧道膜生产基地、销售区域、竞争对手及市场地位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低隧道膜产品规格、参数及市场应用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低隧道膜销量（千吨）、收入（万元）、价格（元/吨）及毛利率（2021-2026）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低隧道膜生产基地、销售区域、竞争对手及市场地位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低隧道膜产品规格、参数及市场应用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低隧道膜销量（千吨）、收入（万元）、价格（元/吨）及毛利率（2021-2026）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低隧道膜生产基地、销售区域、竞争对手及市场地位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低隧道膜产品规格、参数及市场应用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低隧道膜销量（千吨）、收入（万元）、价格（元/吨）及毛利率（2021-2026）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低隧道膜生产基地、销售区域、竞争对手及市场地位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低隧道膜产品规格、参数及市场应用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低隧道膜销量（千吨）、收入（万元）、价格（元/吨）及毛利率（2021-2026）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全球不同产品类型低隧道膜销量（2021-2026）&amp;（千吨）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139： 全球不同产品类型低隧道膜销量市场份额（2021-2026）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全球不同产品类型低隧道膜销量预测（2027-2032）&amp;（千吨）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全球市场不同产品类型低隧道膜销量市场份额预测（2027-2032）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全球不同产品类型低隧道膜收入（2021-2026）&amp;（万元）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全球不同产品类型低隧道膜收入市场份额（2021-2026）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全球不同产品类型低隧道膜收入预测（2027-2032）&amp;（万元）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全球不同产品类型低隧道膜收入市场份额预测（2027-2032）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中国不同产品类型低隧道膜销量（2021-2026）&amp;（千吨）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147： 中国不同产品类型低隧道膜销量市场份额（2021-2026）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中国不同产品类型低隧道膜销量预测（2027-2032）&amp;（千吨）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全球市场不同产品类型低隧道膜销量市场份额预测（2027-2032）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中国不同产品类型低隧道膜收入（2021-2026）&amp;（万元）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中国不同产品类型低隧道膜收入市场份额（2021-2026）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中国不同产品类型低隧道膜收入预测（2027-2032）&amp;（万元）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中国不同产品类型低隧道膜收入市场份额预测（2027-2032）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全球不同应用低隧道膜销量（2021-2026）&amp;（千吨）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155： 全球不同应用低隧道膜销量市场份额（2021-2026）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全球不同应用低隧道膜销量预测（2027-2032）&amp;（千吨）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157： 全球市场不同应用低隧道膜销量市场份额预测（2027-2032）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全球不同应用低隧道膜收入（2021-2026）&amp;（万元）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全球不同应用低隧道膜收入市场份额（2021-2026）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全球不同应用低隧道膜收入预测（2027-2032）&amp;（万元）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全球不同应用低隧道膜收入市场份额预测（2027-2032）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中国不同应用低隧道膜销量（2021-2026）&amp;（千吨）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163： 中国不同应用低隧道膜销量市场份额（2021-2026）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中国不同应用低隧道膜销量预测（2027-2032）&amp;（千吨）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165： 中国市场不同应用低隧道膜销量市场份额预测（2027-2032）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中国不同应用低隧道膜收入（2021-2026）&amp;（万元）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中国不同应用低隧道膜收入市场份额（2021-2026）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中国不同应用低隧道膜收入预测（2027-2032）&amp;（万元）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中国不同应用低隧道膜收入市场份额预测（2027-2032）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低隧道膜行业发展趋势</w:t>
      </w:r>
      <w:r>
        <w:rPr>
          <w:rFonts w:hint="eastAsia"/>
        </w:rPr>
        <w:br/>
      </w:r>
      <w:r>
        <w:rPr>
          <w:rFonts w:hint="eastAsia"/>
        </w:rPr>
        <w:t>　　表 171： 低隧道膜行业主要驱动因素</w:t>
      </w:r>
      <w:r>
        <w:rPr>
          <w:rFonts w:hint="eastAsia"/>
        </w:rPr>
        <w:br/>
      </w:r>
      <w:r>
        <w:rPr>
          <w:rFonts w:hint="eastAsia"/>
        </w:rPr>
        <w:t>　　表 172： 低隧道膜行业供应链分析</w:t>
      </w:r>
      <w:r>
        <w:rPr>
          <w:rFonts w:hint="eastAsia"/>
        </w:rPr>
        <w:br/>
      </w:r>
      <w:r>
        <w:rPr>
          <w:rFonts w:hint="eastAsia"/>
        </w:rPr>
        <w:t>　　表 173： 低隧道膜上游原料供应商</w:t>
      </w:r>
      <w:r>
        <w:rPr>
          <w:rFonts w:hint="eastAsia"/>
        </w:rPr>
        <w:br/>
      </w:r>
      <w:r>
        <w:rPr>
          <w:rFonts w:hint="eastAsia"/>
        </w:rPr>
        <w:t>　　表 174： 低隧道膜主要地区不同应用客户分析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低隧道膜典型经销商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低隧道膜产品图片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全球不同产品类型低隧道膜销售额2021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全球不同产品类型低隧道膜市场份额2025 &amp; 2032</w:t>
      </w:r>
      <w:r>
        <w:rPr>
          <w:rFonts w:hint="eastAsia"/>
        </w:rPr>
        <w:br/>
      </w:r>
      <w:r>
        <w:rPr>
          <w:rFonts w:hint="eastAsia"/>
        </w:rPr>
        <w:t>　　图 4： EVA塑料薄膜产品图片</w:t>
      </w:r>
      <w:r>
        <w:rPr>
          <w:rFonts w:hint="eastAsia"/>
        </w:rPr>
        <w:br/>
      </w:r>
      <w:r>
        <w:rPr>
          <w:rFonts w:hint="eastAsia"/>
        </w:rPr>
        <w:t>　　图 5： LLDPE塑料薄膜产品图片</w:t>
      </w:r>
      <w:r>
        <w:rPr>
          <w:rFonts w:hint="eastAsia"/>
        </w:rPr>
        <w:br/>
      </w:r>
      <w:r>
        <w:rPr>
          <w:rFonts w:hint="eastAsia"/>
        </w:rPr>
        <w:t>　　图 6： LDPE塑料薄膜产品图片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全球不同应用低隧道膜市场份额2025 &amp; 2032</w:t>
      </w:r>
      <w:r>
        <w:rPr>
          <w:rFonts w:hint="eastAsia"/>
        </w:rPr>
        <w:br/>
      </w:r>
      <w:r>
        <w:rPr>
          <w:rFonts w:hint="eastAsia"/>
        </w:rPr>
        <w:t>　　图 9： 水果</w:t>
      </w:r>
      <w:r>
        <w:rPr>
          <w:rFonts w:hint="eastAsia"/>
        </w:rPr>
        <w:br/>
      </w:r>
      <w:r>
        <w:rPr>
          <w:rFonts w:hint="eastAsia"/>
        </w:rPr>
        <w:t>　　图 10： 蔬菜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2025年全球前五大生产商低隧道膜市场份额</w:t>
      </w:r>
      <w:r>
        <w:rPr>
          <w:rFonts w:hint="eastAsia"/>
        </w:rPr>
        <w:br/>
      </w:r>
      <w:r>
        <w:rPr>
          <w:rFonts w:hint="eastAsia"/>
        </w:rPr>
        <w:t>　　图 13： 2025年全球低隧道膜第一梯队、第二梯队和第三梯队厂商及市场份额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全球低隧道膜产能、产量、产能利用率及发展趋势（2021-2032）&amp;（千吨）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全球低隧道膜产量、需求量及发展趋势（2021-2032）&amp;（千吨）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全球主要地区低隧道膜产量市场份额（2021-2032）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中国低隧道膜产能、产量、产能利用率及发展趋势（2021-2032）&amp;（千吨）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中国低隧道膜产量、市场需求量及发展趋势（2021-2032）&amp;（千吨）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全球低隧道膜市场销售额及增长率：（2021-2032）&amp;（万元）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全球市场低隧道膜市场规模：2021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全球市场低隧道膜销量及增长率（2021-2032）&amp;（千吨）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全球市场低隧道膜价格趋势（2021-2032）&amp;（元/吨）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全球主要地区低隧道膜销售收入（2021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全球主要地区低隧道膜销售收入市场份额（2021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北美市场低隧道膜销量及增长率（2021-2032）&amp;（千吨）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北美市场低隧道膜收入及增长率（2021-2032）&amp;（万元）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欧洲市场低隧道膜销量及增长率（2021-2032）&amp;（千吨）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欧洲市场低隧道膜收入及增长率（2021-2032）&amp;（万元）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中国市场低隧道膜销量及增长率（2021-2032）&amp;（千吨）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中国市场低隧道膜收入及增长率（2021-2032）&amp;（万元）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日本市场低隧道膜销量及增长率（2021-2032）&amp;（千吨）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日本市场低隧道膜收入及增长率（2021-2032）&amp;（万元）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东南亚市场低隧道膜销量及增长率（2021-2032）&amp;（千吨）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东南亚市场低隧道膜收入及增长率（2021-2032）&amp;（万元）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印度市场低隧道膜销量及增长率（2021-2032）&amp;（千吨）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印度市场低隧道膜收入及增长率（2021-2032）&amp;（万元）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南美市场低隧道膜销量及增长率（2021-2032）&amp;（千吨）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南美市场低隧道膜收入及增长率（2021-2032）&amp;（万元）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中东市场低隧道膜销量及增长率（2021-2032）&amp;（千吨）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中东市场低隧道膜收入及增长率（2021-2032）&amp;（万元）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全球不同产品类型低隧道膜价格走势（2021-2032）&amp;（元/吨）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全球不同应用低隧道膜价格走势（2021-2032）&amp;（元/吨）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低隧道膜中国企业SWOT分析</w:t>
      </w:r>
      <w:r>
        <w:rPr>
          <w:rFonts w:hint="eastAsia"/>
        </w:rPr>
        <w:br/>
      </w:r>
      <w:r>
        <w:rPr>
          <w:rFonts w:hint="eastAsia"/>
        </w:rPr>
        <w:t>　　图 44： 低隧道膜产业链</w:t>
      </w:r>
      <w:r>
        <w:rPr>
          <w:rFonts w:hint="eastAsia"/>
        </w:rPr>
        <w:br/>
      </w:r>
      <w:r>
        <w:rPr>
          <w:rFonts w:hint="eastAsia"/>
        </w:rPr>
        <w:t>　　图 45： 低隧道膜行业采购模式分析</w:t>
      </w:r>
      <w:r>
        <w:rPr>
          <w:rFonts w:hint="eastAsia"/>
        </w:rPr>
        <w:br/>
      </w:r>
      <w:r>
        <w:rPr>
          <w:rFonts w:hint="eastAsia"/>
        </w:rPr>
        <w:t>　　图 46： 低隧道膜行业生产模式</w:t>
      </w:r>
      <w:r>
        <w:rPr>
          <w:rFonts w:hint="eastAsia"/>
        </w:rPr>
        <w:br/>
      </w:r>
      <w:r>
        <w:rPr>
          <w:rFonts w:hint="eastAsia"/>
        </w:rPr>
        <w:t>　　图 47： 低隧道膜行业销售模式分析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4d7fe08dc84f21" w:history="1">
        <w:r>
          <w:rPr>
            <w:rStyle w:val="Hyperlink"/>
          </w:rPr>
          <w:t>2026-2032年全球与中国低隧道膜行业发展调研及前景分析报告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4d7fe08dc84f21" w:history="1">
        <w:r>
          <w:rPr>
            <w:rStyle w:val="Hyperlink"/>
          </w:rPr>
          <w:t>https://www.20087.com/3/50/DiSuiDaoMoHangYeQianJingFenXi.html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热点：膜结构的膜是什么材质、隧道低速会不会罚款、跨膜压低报警的原因、隧道底部、渗透性基膜和普通基膜的区别、隧道底板是什么意思、跨膜压低怎么处理、隧道底部隆起、低反射膜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defcd9d87e45e2" w:history="1">
      <w:r>
        <w:rPr>
          <w:rStyle w:val="Hyperlink"/>
        </w:rPr>
        <w:t>2026-2032年全球与中国低隧道膜行业发展调研及前景分析报告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DiSuiDaoMoHangYeQianJingFenXi.html" TargetMode="External" Id="R8d4d7fe08dc84f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DiSuiDaoMoHangYeQianJingFenXi.html" TargetMode="External" Id="Rbfdefcd9d87e45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2026-03-02T06:08:48Z</dcterms:created>
  <dcterms:modified xsi:type="dcterms:W3CDTF">2026-03-02T07:08:48Z</dcterms:modified>
  <dc:subject>2026-2032年全球与中国低隧道膜行业发展调研及前景分析报告</dc:subject>
  <dc:title>2026-2032年全球与中国低隧道膜行业发展调研及前景分析报告</dc:title>
  <cp:keywords>2026-2032年全球与中国低隧道膜行业发展调研及前景分析报告</cp:keywords>
  <dc:description>2026-2032年全球与中国低隧道膜行业发展调研及前景分析报告</dc:description>
</cp:coreProperties>
</file>