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ea84b923c445f" w:history="1">
              <w:r>
                <w:rPr>
                  <w:rStyle w:val="Hyperlink"/>
                </w:rPr>
                <w:t>2025-2031年中国火龙果行业发展现状调研与市场前景预测报告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ea84b923c445f" w:history="1">
              <w:r>
                <w:rPr>
                  <w:rStyle w:val="Hyperlink"/>
                </w:rPr>
                <w:t>2025-2031年中国火龙果行业发展现状调研与市场前景预测报告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ea84b923c445f" w:history="1">
                <w:r>
                  <w:rPr>
                    <w:rStyle w:val="Hyperlink"/>
                  </w:rPr>
                  <w:t>https://www.20087.com/M_QiTa/06/HuoLongGuoShiChangQianJingFenXiYuCe.html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龙果是一种热带水果，近年来随着全球消费者对异国风味和健康食品的追求，其市场需求迅速增长。火龙果富含维生素、矿物质和抗氧化剂，被认为具有多种健康益处。随着种植技术的改进，如温室栽培和病虫害管理，火龙果的产量和品质得到了显著提升。</w:t>
      </w:r>
      <w:r>
        <w:rPr>
          <w:rFonts w:hint="eastAsia"/>
        </w:rPr>
        <w:br/>
      </w:r>
      <w:r>
        <w:rPr>
          <w:rFonts w:hint="eastAsia"/>
        </w:rPr>
        <w:t>　　未来，火龙果产业将更加注重品质提升和市场拓展。一方面，通过遗传育种和精准农业技术，培育出口感更佳、抗逆性更强的火龙果品种，满足消费者对优质水果的需求。另一方面，开发火龙果的深加工产品，如果汁、果酱和果干，以及探索其在美容和保健品市场的应用，拓宽火龙果的销售渠道和附加值。</w:t>
      </w:r>
      <w:r>
        <w:rPr>
          <w:rFonts w:hint="eastAsia"/>
        </w:rPr>
        <w:br/>
      </w:r>
      <w:r>
        <w:rPr>
          <w:rFonts w:hint="eastAsia"/>
        </w:rPr>
        <w:t>　　《</w:t>
      </w:r>
      <w:hyperlink r:id="R5e4ea84b923c445f" w:history="1">
        <w:r>
          <w:rPr>
            <w:rStyle w:val="Hyperlink"/>
          </w:rPr>
          <w:t>2025-2031年中国火龙果行业发展现状调研与市场前景预测报告</w:t>
        </w:r>
      </w:hyperlink>
      <w:r>
        <w:rPr>
          <w:rFonts w:hint="eastAsia"/>
        </w:rPr>
        <w:t>》系统分析了火龙果行业的市场规模、需求动态及价格趋势，并深入探讨了火龙果产业链结构的变化与发展。报告详细解读了火龙果行业现状，科学预测了未来市场前景与发展趋势，同时对火龙果细分市场的竞争格局进行了全面评估，重点关注领先企业的竞争实力、市场集中度及品牌影响力。结合火龙果技术现状与未来方向，报告揭示了火龙果行业机遇与潜在风险，为投资者、研究机构及政府决策层提供了制定战略的重要依据。</w:t>
      </w:r>
      <w:r>
        <w:rPr>
          <w:rFonts w:hint="eastAsia"/>
        </w:rPr>
        <w:br/>
      </w:r>
      <w:r>
        <w:rPr>
          <w:rFonts w:hint="eastAsia"/>
        </w:rPr>
        <w:br/>
      </w:r>
      <w:r>
        <w:rPr>
          <w:rFonts w:hint="eastAsia"/>
        </w:rPr>
        <w:t>第一章 2019-2024年中国火龙果行业市场发展环境分析（pest分析法）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2019-2024年中国火龙果行业政策环境分析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2019-2024年中国火龙果行业社会环境分析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2019-2024年中国火龙果产业总体形势分析</w:t>
      </w:r>
      <w:r>
        <w:rPr>
          <w:rFonts w:hint="eastAsia"/>
        </w:rPr>
        <w:br/>
      </w:r>
      <w:r>
        <w:rPr>
          <w:rFonts w:hint="eastAsia"/>
        </w:rPr>
        <w:t>　　第一节 2019-2024年中国火龙果行业发展概况分析</w:t>
      </w:r>
      <w:r>
        <w:rPr>
          <w:rFonts w:hint="eastAsia"/>
        </w:rPr>
        <w:br/>
      </w:r>
      <w:r>
        <w:rPr>
          <w:rFonts w:hint="eastAsia"/>
        </w:rPr>
        <w:t>　　　　一、中国火龙果行业发展历程分析</w:t>
      </w:r>
      <w:r>
        <w:rPr>
          <w:rFonts w:hint="eastAsia"/>
        </w:rPr>
        <w:br/>
      </w:r>
      <w:r>
        <w:rPr>
          <w:rFonts w:hint="eastAsia"/>
        </w:rPr>
        <w:t>　　　　二、中国火龙果产业整体规模分析</w:t>
      </w:r>
      <w:r>
        <w:rPr>
          <w:rFonts w:hint="eastAsia"/>
        </w:rPr>
        <w:br/>
      </w:r>
      <w:r>
        <w:rPr>
          <w:rFonts w:hint="eastAsia"/>
        </w:rPr>
        <w:t>　　　　三、火龙果产品技术研发进展</w:t>
      </w:r>
      <w:r>
        <w:rPr>
          <w:rFonts w:hint="eastAsia"/>
        </w:rPr>
        <w:br/>
      </w:r>
      <w:r>
        <w:rPr>
          <w:rFonts w:hint="eastAsia"/>
        </w:rPr>
        <w:t>　　第二节 2019-2024年中国火龙果行业存在的问题分析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2019-2024年中国火龙果产业投资策略分析</w:t>
      </w:r>
      <w:r>
        <w:rPr>
          <w:rFonts w:hint="eastAsia"/>
        </w:rPr>
        <w:br/>
      </w:r>
      <w:r>
        <w:rPr>
          <w:rFonts w:hint="eastAsia"/>
        </w:rPr>
        <w:br/>
      </w:r>
      <w:r>
        <w:rPr>
          <w:rFonts w:hint="eastAsia"/>
        </w:rPr>
        <w:t>第三章 2019-2024年中国火龙果市场运营格局分析</w:t>
      </w:r>
      <w:r>
        <w:rPr>
          <w:rFonts w:hint="eastAsia"/>
        </w:rPr>
        <w:br/>
      </w:r>
      <w:r>
        <w:rPr>
          <w:rFonts w:hint="eastAsia"/>
        </w:rPr>
        <w:t>　　第一节 2019-2024年中国火龙果市场发展情况分析</w:t>
      </w:r>
      <w:r>
        <w:rPr>
          <w:rFonts w:hint="eastAsia"/>
        </w:rPr>
        <w:br/>
      </w:r>
      <w:r>
        <w:rPr>
          <w:rFonts w:hint="eastAsia"/>
        </w:rPr>
        <w:t>　　　　一、火龙果市场容量分析</w:t>
      </w:r>
      <w:r>
        <w:rPr>
          <w:rFonts w:hint="eastAsia"/>
        </w:rPr>
        <w:br/>
      </w:r>
      <w:r>
        <w:rPr>
          <w:rFonts w:hint="eastAsia"/>
        </w:rPr>
        <w:t>　　　　二、火龙果市场需求情况分析</w:t>
      </w:r>
      <w:r>
        <w:rPr>
          <w:rFonts w:hint="eastAsia"/>
        </w:rPr>
        <w:br/>
      </w:r>
      <w:r>
        <w:rPr>
          <w:rFonts w:hint="eastAsia"/>
        </w:rPr>
        <w:t>　　　　三、火龙果生产规模分析</w:t>
      </w:r>
      <w:r>
        <w:rPr>
          <w:rFonts w:hint="eastAsia"/>
        </w:rPr>
        <w:br/>
      </w:r>
      <w:r>
        <w:rPr>
          <w:rFonts w:hint="eastAsia"/>
        </w:rPr>
        <w:t>　　第二节 2019-2024年中国火龙果市场运行局势分析</w:t>
      </w:r>
      <w:r>
        <w:rPr>
          <w:rFonts w:hint="eastAsia"/>
        </w:rPr>
        <w:br/>
      </w:r>
      <w:r>
        <w:rPr>
          <w:rFonts w:hint="eastAsia"/>
        </w:rPr>
        <w:t>　　　　一、火龙果产品市场价格走势分析</w:t>
      </w:r>
      <w:r>
        <w:rPr>
          <w:rFonts w:hint="eastAsia"/>
        </w:rPr>
        <w:br/>
      </w:r>
      <w:r>
        <w:rPr>
          <w:rFonts w:hint="eastAsia"/>
        </w:rPr>
        <w:t>　　　　二、火龙果市场销售动态分析</w:t>
      </w:r>
      <w:r>
        <w:rPr>
          <w:rFonts w:hint="eastAsia"/>
        </w:rPr>
        <w:br/>
      </w:r>
      <w:r>
        <w:rPr>
          <w:rFonts w:hint="eastAsia"/>
        </w:rPr>
        <w:t>　　　　三、火龙果市场进出口贸易分析</w:t>
      </w:r>
      <w:r>
        <w:rPr>
          <w:rFonts w:hint="eastAsia"/>
        </w:rPr>
        <w:br/>
      </w:r>
      <w:r>
        <w:rPr>
          <w:rFonts w:hint="eastAsia"/>
        </w:rPr>
        <w:t>　　第三节 2019-2024年中国火龙果市场最新资讯分析</w:t>
      </w:r>
      <w:r>
        <w:rPr>
          <w:rFonts w:hint="eastAsia"/>
        </w:rPr>
        <w:br/>
      </w:r>
      <w:r>
        <w:rPr>
          <w:rFonts w:hint="eastAsia"/>
        </w:rPr>
        <w:br/>
      </w:r>
      <w:r>
        <w:rPr>
          <w:rFonts w:hint="eastAsia"/>
        </w:rPr>
        <w:t>第四章 2019-2024年中国火龙果市场营销情况分析</w:t>
      </w:r>
      <w:r>
        <w:rPr>
          <w:rFonts w:hint="eastAsia"/>
        </w:rPr>
        <w:br/>
      </w:r>
      <w:r>
        <w:rPr>
          <w:rFonts w:hint="eastAsia"/>
        </w:rPr>
        <w:t>　　第一节 2019-2024年中国火龙果市场营销现状分析</w:t>
      </w:r>
      <w:r>
        <w:rPr>
          <w:rFonts w:hint="eastAsia"/>
        </w:rPr>
        <w:br/>
      </w:r>
      <w:r>
        <w:rPr>
          <w:rFonts w:hint="eastAsia"/>
        </w:rPr>
        <w:t>　　　　一、火龙果市场营销动态概览</w:t>
      </w:r>
      <w:r>
        <w:rPr>
          <w:rFonts w:hint="eastAsia"/>
        </w:rPr>
        <w:br/>
      </w:r>
      <w:r>
        <w:rPr>
          <w:rFonts w:hint="eastAsia"/>
        </w:rPr>
        <w:t>　　　　二、火龙果营销模式分析</w:t>
      </w:r>
      <w:r>
        <w:rPr>
          <w:rFonts w:hint="eastAsia"/>
        </w:rPr>
        <w:br/>
      </w:r>
      <w:r>
        <w:rPr>
          <w:rFonts w:hint="eastAsia"/>
        </w:rPr>
        <w:t>　　　　三、火龙果市场营销渠道分析</w:t>
      </w:r>
      <w:r>
        <w:rPr>
          <w:rFonts w:hint="eastAsia"/>
        </w:rPr>
        <w:br/>
      </w:r>
      <w:r>
        <w:rPr>
          <w:rFonts w:hint="eastAsia"/>
        </w:rPr>
        <w:t>　　第二节 2019-2024年中国火龙果网络营销分析</w:t>
      </w:r>
      <w:r>
        <w:rPr>
          <w:rFonts w:hint="eastAsia"/>
        </w:rPr>
        <w:br/>
      </w:r>
      <w:r>
        <w:rPr>
          <w:rFonts w:hint="eastAsia"/>
        </w:rPr>
        <w:t>　　第三节 2019-2024年中国火龙果市场营销策略分析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2019-2024年中国火龙果行业数据监测分析</w:t>
      </w:r>
      <w:r>
        <w:rPr>
          <w:rFonts w:hint="eastAsia"/>
        </w:rPr>
        <w:br/>
      </w:r>
      <w:r>
        <w:rPr>
          <w:rFonts w:hint="eastAsia"/>
        </w:rPr>
        <w:t>　　第一节 2019-2024年中国火龙果行业规模分析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2025年中国火龙果行业结构分析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2019-2024年中国火龙果行业产值分析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2019-2024年中国火龙果行业成本费用分析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2019-2024年中国火龙果行业盈利能力分析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2019-2024年中国火龙果进出口数据监测分析</w:t>
      </w:r>
      <w:r>
        <w:rPr>
          <w:rFonts w:hint="eastAsia"/>
        </w:rPr>
        <w:br/>
      </w:r>
      <w:r>
        <w:rPr>
          <w:rFonts w:hint="eastAsia"/>
        </w:rPr>
        <w:t>　　第一节 2019-2024年中国火龙果进口数据分析</w:t>
      </w:r>
      <w:r>
        <w:rPr>
          <w:rFonts w:hint="eastAsia"/>
        </w:rPr>
        <w:br/>
      </w:r>
      <w:r>
        <w:rPr>
          <w:rFonts w:hint="eastAsia"/>
        </w:rPr>
        <w:t>　　　　一、进口数量分析</w:t>
      </w:r>
      <w:r>
        <w:rPr>
          <w:rFonts w:hint="eastAsia"/>
        </w:rPr>
        <w:br/>
      </w:r>
      <w:r>
        <w:rPr>
          <w:rFonts w:hint="eastAsia"/>
        </w:rPr>
        <w:t>　　　　二、进口金额情况</w:t>
      </w:r>
      <w:r>
        <w:rPr>
          <w:rFonts w:hint="eastAsia"/>
        </w:rPr>
        <w:br/>
      </w:r>
      <w:r>
        <w:rPr>
          <w:rFonts w:hint="eastAsia"/>
        </w:rPr>
        <w:t>　　第二节 2019-2024年中国火龙果出口分析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第三节 2019-2024年中国火龙果进出口均价分析</w:t>
      </w:r>
      <w:r>
        <w:rPr>
          <w:rFonts w:hint="eastAsia"/>
        </w:rPr>
        <w:br/>
      </w:r>
      <w:r>
        <w:rPr>
          <w:rFonts w:hint="eastAsia"/>
        </w:rPr>
        <w:t>　　第四节 2019-2024年中国火龙果进出口流向分析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第七章 2019-2024年中国火龙果行业消费市场分析</w:t>
      </w:r>
      <w:r>
        <w:rPr>
          <w:rFonts w:hint="eastAsia"/>
        </w:rPr>
        <w:br/>
      </w:r>
      <w:r>
        <w:rPr>
          <w:rFonts w:hint="eastAsia"/>
        </w:rPr>
        <w:t>　　第一节 中国火龙果消费者收入分析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三、2019-2024年消费者信心指数分析</w:t>
      </w:r>
      <w:r>
        <w:rPr>
          <w:rFonts w:hint="eastAsia"/>
        </w:rPr>
        <w:br/>
      </w:r>
      <w:r>
        <w:rPr>
          <w:rFonts w:hint="eastAsia"/>
        </w:rPr>
        <w:t>　　第二节 火龙果市场消费需求分析</w:t>
      </w:r>
      <w:r>
        <w:rPr>
          <w:rFonts w:hint="eastAsia"/>
        </w:rPr>
        <w:br/>
      </w:r>
      <w:r>
        <w:rPr>
          <w:rFonts w:hint="eastAsia"/>
        </w:rPr>
        <w:t>　　　　一、火龙果市场的消费需求变化</w:t>
      </w:r>
      <w:r>
        <w:rPr>
          <w:rFonts w:hint="eastAsia"/>
        </w:rPr>
        <w:br/>
      </w:r>
      <w:r>
        <w:rPr>
          <w:rFonts w:hint="eastAsia"/>
        </w:rPr>
        <w:t>　　　　二、火龙果行业的需求情况分析</w:t>
      </w:r>
      <w:r>
        <w:rPr>
          <w:rFonts w:hint="eastAsia"/>
        </w:rPr>
        <w:br/>
      </w:r>
      <w:r>
        <w:rPr>
          <w:rFonts w:hint="eastAsia"/>
        </w:rPr>
        <w:t>　　第三节 火龙果消费市场状况分析</w:t>
      </w:r>
      <w:r>
        <w:rPr>
          <w:rFonts w:hint="eastAsia"/>
        </w:rPr>
        <w:br/>
      </w:r>
      <w:r>
        <w:rPr>
          <w:rFonts w:hint="eastAsia"/>
        </w:rPr>
        <w:t>　　　　一、火龙果行业消费特点</w:t>
      </w:r>
      <w:r>
        <w:rPr>
          <w:rFonts w:hint="eastAsia"/>
        </w:rPr>
        <w:br/>
      </w:r>
      <w:r>
        <w:rPr>
          <w:rFonts w:hint="eastAsia"/>
        </w:rPr>
        <w:t>　　　　二、火龙果消费者分析</w:t>
      </w:r>
      <w:r>
        <w:rPr>
          <w:rFonts w:hint="eastAsia"/>
        </w:rPr>
        <w:br/>
      </w:r>
      <w:r>
        <w:rPr>
          <w:rFonts w:hint="eastAsia"/>
        </w:rPr>
        <w:t>　　　　三、火龙果消费结构分析</w:t>
      </w:r>
      <w:r>
        <w:rPr>
          <w:rFonts w:hint="eastAsia"/>
        </w:rPr>
        <w:br/>
      </w:r>
      <w:r>
        <w:rPr>
          <w:rFonts w:hint="eastAsia"/>
        </w:rPr>
        <w:t>　　　　四、火龙果消费的市场变化</w:t>
      </w:r>
      <w:r>
        <w:rPr>
          <w:rFonts w:hint="eastAsia"/>
        </w:rPr>
        <w:br/>
      </w:r>
      <w:r>
        <w:rPr>
          <w:rFonts w:hint="eastAsia"/>
        </w:rPr>
        <w:t>　　　　五、火龙果市场的消费方向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火龙果行业产品的品牌市场运营状况分析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二、消费者对火龙果产品的品牌偏好调查</w:t>
      </w:r>
      <w:r>
        <w:rPr>
          <w:rFonts w:hint="eastAsia"/>
        </w:rPr>
        <w:br/>
      </w:r>
      <w:r>
        <w:rPr>
          <w:rFonts w:hint="eastAsia"/>
        </w:rPr>
        <w:t>　　　　三、消费者对火龙果品牌的首要认知渠道</w:t>
      </w:r>
      <w:r>
        <w:rPr>
          <w:rFonts w:hint="eastAsia"/>
        </w:rPr>
        <w:br/>
      </w:r>
      <w:r>
        <w:rPr>
          <w:rFonts w:hint="eastAsia"/>
        </w:rPr>
        <w:t>　　　　四、消费者经常购买的品牌调查</w:t>
      </w:r>
      <w:r>
        <w:rPr>
          <w:rFonts w:hint="eastAsia"/>
        </w:rPr>
        <w:br/>
      </w:r>
      <w:r>
        <w:rPr>
          <w:rFonts w:hint="eastAsia"/>
        </w:rPr>
        <w:t>　　　　五、火龙果品牌忠诚度调查</w:t>
      </w:r>
      <w:r>
        <w:rPr>
          <w:rFonts w:hint="eastAsia"/>
        </w:rPr>
        <w:br/>
      </w:r>
      <w:r>
        <w:rPr>
          <w:rFonts w:hint="eastAsia"/>
        </w:rPr>
        <w:t>　　　　六、火龙果品牌市场占有率调查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2019-2024年中国火龙果行业竞争格局分析</w:t>
      </w:r>
      <w:r>
        <w:rPr>
          <w:rFonts w:hint="eastAsia"/>
        </w:rPr>
        <w:br/>
      </w:r>
      <w:r>
        <w:rPr>
          <w:rFonts w:hint="eastAsia"/>
        </w:rPr>
        <w:t>　　第一节 2019-2024年中国火龙果行业swot分析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2019-2024年中国火龙果行业集中度分析</w:t>
      </w:r>
      <w:r>
        <w:rPr>
          <w:rFonts w:hint="eastAsia"/>
        </w:rPr>
        <w:br/>
      </w:r>
      <w:r>
        <w:rPr>
          <w:rFonts w:hint="eastAsia"/>
        </w:rPr>
        <w:t>　　　　一、火龙果市场集中度分析</w:t>
      </w:r>
      <w:r>
        <w:rPr>
          <w:rFonts w:hint="eastAsia"/>
        </w:rPr>
        <w:br/>
      </w:r>
      <w:r>
        <w:rPr>
          <w:rFonts w:hint="eastAsia"/>
        </w:rPr>
        <w:t>　　　　二、火龙果生产企业分布分析</w:t>
      </w:r>
      <w:r>
        <w:rPr>
          <w:rFonts w:hint="eastAsia"/>
        </w:rPr>
        <w:br/>
      </w:r>
      <w:r>
        <w:rPr>
          <w:rFonts w:hint="eastAsia"/>
        </w:rPr>
        <w:t>　　第三节 2019-2024年中国火龙果行业竞争力分析</w:t>
      </w:r>
      <w:r>
        <w:rPr>
          <w:rFonts w:hint="eastAsia"/>
        </w:rPr>
        <w:br/>
      </w:r>
      <w:r>
        <w:rPr>
          <w:rFonts w:hint="eastAsia"/>
        </w:rPr>
        <w:t>　　　　一、火龙果产品技术竞争分析</w:t>
      </w:r>
      <w:r>
        <w:rPr>
          <w:rFonts w:hint="eastAsia"/>
        </w:rPr>
        <w:br/>
      </w:r>
      <w:r>
        <w:rPr>
          <w:rFonts w:hint="eastAsia"/>
        </w:rPr>
        <w:t>　　　　二、火龙果市场价格竞争分析</w:t>
      </w:r>
      <w:r>
        <w:rPr>
          <w:rFonts w:hint="eastAsia"/>
        </w:rPr>
        <w:br/>
      </w:r>
      <w:r>
        <w:rPr>
          <w:rFonts w:hint="eastAsia"/>
        </w:rPr>
        <w:t>　　第四节 2019-2024年中国火龙果行业竞争策略分析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2019-2024年中国火龙果行业重点企业竞争力分析</w:t>
      </w:r>
      <w:r>
        <w:rPr>
          <w:rFonts w:hint="eastAsia"/>
        </w:rPr>
        <w:br/>
      </w:r>
      <w:r>
        <w:rPr>
          <w:rFonts w:hint="eastAsia"/>
        </w:rPr>
        <w:t>　　第一节 云南羽楠农业科技有限公司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广西防城港市亿源农业科技开发有限责任公司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贵州贞丰县黔台公司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广西钦州高丰农业有限公司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浙江大博金农业开发有限公司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2019-2024年中国火龙果行业相关产业运行态势分析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三、发展趋势调查</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三、发展趋势调查</w:t>
      </w:r>
      <w:r>
        <w:rPr>
          <w:rFonts w:hint="eastAsia"/>
        </w:rPr>
        <w:br/>
      </w:r>
      <w:r>
        <w:rPr>
          <w:rFonts w:hint="eastAsia"/>
        </w:rPr>
        <w:br/>
      </w:r>
      <w:r>
        <w:rPr>
          <w:rFonts w:hint="eastAsia"/>
        </w:rPr>
        <w:t>第十一章 2025-2031年中国火龙果行业发展趋势分析</w:t>
      </w:r>
      <w:r>
        <w:rPr>
          <w:rFonts w:hint="eastAsia"/>
        </w:rPr>
        <w:br/>
      </w:r>
      <w:r>
        <w:rPr>
          <w:rFonts w:hint="eastAsia"/>
        </w:rPr>
        <w:t>　　第一节 2025-2031年我国火龙果行业趋势预测与机遇分析</w:t>
      </w:r>
      <w:r>
        <w:rPr>
          <w:rFonts w:hint="eastAsia"/>
        </w:rPr>
        <w:br/>
      </w:r>
      <w:r>
        <w:rPr>
          <w:rFonts w:hint="eastAsia"/>
        </w:rPr>
        <w:t>　　　　一、我国火龙果行业趋势预测</w:t>
      </w:r>
      <w:r>
        <w:rPr>
          <w:rFonts w:hint="eastAsia"/>
        </w:rPr>
        <w:br/>
      </w:r>
      <w:r>
        <w:rPr>
          <w:rFonts w:hint="eastAsia"/>
        </w:rPr>
        <w:t>　　　　二、我国火龙果发展机遇分析</w:t>
      </w:r>
      <w:r>
        <w:rPr>
          <w:rFonts w:hint="eastAsia"/>
        </w:rPr>
        <w:br/>
      </w:r>
      <w:r>
        <w:rPr>
          <w:rFonts w:hint="eastAsia"/>
        </w:rPr>
        <w:t>　　　　三、金融环境对火龙果行业的影响分析</w:t>
      </w:r>
      <w:r>
        <w:rPr>
          <w:rFonts w:hint="eastAsia"/>
        </w:rPr>
        <w:br/>
      </w:r>
      <w:r>
        <w:rPr>
          <w:rFonts w:hint="eastAsia"/>
        </w:rPr>
        <w:t>　　第二节 2025-2031年中国火龙果市场趋势分析</w:t>
      </w:r>
      <w:r>
        <w:rPr>
          <w:rFonts w:hint="eastAsia"/>
        </w:rPr>
        <w:br/>
      </w:r>
      <w:r>
        <w:rPr>
          <w:rFonts w:hint="eastAsia"/>
        </w:rPr>
        <w:t>　　　　一、火龙果市场趋势总结</w:t>
      </w:r>
      <w:r>
        <w:rPr>
          <w:rFonts w:hint="eastAsia"/>
        </w:rPr>
        <w:br/>
      </w:r>
      <w:r>
        <w:rPr>
          <w:rFonts w:hint="eastAsia"/>
        </w:rPr>
        <w:t>　　　　二、火龙果市场发展空间</w:t>
      </w:r>
      <w:r>
        <w:rPr>
          <w:rFonts w:hint="eastAsia"/>
        </w:rPr>
        <w:br/>
      </w:r>
      <w:r>
        <w:rPr>
          <w:rFonts w:hint="eastAsia"/>
        </w:rPr>
        <w:t>　　　　三、火龙果价格走势分析</w:t>
      </w:r>
      <w:r>
        <w:rPr>
          <w:rFonts w:hint="eastAsia"/>
        </w:rPr>
        <w:br/>
      </w:r>
      <w:r>
        <w:rPr>
          <w:rFonts w:hint="eastAsia"/>
        </w:rPr>
        <w:t>　　　　四、火龙果产业政策趋向</w:t>
      </w:r>
      <w:r>
        <w:rPr>
          <w:rFonts w:hint="eastAsia"/>
        </w:rPr>
        <w:br/>
      </w:r>
      <w:r>
        <w:rPr>
          <w:rFonts w:hint="eastAsia"/>
        </w:rPr>
        <w:t>　　　　五、火龙果技术革新趋势</w:t>
      </w:r>
      <w:r>
        <w:rPr>
          <w:rFonts w:hint="eastAsia"/>
        </w:rPr>
        <w:br/>
      </w:r>
      <w:r>
        <w:rPr>
          <w:rFonts w:hint="eastAsia"/>
        </w:rPr>
        <w:t>　　第三节 2025-2031年中国火龙果市场需求与消费预测</w:t>
      </w:r>
      <w:r>
        <w:rPr>
          <w:rFonts w:hint="eastAsia"/>
        </w:rPr>
        <w:br/>
      </w:r>
      <w:r>
        <w:rPr>
          <w:rFonts w:hint="eastAsia"/>
        </w:rPr>
        <w:t>　　　　一、火龙果产品消费预测</w:t>
      </w:r>
      <w:r>
        <w:rPr>
          <w:rFonts w:hint="eastAsia"/>
        </w:rPr>
        <w:br/>
      </w:r>
      <w:r>
        <w:rPr>
          <w:rFonts w:hint="eastAsia"/>
        </w:rPr>
        <w:t>　　　　二、火龙果市场规模预测</w:t>
      </w:r>
      <w:r>
        <w:rPr>
          <w:rFonts w:hint="eastAsia"/>
        </w:rPr>
        <w:br/>
      </w:r>
      <w:r>
        <w:rPr>
          <w:rFonts w:hint="eastAsia"/>
        </w:rPr>
        <w:t>　　　　三、火龙果行业总产值预测</w:t>
      </w:r>
      <w:r>
        <w:rPr>
          <w:rFonts w:hint="eastAsia"/>
        </w:rPr>
        <w:br/>
      </w:r>
      <w:r>
        <w:rPr>
          <w:rFonts w:hint="eastAsia"/>
        </w:rPr>
        <w:t>　　　　四、火龙果供需平衡预测</w:t>
      </w:r>
      <w:r>
        <w:rPr>
          <w:rFonts w:hint="eastAsia"/>
        </w:rPr>
        <w:br/>
      </w:r>
      <w:r>
        <w:rPr>
          <w:rFonts w:hint="eastAsia"/>
        </w:rPr>
        <w:br/>
      </w:r>
      <w:r>
        <w:rPr>
          <w:rFonts w:hint="eastAsia"/>
        </w:rPr>
        <w:t>第十二章 2025-2031年中国火龙果行业投资机会与风险分析</w:t>
      </w:r>
      <w:r>
        <w:rPr>
          <w:rFonts w:hint="eastAsia"/>
        </w:rPr>
        <w:br/>
      </w:r>
      <w:r>
        <w:rPr>
          <w:rFonts w:hint="eastAsia"/>
        </w:rPr>
        <w:t>　　第一节 2025-2031年中国火龙果行业投资效益分析</w:t>
      </w:r>
      <w:r>
        <w:rPr>
          <w:rFonts w:hint="eastAsia"/>
        </w:rPr>
        <w:br/>
      </w:r>
      <w:r>
        <w:rPr>
          <w:rFonts w:hint="eastAsia"/>
        </w:rPr>
        <w:t>　　　　一、火龙果行业投资状况分析</w:t>
      </w:r>
      <w:r>
        <w:rPr>
          <w:rFonts w:hint="eastAsia"/>
        </w:rPr>
        <w:br/>
      </w:r>
      <w:r>
        <w:rPr>
          <w:rFonts w:hint="eastAsia"/>
        </w:rPr>
        <w:t>　　　　二、火龙果行业投资效益分析</w:t>
      </w:r>
      <w:r>
        <w:rPr>
          <w:rFonts w:hint="eastAsia"/>
        </w:rPr>
        <w:br/>
      </w:r>
      <w:r>
        <w:rPr>
          <w:rFonts w:hint="eastAsia"/>
        </w:rPr>
        <w:t>　　　　三、火龙果行业投资趋势预测</w:t>
      </w:r>
      <w:r>
        <w:rPr>
          <w:rFonts w:hint="eastAsia"/>
        </w:rPr>
        <w:br/>
      </w:r>
      <w:r>
        <w:rPr>
          <w:rFonts w:hint="eastAsia"/>
        </w:rPr>
        <w:t>　　　　四、新进入者应注意的障碍因素分析</w:t>
      </w:r>
      <w:r>
        <w:rPr>
          <w:rFonts w:hint="eastAsia"/>
        </w:rPr>
        <w:br/>
      </w:r>
      <w:r>
        <w:rPr>
          <w:rFonts w:hint="eastAsia"/>
        </w:rPr>
        <w:t>　　第二节 2025-2031年中国影响火龙果行业发展的主要因素分析</w:t>
      </w:r>
      <w:r>
        <w:rPr>
          <w:rFonts w:hint="eastAsia"/>
        </w:rPr>
        <w:br/>
      </w:r>
      <w:r>
        <w:rPr>
          <w:rFonts w:hint="eastAsia"/>
        </w:rPr>
        <w:t>　　　　一、影响火龙果行业运行的有利因素分析</w:t>
      </w:r>
      <w:r>
        <w:rPr>
          <w:rFonts w:hint="eastAsia"/>
        </w:rPr>
        <w:br/>
      </w:r>
      <w:r>
        <w:rPr>
          <w:rFonts w:hint="eastAsia"/>
        </w:rPr>
        <w:t>　　　　二、影响火龙果行业运行的稳定因素分析</w:t>
      </w:r>
      <w:r>
        <w:rPr>
          <w:rFonts w:hint="eastAsia"/>
        </w:rPr>
        <w:br/>
      </w:r>
      <w:r>
        <w:rPr>
          <w:rFonts w:hint="eastAsia"/>
        </w:rPr>
        <w:t>　　　　三、影响火龙果行业运行的不利因素分析</w:t>
      </w:r>
      <w:r>
        <w:rPr>
          <w:rFonts w:hint="eastAsia"/>
        </w:rPr>
        <w:br/>
      </w:r>
      <w:r>
        <w:rPr>
          <w:rFonts w:hint="eastAsia"/>
        </w:rPr>
        <w:t>　　　　四、我国火龙果行业发展面临的挑战分析</w:t>
      </w:r>
      <w:r>
        <w:rPr>
          <w:rFonts w:hint="eastAsia"/>
        </w:rPr>
        <w:br/>
      </w:r>
      <w:r>
        <w:rPr>
          <w:rFonts w:hint="eastAsia"/>
        </w:rPr>
        <w:t>　　第三节 2025-2031年中国火龙果行业投资前景及控制策略分析</w:t>
      </w:r>
      <w:r>
        <w:rPr>
          <w:rFonts w:hint="eastAsia"/>
        </w:rPr>
        <w:br/>
      </w:r>
      <w:r>
        <w:rPr>
          <w:rFonts w:hint="eastAsia"/>
        </w:rPr>
        <w:t>　　　　一、火龙果行业市场风险及控制策略</w:t>
      </w:r>
      <w:r>
        <w:rPr>
          <w:rFonts w:hint="eastAsia"/>
        </w:rPr>
        <w:br/>
      </w:r>
      <w:r>
        <w:rPr>
          <w:rFonts w:hint="eastAsia"/>
        </w:rPr>
        <w:t>　　　　二、火龙果行业政策风险及控制策略</w:t>
      </w:r>
      <w:r>
        <w:rPr>
          <w:rFonts w:hint="eastAsia"/>
        </w:rPr>
        <w:br/>
      </w:r>
      <w:r>
        <w:rPr>
          <w:rFonts w:hint="eastAsia"/>
        </w:rPr>
        <w:t>　　　　三、火龙果行业经营风险及控制策略</w:t>
      </w:r>
      <w:r>
        <w:rPr>
          <w:rFonts w:hint="eastAsia"/>
        </w:rPr>
        <w:br/>
      </w:r>
      <w:r>
        <w:rPr>
          <w:rFonts w:hint="eastAsia"/>
        </w:rPr>
        <w:t>　　　　四、火龙果行业技术风险及控制策略</w:t>
      </w:r>
      <w:r>
        <w:rPr>
          <w:rFonts w:hint="eastAsia"/>
        </w:rPr>
        <w:br/>
      </w:r>
      <w:r>
        <w:rPr>
          <w:rFonts w:hint="eastAsia"/>
        </w:rPr>
        <w:t>　　　　五、火龙果同业竞争风险及控制策略</w:t>
      </w:r>
      <w:r>
        <w:rPr>
          <w:rFonts w:hint="eastAsia"/>
        </w:rPr>
        <w:br/>
      </w:r>
      <w:r>
        <w:rPr>
          <w:rFonts w:hint="eastAsia"/>
        </w:rPr>
        <w:t>　　　　六、火龙果行业其他风险及控制策略</w:t>
      </w:r>
      <w:r>
        <w:rPr>
          <w:rFonts w:hint="eastAsia"/>
        </w:rPr>
        <w:br/>
      </w:r>
      <w:r>
        <w:rPr>
          <w:rFonts w:hint="eastAsia"/>
        </w:rPr>
        <w:br/>
      </w:r>
      <w:r>
        <w:rPr>
          <w:rFonts w:hint="eastAsia"/>
        </w:rPr>
        <w:t>第十三章 2025-2031年中国火龙果行业投资规划建议研究</w:t>
      </w:r>
      <w:r>
        <w:rPr>
          <w:rFonts w:hint="eastAsia"/>
        </w:rPr>
        <w:br/>
      </w:r>
      <w:r>
        <w:rPr>
          <w:rFonts w:hint="eastAsia"/>
        </w:rPr>
        <w:t>　　第一节 火龙果行业发展战略研究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对我国火龙果品牌的战略思考</w:t>
      </w:r>
      <w:r>
        <w:rPr>
          <w:rFonts w:hint="eastAsia"/>
        </w:rPr>
        <w:br/>
      </w:r>
      <w:r>
        <w:rPr>
          <w:rFonts w:hint="eastAsia"/>
        </w:rPr>
        <w:t>　　　　一、企业品牌的重要性</w:t>
      </w:r>
      <w:r>
        <w:rPr>
          <w:rFonts w:hint="eastAsia"/>
        </w:rPr>
        <w:br/>
      </w:r>
      <w:r>
        <w:rPr>
          <w:rFonts w:hint="eastAsia"/>
        </w:rPr>
        <w:t>　　　　二、火龙果实施品牌战略的意义</w:t>
      </w:r>
      <w:r>
        <w:rPr>
          <w:rFonts w:hint="eastAsia"/>
        </w:rPr>
        <w:br/>
      </w:r>
      <w:r>
        <w:rPr>
          <w:rFonts w:hint="eastAsia"/>
        </w:rPr>
        <w:t>　　　　三、火龙果企业品牌的现状分析</w:t>
      </w:r>
      <w:r>
        <w:rPr>
          <w:rFonts w:hint="eastAsia"/>
        </w:rPr>
        <w:br/>
      </w:r>
      <w:r>
        <w:rPr>
          <w:rFonts w:hint="eastAsia"/>
        </w:rPr>
        <w:t>　　　　四、我国火龙果企业的品牌战略</w:t>
      </w:r>
      <w:r>
        <w:rPr>
          <w:rFonts w:hint="eastAsia"/>
        </w:rPr>
        <w:br/>
      </w:r>
      <w:r>
        <w:rPr>
          <w:rFonts w:hint="eastAsia"/>
        </w:rPr>
        <w:t>　　　　五、火龙果品牌战略管理的策略</w:t>
      </w:r>
      <w:r>
        <w:rPr>
          <w:rFonts w:hint="eastAsia"/>
        </w:rPr>
        <w:br/>
      </w:r>
      <w:r>
        <w:rPr>
          <w:rFonts w:hint="eastAsia"/>
        </w:rPr>
        <w:t>　　第三节 中-智-林-－火龙果行业投资规划建议研究</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2019-2024年gdp环比增长速度</w:t>
      </w:r>
      <w:r>
        <w:rPr>
          <w:rFonts w:hint="eastAsia"/>
        </w:rPr>
        <w:br/>
      </w:r>
      <w:r>
        <w:rPr>
          <w:rFonts w:hint="eastAsia"/>
        </w:rPr>
        <w:t>　　图表 3 2025年gdp初步核算数据</w:t>
      </w:r>
      <w:r>
        <w:rPr>
          <w:rFonts w:hint="eastAsia"/>
        </w:rPr>
        <w:br/>
      </w:r>
      <w:r>
        <w:rPr>
          <w:rFonts w:hint="eastAsia"/>
        </w:rPr>
        <w:t>　　图表 4 2025年gdp环比增长速度</w:t>
      </w:r>
      <w:r>
        <w:rPr>
          <w:rFonts w:hint="eastAsia"/>
        </w:rPr>
        <w:br/>
      </w:r>
      <w:r>
        <w:rPr>
          <w:rFonts w:hint="eastAsia"/>
        </w:rPr>
        <w:t>　　图表 5 2019-2024年全国居民消费价格涨跌幅度</w:t>
      </w:r>
      <w:r>
        <w:rPr>
          <w:rFonts w:hint="eastAsia"/>
        </w:rPr>
        <w:br/>
      </w:r>
      <w:r>
        <w:rPr>
          <w:rFonts w:hint="eastAsia"/>
        </w:rPr>
        <w:t>　　图表 6 2019-2024年我国猪肉、牛肉、羊肉价格变动情况</w:t>
      </w:r>
      <w:r>
        <w:rPr>
          <w:rFonts w:hint="eastAsia"/>
        </w:rPr>
        <w:br/>
      </w:r>
      <w:r>
        <w:rPr>
          <w:rFonts w:hint="eastAsia"/>
        </w:rPr>
        <w:t>　　图表 7 2019-2024年我国鲜菜、鲜果价格变动情况</w:t>
      </w:r>
      <w:r>
        <w:rPr>
          <w:rFonts w:hint="eastAsia"/>
        </w:rPr>
        <w:br/>
      </w:r>
      <w:r>
        <w:rPr>
          <w:rFonts w:hint="eastAsia"/>
        </w:rPr>
        <w:t>　　图表 8 2025年份居民消费价格分类别同比涨跌幅</w:t>
      </w:r>
      <w:r>
        <w:rPr>
          <w:rFonts w:hint="eastAsia"/>
        </w:rPr>
        <w:br/>
      </w:r>
      <w:r>
        <w:rPr>
          <w:rFonts w:hint="eastAsia"/>
        </w:rPr>
        <w:t>　　图表 9 2025年份居民消费价格分类别环比涨跌幅</w:t>
      </w:r>
      <w:r>
        <w:rPr>
          <w:rFonts w:hint="eastAsia"/>
        </w:rPr>
        <w:br/>
      </w:r>
      <w:r>
        <w:rPr>
          <w:rFonts w:hint="eastAsia"/>
        </w:rPr>
        <w:t>　　图表 10 2025年居民消费价格主要数据</w:t>
      </w:r>
      <w:r>
        <w:rPr>
          <w:rFonts w:hint="eastAsia"/>
        </w:rPr>
        <w:br/>
      </w:r>
      <w:r>
        <w:rPr>
          <w:rFonts w:hint="eastAsia"/>
        </w:rPr>
        <w:t>　　图表 11 2019-2024年工业生产者出厂价格涨跌幅</w:t>
      </w:r>
      <w:r>
        <w:rPr>
          <w:rFonts w:hint="eastAsia"/>
        </w:rPr>
        <w:br/>
      </w:r>
      <w:r>
        <w:rPr>
          <w:rFonts w:hint="eastAsia"/>
        </w:rPr>
        <w:t>　　图表 12 2019-2024年工业生产者购进价格涨跌幅</w:t>
      </w:r>
      <w:r>
        <w:rPr>
          <w:rFonts w:hint="eastAsia"/>
        </w:rPr>
        <w:br/>
      </w:r>
      <w:r>
        <w:rPr>
          <w:rFonts w:hint="eastAsia"/>
        </w:rPr>
        <w:t>　　图表 13 2019-2024年生产资料出厂价格涨跌幅</w:t>
      </w:r>
      <w:r>
        <w:rPr>
          <w:rFonts w:hint="eastAsia"/>
        </w:rPr>
        <w:br/>
      </w:r>
      <w:r>
        <w:rPr>
          <w:rFonts w:hint="eastAsia"/>
        </w:rPr>
        <w:t>　　图表 14 2019-2024年生活资料出厂价格涨跌幅</w:t>
      </w:r>
      <w:r>
        <w:rPr>
          <w:rFonts w:hint="eastAsia"/>
        </w:rPr>
        <w:br/>
      </w:r>
      <w:r>
        <w:rPr>
          <w:rFonts w:hint="eastAsia"/>
        </w:rPr>
        <w:t>　　图表 15 2025年份工业生产者价格主要数据</w:t>
      </w:r>
      <w:r>
        <w:rPr>
          <w:rFonts w:hint="eastAsia"/>
        </w:rPr>
        <w:br/>
      </w:r>
      <w:r>
        <w:rPr>
          <w:rFonts w:hint="eastAsia"/>
        </w:rPr>
        <w:t>　　图表 16 2019-2024年我国农村居民人均纯收入及其增长速度</w:t>
      </w:r>
      <w:r>
        <w:rPr>
          <w:rFonts w:hint="eastAsia"/>
        </w:rPr>
        <w:br/>
      </w:r>
      <w:r>
        <w:rPr>
          <w:rFonts w:hint="eastAsia"/>
        </w:rPr>
        <w:t>　　图表 17 2019-2024年我国城镇居民人均可支配收入及其增长速度</w:t>
      </w:r>
      <w:r>
        <w:rPr>
          <w:rFonts w:hint="eastAsia"/>
        </w:rPr>
        <w:br/>
      </w:r>
      <w:r>
        <w:rPr>
          <w:rFonts w:hint="eastAsia"/>
        </w:rPr>
        <w:t>　　图表 18 2019-2024年中国城乡居民恩格尔系数对比表</w:t>
      </w:r>
      <w:r>
        <w:rPr>
          <w:rFonts w:hint="eastAsia"/>
        </w:rPr>
        <w:br/>
      </w:r>
      <w:r>
        <w:rPr>
          <w:rFonts w:hint="eastAsia"/>
        </w:rPr>
        <w:t>　　图表 19 2019-2024年中国各月累计主营业务收入与利润总额同比增速</w:t>
      </w:r>
      <w:r>
        <w:rPr>
          <w:rFonts w:hint="eastAsia"/>
        </w:rPr>
        <w:br/>
      </w:r>
      <w:r>
        <w:rPr>
          <w:rFonts w:hint="eastAsia"/>
        </w:rPr>
        <w:t>　　图表 20 2019-2024年中国各月累计主营业务收入与主营活动利润同比增速</w:t>
      </w:r>
      <w:r>
        <w:rPr>
          <w:rFonts w:hint="eastAsia"/>
        </w:rPr>
        <w:br/>
      </w:r>
      <w:r>
        <w:rPr>
          <w:rFonts w:hint="eastAsia"/>
        </w:rPr>
        <w:t>　　图表 21 2019-2024年中国各月累计每百元主营业务收入中的成本与利润率</w:t>
      </w:r>
      <w:r>
        <w:rPr>
          <w:rFonts w:hint="eastAsia"/>
        </w:rPr>
        <w:br/>
      </w:r>
      <w:r>
        <w:rPr>
          <w:rFonts w:hint="eastAsia"/>
        </w:rPr>
        <w:t>　　图表 22 2025年分经济类型主营业务收入与主营活动利润同比增色</w:t>
      </w:r>
      <w:r>
        <w:rPr>
          <w:rFonts w:hint="eastAsia"/>
        </w:rPr>
        <w:br/>
      </w:r>
      <w:r>
        <w:rPr>
          <w:rFonts w:hint="eastAsia"/>
        </w:rPr>
        <w:t>　　图表 23 2025年规模以上工业企业主要财务指标</w:t>
      </w:r>
      <w:r>
        <w:rPr>
          <w:rFonts w:hint="eastAsia"/>
        </w:rPr>
        <w:br/>
      </w:r>
      <w:r>
        <w:rPr>
          <w:rFonts w:hint="eastAsia"/>
        </w:rPr>
        <w:t>　　图表 24 2019-2024年规模以上工业增加值同比增长速度</w:t>
      </w:r>
      <w:r>
        <w:rPr>
          <w:rFonts w:hint="eastAsia"/>
        </w:rPr>
        <w:br/>
      </w:r>
      <w:r>
        <w:rPr>
          <w:rFonts w:hint="eastAsia"/>
        </w:rPr>
        <w:t>　　图表 25 2025年份规模以上工业生产主要数据</w:t>
      </w:r>
      <w:r>
        <w:rPr>
          <w:rFonts w:hint="eastAsia"/>
        </w:rPr>
        <w:br/>
      </w:r>
      <w:r>
        <w:rPr>
          <w:rFonts w:hint="eastAsia"/>
        </w:rPr>
        <w:t>　　图表 26 2019-2024年我国全社会固定资产及其增长率情况</w:t>
      </w:r>
      <w:r>
        <w:rPr>
          <w:rFonts w:hint="eastAsia"/>
        </w:rPr>
        <w:br/>
      </w:r>
      <w:r>
        <w:rPr>
          <w:rFonts w:hint="eastAsia"/>
        </w:rPr>
        <w:t>　　图表 27 2019-2024年我国固定资产投资（不含农户）同比增速</w:t>
      </w:r>
      <w:r>
        <w:rPr>
          <w:rFonts w:hint="eastAsia"/>
        </w:rPr>
        <w:br/>
      </w:r>
      <w:r>
        <w:rPr>
          <w:rFonts w:hint="eastAsia"/>
        </w:rPr>
        <w:t>　　图表 28 2019-2024年固定资产投资到位资金同比增速</w:t>
      </w:r>
      <w:r>
        <w:rPr>
          <w:rFonts w:hint="eastAsia"/>
        </w:rPr>
        <w:br/>
      </w:r>
      <w:r>
        <w:rPr>
          <w:rFonts w:hint="eastAsia"/>
        </w:rPr>
        <w:t>　　图表 29 2025年固定资产投资（不含农户）主要数据</w:t>
      </w:r>
      <w:r>
        <w:rPr>
          <w:rFonts w:hint="eastAsia"/>
        </w:rPr>
        <w:br/>
      </w:r>
      <w:r>
        <w:rPr>
          <w:rFonts w:hint="eastAsia"/>
        </w:rPr>
        <w:t>　　图表 30 2019-2024年我国固定资产投资（不含农户）同比增速</w:t>
      </w:r>
      <w:r>
        <w:rPr>
          <w:rFonts w:hint="eastAsia"/>
        </w:rPr>
        <w:br/>
      </w:r>
      <w:r>
        <w:rPr>
          <w:rFonts w:hint="eastAsia"/>
        </w:rPr>
        <w:t>　　图表 31 2019-2024年固定资产投资到位资金同比增速</w:t>
      </w:r>
      <w:r>
        <w:rPr>
          <w:rFonts w:hint="eastAsia"/>
        </w:rPr>
        <w:br/>
      </w:r>
      <w:r>
        <w:rPr>
          <w:rFonts w:hint="eastAsia"/>
        </w:rPr>
        <w:t>　　图表 32 2025年份固定资产投资（不含农户）主要数据</w:t>
      </w:r>
      <w:r>
        <w:rPr>
          <w:rFonts w:hint="eastAsia"/>
        </w:rPr>
        <w:br/>
      </w:r>
      <w:r>
        <w:rPr>
          <w:rFonts w:hint="eastAsia"/>
        </w:rPr>
        <w:t>　　图表 33 2019-2024年全国公共财政收入</w:t>
      </w:r>
      <w:r>
        <w:rPr>
          <w:rFonts w:hint="eastAsia"/>
        </w:rPr>
        <w:br/>
      </w:r>
      <w:r>
        <w:rPr>
          <w:rFonts w:hint="eastAsia"/>
        </w:rPr>
        <w:t>　　图表 34中国人民银行人民币存贷款基准利率历次调整一览表</w:t>
      </w:r>
      <w:r>
        <w:rPr>
          <w:rFonts w:hint="eastAsia"/>
        </w:rPr>
        <w:br/>
      </w:r>
      <w:r>
        <w:rPr>
          <w:rFonts w:hint="eastAsia"/>
        </w:rPr>
        <w:t>　　图表 35存款准备金率历次调整一览表</w:t>
      </w:r>
      <w:r>
        <w:rPr>
          <w:rFonts w:hint="eastAsia"/>
        </w:rPr>
        <w:br/>
      </w:r>
      <w:r>
        <w:rPr>
          <w:rFonts w:hint="eastAsia"/>
        </w:rPr>
        <w:t>　　图表 36 2019-2024年我国社会消费品零售总额及其增长速度</w:t>
      </w:r>
      <w:r>
        <w:rPr>
          <w:rFonts w:hint="eastAsia"/>
        </w:rPr>
        <w:br/>
      </w:r>
      <w:r>
        <w:rPr>
          <w:rFonts w:hint="eastAsia"/>
        </w:rPr>
        <w:t>　　图表 37 2019-2024年社会消费品零售总额分月同比增长速度</w:t>
      </w:r>
      <w:r>
        <w:rPr>
          <w:rFonts w:hint="eastAsia"/>
        </w:rPr>
        <w:br/>
      </w:r>
      <w:r>
        <w:rPr>
          <w:rFonts w:hint="eastAsia"/>
        </w:rPr>
        <w:t>　　图表 38 2025年份社会消费品零售总额主要数据</w:t>
      </w:r>
      <w:r>
        <w:rPr>
          <w:rFonts w:hint="eastAsia"/>
        </w:rPr>
        <w:br/>
      </w:r>
      <w:r>
        <w:rPr>
          <w:rFonts w:hint="eastAsia"/>
        </w:rPr>
        <w:t>　　图表 39 2019-2024年我国货物进出口总额增长分析</w:t>
      </w:r>
      <w:r>
        <w:rPr>
          <w:rFonts w:hint="eastAsia"/>
        </w:rPr>
        <w:br/>
      </w:r>
      <w:r>
        <w:rPr>
          <w:rFonts w:hint="eastAsia"/>
        </w:rPr>
        <w:t>　　图表 40 2019-2024年城镇新增就业人数</w:t>
      </w:r>
      <w:r>
        <w:rPr>
          <w:rFonts w:hint="eastAsia"/>
        </w:rPr>
        <w:br/>
      </w:r>
      <w:r>
        <w:rPr>
          <w:rFonts w:hint="eastAsia"/>
        </w:rPr>
        <w:t>　　图表 41 2019-2024年中国火龙果产业市场规模分析</w:t>
      </w:r>
      <w:r>
        <w:rPr>
          <w:rFonts w:hint="eastAsia"/>
        </w:rPr>
        <w:br/>
      </w:r>
      <w:r>
        <w:rPr>
          <w:rFonts w:hint="eastAsia"/>
        </w:rPr>
        <w:t>　　图表 42 2019-2024年中国火龙果产业市场规模及其趋势分析</w:t>
      </w:r>
      <w:r>
        <w:rPr>
          <w:rFonts w:hint="eastAsia"/>
        </w:rPr>
        <w:br/>
      </w:r>
      <w:r>
        <w:rPr>
          <w:rFonts w:hint="eastAsia"/>
        </w:rPr>
        <w:t>　　图表 43 2019-2024年中国火龙果产业市场需求情况分析</w:t>
      </w:r>
      <w:r>
        <w:rPr>
          <w:rFonts w:hint="eastAsia"/>
        </w:rPr>
        <w:br/>
      </w:r>
      <w:r>
        <w:rPr>
          <w:rFonts w:hint="eastAsia"/>
        </w:rPr>
        <w:t>　　图表 44 2019-2024年中国火龙果产业生产规模分析</w:t>
      </w:r>
      <w:r>
        <w:rPr>
          <w:rFonts w:hint="eastAsia"/>
        </w:rPr>
        <w:br/>
      </w:r>
      <w:r>
        <w:rPr>
          <w:rFonts w:hint="eastAsia"/>
        </w:rPr>
        <w:t>　　图表 45 2019-2024年火龙果产品市场价格走势分析</w:t>
      </w:r>
      <w:r>
        <w:rPr>
          <w:rFonts w:hint="eastAsia"/>
        </w:rPr>
        <w:br/>
      </w:r>
      <w:r>
        <w:rPr>
          <w:rFonts w:hint="eastAsia"/>
        </w:rPr>
        <w:t>　　图表 46 2019-2024年我国火龙果行业企业数量增长情况分析</w:t>
      </w:r>
      <w:r>
        <w:rPr>
          <w:rFonts w:hint="eastAsia"/>
        </w:rPr>
        <w:br/>
      </w:r>
      <w:r>
        <w:rPr>
          <w:rFonts w:hint="eastAsia"/>
        </w:rPr>
        <w:t>　　图表 47 2019-2024年我国火龙果行业从业人数增长情况分析</w:t>
      </w:r>
      <w:r>
        <w:rPr>
          <w:rFonts w:hint="eastAsia"/>
        </w:rPr>
        <w:br/>
      </w:r>
      <w:r>
        <w:rPr>
          <w:rFonts w:hint="eastAsia"/>
        </w:rPr>
        <w:t>　　图表 48 2019-2024年我国火龙果行业总资产分析</w:t>
      </w:r>
      <w:r>
        <w:rPr>
          <w:rFonts w:hint="eastAsia"/>
        </w:rPr>
        <w:br/>
      </w:r>
      <w:r>
        <w:rPr>
          <w:rFonts w:hint="eastAsia"/>
        </w:rPr>
        <w:t>　　图表 49 2025年火龙果行业不同类型企业数量分析</w:t>
      </w:r>
      <w:r>
        <w:rPr>
          <w:rFonts w:hint="eastAsia"/>
        </w:rPr>
        <w:br/>
      </w:r>
      <w:r>
        <w:rPr>
          <w:rFonts w:hint="eastAsia"/>
        </w:rPr>
        <w:t>　　图表 50 2025年我国火龙果行业不同所有制分析企业数量结构分析</w:t>
      </w:r>
      <w:r>
        <w:rPr>
          <w:rFonts w:hint="eastAsia"/>
        </w:rPr>
        <w:br/>
      </w:r>
      <w:r>
        <w:rPr>
          <w:rFonts w:hint="eastAsia"/>
        </w:rPr>
        <w:t>　　图表 51 2025年我国火龙果行业不同规模企业销售收入结构分析</w:t>
      </w:r>
      <w:r>
        <w:rPr>
          <w:rFonts w:hint="eastAsia"/>
        </w:rPr>
        <w:br/>
      </w:r>
      <w:r>
        <w:rPr>
          <w:rFonts w:hint="eastAsia"/>
        </w:rPr>
        <w:t>　　图表 52 2025年火龙果行业不同所有制企业销售收入结构分析</w:t>
      </w:r>
      <w:r>
        <w:rPr>
          <w:rFonts w:hint="eastAsia"/>
        </w:rPr>
        <w:br/>
      </w:r>
      <w:r>
        <w:rPr>
          <w:rFonts w:hint="eastAsia"/>
        </w:rPr>
        <w:t>　　图表 53 2019-2024年我国火龙果行业产成品分析</w:t>
      </w:r>
      <w:r>
        <w:rPr>
          <w:rFonts w:hint="eastAsia"/>
        </w:rPr>
        <w:br/>
      </w:r>
      <w:r>
        <w:rPr>
          <w:rFonts w:hint="eastAsia"/>
        </w:rPr>
        <w:t>　　图表 54 2019-2024年我国火龙果行业工业销售产值分析</w:t>
      </w:r>
      <w:r>
        <w:rPr>
          <w:rFonts w:hint="eastAsia"/>
        </w:rPr>
        <w:br/>
      </w:r>
      <w:r>
        <w:rPr>
          <w:rFonts w:hint="eastAsia"/>
        </w:rPr>
        <w:t>　　图表 55 2019-2024年我国火龙果行业出口交货值分析</w:t>
      </w:r>
      <w:r>
        <w:rPr>
          <w:rFonts w:hint="eastAsia"/>
        </w:rPr>
        <w:br/>
      </w:r>
      <w:r>
        <w:rPr>
          <w:rFonts w:hint="eastAsia"/>
        </w:rPr>
        <w:t>　　图表 56 2019-2024年我国火龙果行业销售成本分析</w:t>
      </w:r>
      <w:r>
        <w:rPr>
          <w:rFonts w:hint="eastAsia"/>
        </w:rPr>
        <w:br/>
      </w:r>
      <w:r>
        <w:rPr>
          <w:rFonts w:hint="eastAsia"/>
        </w:rPr>
        <w:t>　　图表 57 2025年我国火龙果行业费用分析</w:t>
      </w:r>
      <w:r>
        <w:rPr>
          <w:rFonts w:hint="eastAsia"/>
        </w:rPr>
        <w:br/>
      </w:r>
      <w:r>
        <w:rPr>
          <w:rFonts w:hint="eastAsia"/>
        </w:rPr>
        <w:t>　　图表 58 2019-2024年我国火龙果行业主要盈利指标分析</w:t>
      </w:r>
      <w:r>
        <w:rPr>
          <w:rFonts w:hint="eastAsia"/>
        </w:rPr>
        <w:br/>
      </w:r>
      <w:r>
        <w:rPr>
          <w:rFonts w:hint="eastAsia"/>
        </w:rPr>
        <w:t>　　图表 59 2019-2024年我国火龙果行业盈利能力指标分析</w:t>
      </w:r>
      <w:r>
        <w:rPr>
          <w:rFonts w:hint="eastAsia"/>
        </w:rPr>
        <w:br/>
      </w:r>
      <w:r>
        <w:rPr>
          <w:rFonts w:hint="eastAsia"/>
        </w:rPr>
        <w:t>　　图表 60 2019-2024年中国火龙果进口量分析</w:t>
      </w:r>
      <w:r>
        <w:rPr>
          <w:rFonts w:hint="eastAsia"/>
        </w:rPr>
        <w:br/>
      </w:r>
      <w:r>
        <w:rPr>
          <w:rFonts w:hint="eastAsia"/>
        </w:rPr>
        <w:t>　　图表 61 2019-2024年中国火龙果进口金额分析</w:t>
      </w:r>
      <w:r>
        <w:rPr>
          <w:rFonts w:hint="eastAsia"/>
        </w:rPr>
        <w:br/>
      </w:r>
      <w:r>
        <w:rPr>
          <w:rFonts w:hint="eastAsia"/>
        </w:rPr>
        <w:t>　　图表 62 2019-2024年中国火龙果出口量分析</w:t>
      </w:r>
      <w:r>
        <w:rPr>
          <w:rFonts w:hint="eastAsia"/>
        </w:rPr>
        <w:br/>
      </w:r>
      <w:r>
        <w:rPr>
          <w:rFonts w:hint="eastAsia"/>
        </w:rPr>
        <w:t>　　图表 63 2019-2024年中国火龙果出口金额分析</w:t>
      </w:r>
      <w:r>
        <w:rPr>
          <w:rFonts w:hint="eastAsia"/>
        </w:rPr>
        <w:br/>
      </w:r>
      <w:r>
        <w:rPr>
          <w:rFonts w:hint="eastAsia"/>
        </w:rPr>
        <w:t>　　图表 64 2019-2024年中国火龙果进出口均价分析</w:t>
      </w:r>
      <w:r>
        <w:rPr>
          <w:rFonts w:hint="eastAsia"/>
        </w:rPr>
        <w:br/>
      </w:r>
      <w:r>
        <w:rPr>
          <w:rFonts w:hint="eastAsia"/>
        </w:rPr>
        <w:t>　　图表 65 2019-2024年中国火龙果产业市场需求情况及其趋势分析</w:t>
      </w:r>
      <w:r>
        <w:rPr>
          <w:rFonts w:hint="eastAsia"/>
        </w:rPr>
        <w:br/>
      </w:r>
      <w:r>
        <w:rPr>
          <w:rFonts w:hint="eastAsia"/>
        </w:rPr>
        <w:t>　　图表 66 我国火龙果细分市场结构比例分析</w:t>
      </w:r>
      <w:r>
        <w:rPr>
          <w:rFonts w:hint="eastAsia"/>
        </w:rPr>
        <w:br/>
      </w:r>
      <w:r>
        <w:rPr>
          <w:rFonts w:hint="eastAsia"/>
        </w:rPr>
        <w:t>　　图表 67 我国火龙果应用市场细分结构分析</w:t>
      </w:r>
      <w:r>
        <w:rPr>
          <w:rFonts w:hint="eastAsia"/>
        </w:rPr>
        <w:br/>
      </w:r>
      <w:r>
        <w:rPr>
          <w:rFonts w:hint="eastAsia"/>
        </w:rPr>
        <w:t>　　图表 68 消费者对火龙果品牌认知度宏观调查</w:t>
      </w:r>
      <w:r>
        <w:rPr>
          <w:rFonts w:hint="eastAsia"/>
        </w:rPr>
        <w:br/>
      </w:r>
      <w:r>
        <w:rPr>
          <w:rFonts w:hint="eastAsia"/>
        </w:rPr>
        <w:t>　　图表 69 消费者对火龙果产品的品牌偏好调查</w:t>
      </w:r>
      <w:r>
        <w:rPr>
          <w:rFonts w:hint="eastAsia"/>
        </w:rPr>
        <w:br/>
      </w:r>
      <w:r>
        <w:rPr>
          <w:rFonts w:hint="eastAsia"/>
        </w:rPr>
        <w:t>　　图表 70 消费者对火龙果品牌的首要认知渠道</w:t>
      </w:r>
      <w:r>
        <w:rPr>
          <w:rFonts w:hint="eastAsia"/>
        </w:rPr>
        <w:br/>
      </w:r>
      <w:r>
        <w:rPr>
          <w:rFonts w:hint="eastAsia"/>
        </w:rPr>
        <w:t>　　图表 71 消费者经常购买的品牌调查</w:t>
      </w:r>
      <w:r>
        <w:rPr>
          <w:rFonts w:hint="eastAsia"/>
        </w:rPr>
        <w:br/>
      </w:r>
      <w:r>
        <w:rPr>
          <w:rFonts w:hint="eastAsia"/>
        </w:rPr>
        <w:t>　　图表 72 消费者的消费理念调研</w:t>
      </w:r>
      <w:r>
        <w:rPr>
          <w:rFonts w:hint="eastAsia"/>
        </w:rPr>
        <w:br/>
      </w:r>
      <w:r>
        <w:rPr>
          <w:rFonts w:hint="eastAsia"/>
        </w:rPr>
        <w:t>　　图表 73 火龙果市场分布分析</w:t>
      </w:r>
      <w:r>
        <w:rPr>
          <w:rFonts w:hint="eastAsia"/>
        </w:rPr>
        <w:br/>
      </w:r>
      <w:r>
        <w:rPr>
          <w:rFonts w:hint="eastAsia"/>
        </w:rPr>
        <w:t>　　图表 74 火龙果主要种植企业</w:t>
      </w:r>
      <w:r>
        <w:rPr>
          <w:rFonts w:hint="eastAsia"/>
        </w:rPr>
        <w:br/>
      </w:r>
      <w:r>
        <w:rPr>
          <w:rFonts w:hint="eastAsia"/>
        </w:rPr>
        <w:t>　　表格 75 近4年云南羽楠农业科技有限公司资产负债率变化情况</w:t>
      </w:r>
      <w:r>
        <w:rPr>
          <w:rFonts w:hint="eastAsia"/>
        </w:rPr>
        <w:br/>
      </w:r>
      <w:r>
        <w:rPr>
          <w:rFonts w:hint="eastAsia"/>
        </w:rPr>
        <w:t>　　图表 76 近3年云南羽楠农业科技有限公司资产负债率变化情况</w:t>
      </w:r>
      <w:r>
        <w:rPr>
          <w:rFonts w:hint="eastAsia"/>
        </w:rPr>
        <w:br/>
      </w:r>
      <w:r>
        <w:rPr>
          <w:rFonts w:hint="eastAsia"/>
        </w:rPr>
        <w:t>　　表格 77 近4年云南羽楠农业科技有限公司产权比率变化情况</w:t>
      </w:r>
      <w:r>
        <w:rPr>
          <w:rFonts w:hint="eastAsia"/>
        </w:rPr>
        <w:br/>
      </w:r>
      <w:r>
        <w:rPr>
          <w:rFonts w:hint="eastAsia"/>
        </w:rPr>
        <w:t>　　图表 78 近3年云南羽楠农业科技有限公司产权比率变化情况</w:t>
      </w:r>
      <w:r>
        <w:rPr>
          <w:rFonts w:hint="eastAsia"/>
        </w:rPr>
        <w:br/>
      </w:r>
      <w:r>
        <w:rPr>
          <w:rFonts w:hint="eastAsia"/>
        </w:rPr>
        <w:t>　　表格 79 近4年云南羽楠农业科技有限公司销售毛利率变化情况</w:t>
      </w:r>
      <w:r>
        <w:rPr>
          <w:rFonts w:hint="eastAsia"/>
        </w:rPr>
        <w:br/>
      </w:r>
      <w:r>
        <w:rPr>
          <w:rFonts w:hint="eastAsia"/>
        </w:rPr>
        <w:t>　　图表 80 近3年云南羽楠农业科技有限公司销售毛利率变化情况</w:t>
      </w:r>
      <w:r>
        <w:rPr>
          <w:rFonts w:hint="eastAsia"/>
        </w:rPr>
        <w:br/>
      </w:r>
      <w:r>
        <w:rPr>
          <w:rFonts w:hint="eastAsia"/>
        </w:rPr>
        <w:t>　　表格 81 近4年云南羽楠农业科技有限公司固定资产周转次数情况</w:t>
      </w:r>
      <w:r>
        <w:rPr>
          <w:rFonts w:hint="eastAsia"/>
        </w:rPr>
        <w:br/>
      </w:r>
      <w:r>
        <w:rPr>
          <w:rFonts w:hint="eastAsia"/>
        </w:rPr>
        <w:t>　　图表 82 近3年云南羽楠农业科技有限公司固定资产周转次数情况</w:t>
      </w:r>
      <w:r>
        <w:rPr>
          <w:rFonts w:hint="eastAsia"/>
        </w:rPr>
        <w:br/>
      </w:r>
      <w:r>
        <w:rPr>
          <w:rFonts w:hint="eastAsia"/>
        </w:rPr>
        <w:t>　　表格 83 近4年云南羽楠农业科技有限公司流动资产周转次数变化情况</w:t>
      </w:r>
      <w:r>
        <w:rPr>
          <w:rFonts w:hint="eastAsia"/>
        </w:rPr>
        <w:br/>
      </w:r>
      <w:r>
        <w:rPr>
          <w:rFonts w:hint="eastAsia"/>
        </w:rPr>
        <w:t>　　图表 84 近3年云南羽楠农业科技有限公司流动资产周转次数变化情况</w:t>
      </w:r>
      <w:r>
        <w:rPr>
          <w:rFonts w:hint="eastAsia"/>
        </w:rPr>
        <w:br/>
      </w:r>
      <w:r>
        <w:rPr>
          <w:rFonts w:hint="eastAsia"/>
        </w:rPr>
        <w:t>　　表格 85 近4年云南羽楠农业科技有限公司总资产周转次数变化情况</w:t>
      </w:r>
      <w:r>
        <w:rPr>
          <w:rFonts w:hint="eastAsia"/>
        </w:rPr>
        <w:br/>
      </w:r>
      <w:r>
        <w:rPr>
          <w:rFonts w:hint="eastAsia"/>
        </w:rPr>
        <w:t>　　图表 86 近3年云南羽楠农业科技有限公司总资产周转次数变化情况</w:t>
      </w:r>
      <w:r>
        <w:rPr>
          <w:rFonts w:hint="eastAsia"/>
        </w:rPr>
        <w:br/>
      </w:r>
      <w:r>
        <w:rPr>
          <w:rFonts w:hint="eastAsia"/>
        </w:rPr>
        <w:t>　　表格 87 近4年广西防城港市亿源农业科技开发有限责任公司资产负债率变化情况</w:t>
      </w:r>
      <w:r>
        <w:rPr>
          <w:rFonts w:hint="eastAsia"/>
        </w:rPr>
        <w:br/>
      </w:r>
      <w:r>
        <w:rPr>
          <w:rFonts w:hint="eastAsia"/>
        </w:rPr>
        <w:t>　　图表 88 近3年广西防城港市亿源农业科技开发有限责任公司资产负债率变化情况</w:t>
      </w:r>
      <w:r>
        <w:rPr>
          <w:rFonts w:hint="eastAsia"/>
        </w:rPr>
        <w:br/>
      </w:r>
      <w:r>
        <w:rPr>
          <w:rFonts w:hint="eastAsia"/>
        </w:rPr>
        <w:t>　　表格 89 近4年广西防城港市亿源农业科技开发有限责任公司产权比率变化情况</w:t>
      </w:r>
      <w:r>
        <w:rPr>
          <w:rFonts w:hint="eastAsia"/>
        </w:rPr>
        <w:br/>
      </w:r>
      <w:r>
        <w:rPr>
          <w:rFonts w:hint="eastAsia"/>
        </w:rPr>
        <w:t>　　图表 90 近3年广西防城港市亿源农业科技开发有限责任公司产权比率变化情况</w:t>
      </w:r>
      <w:r>
        <w:rPr>
          <w:rFonts w:hint="eastAsia"/>
        </w:rPr>
        <w:br/>
      </w:r>
      <w:r>
        <w:rPr>
          <w:rFonts w:hint="eastAsia"/>
        </w:rPr>
        <w:t>　　表格 91 近4年广西防城港市亿源农业科技开发有限责任公司销售毛利率变化情况</w:t>
      </w:r>
      <w:r>
        <w:rPr>
          <w:rFonts w:hint="eastAsia"/>
        </w:rPr>
        <w:br/>
      </w:r>
      <w:r>
        <w:rPr>
          <w:rFonts w:hint="eastAsia"/>
        </w:rPr>
        <w:t>　　图表 92 近3年广西防城港市亿源农业科技开发有限责任公司销售毛利率变化情况</w:t>
      </w:r>
      <w:r>
        <w:rPr>
          <w:rFonts w:hint="eastAsia"/>
        </w:rPr>
        <w:br/>
      </w:r>
      <w:r>
        <w:rPr>
          <w:rFonts w:hint="eastAsia"/>
        </w:rPr>
        <w:t>　　表格 93 近4年广西防城港市亿源农业科技开发有限责任公司固定资产周转次数情况</w:t>
      </w:r>
      <w:r>
        <w:rPr>
          <w:rFonts w:hint="eastAsia"/>
        </w:rPr>
        <w:br/>
      </w:r>
      <w:r>
        <w:rPr>
          <w:rFonts w:hint="eastAsia"/>
        </w:rPr>
        <w:t>　　图表 94 近3年广西防城港市亿源农业科技开发有限责任公司固定资产周转次数情况</w:t>
      </w:r>
      <w:r>
        <w:rPr>
          <w:rFonts w:hint="eastAsia"/>
        </w:rPr>
        <w:br/>
      </w:r>
      <w:r>
        <w:rPr>
          <w:rFonts w:hint="eastAsia"/>
        </w:rPr>
        <w:t>　　表格 95 近4年广西防城港市亿源农业科技开发有限责任公司流动资产周转次数变化情况</w:t>
      </w:r>
      <w:r>
        <w:rPr>
          <w:rFonts w:hint="eastAsia"/>
        </w:rPr>
        <w:br/>
      </w:r>
      <w:r>
        <w:rPr>
          <w:rFonts w:hint="eastAsia"/>
        </w:rPr>
        <w:t>　　图表 96 近3年广西防城港市亿源农业科技开发有限责任公司流动资产周转次数变化情况</w:t>
      </w:r>
      <w:r>
        <w:rPr>
          <w:rFonts w:hint="eastAsia"/>
        </w:rPr>
        <w:br/>
      </w:r>
      <w:r>
        <w:rPr>
          <w:rFonts w:hint="eastAsia"/>
        </w:rPr>
        <w:t>　　表格 97 近4年广西防城港市亿源农业科技开发有限责任公司总资产周转次数变化情况</w:t>
      </w:r>
      <w:r>
        <w:rPr>
          <w:rFonts w:hint="eastAsia"/>
        </w:rPr>
        <w:br/>
      </w:r>
      <w:r>
        <w:rPr>
          <w:rFonts w:hint="eastAsia"/>
        </w:rPr>
        <w:t>　　图表 98 近3年广西防城港市亿源农业科技开发有限责任公司总资产周转次数变化情况</w:t>
      </w:r>
      <w:r>
        <w:rPr>
          <w:rFonts w:hint="eastAsia"/>
        </w:rPr>
        <w:br/>
      </w:r>
      <w:r>
        <w:rPr>
          <w:rFonts w:hint="eastAsia"/>
        </w:rPr>
        <w:t>　　表格 99 近4年贵州贞丰县黔台公司资产负债率变化情况</w:t>
      </w:r>
      <w:r>
        <w:rPr>
          <w:rFonts w:hint="eastAsia"/>
        </w:rPr>
        <w:br/>
      </w:r>
      <w:r>
        <w:rPr>
          <w:rFonts w:hint="eastAsia"/>
        </w:rPr>
        <w:t>　　图表 100 近3年贵州贞丰县黔台公司资产负债率变化情况</w:t>
      </w:r>
      <w:r>
        <w:rPr>
          <w:rFonts w:hint="eastAsia"/>
        </w:rPr>
        <w:br/>
      </w:r>
      <w:r>
        <w:rPr>
          <w:rFonts w:hint="eastAsia"/>
        </w:rPr>
        <w:t>　　表格 101 近4年贵州贞丰县黔台公司产权比率变化情况</w:t>
      </w:r>
      <w:r>
        <w:rPr>
          <w:rFonts w:hint="eastAsia"/>
        </w:rPr>
        <w:br/>
      </w:r>
      <w:r>
        <w:rPr>
          <w:rFonts w:hint="eastAsia"/>
        </w:rPr>
        <w:t>　　图表 102 近3年贵州贞丰县黔台公司产权比率变化情况</w:t>
      </w:r>
      <w:r>
        <w:rPr>
          <w:rFonts w:hint="eastAsia"/>
        </w:rPr>
        <w:br/>
      </w:r>
      <w:r>
        <w:rPr>
          <w:rFonts w:hint="eastAsia"/>
        </w:rPr>
        <w:t>　　表格 103 近4年贵州贞丰县黔台公司销售毛利率变化情况</w:t>
      </w:r>
      <w:r>
        <w:rPr>
          <w:rFonts w:hint="eastAsia"/>
        </w:rPr>
        <w:br/>
      </w:r>
      <w:r>
        <w:rPr>
          <w:rFonts w:hint="eastAsia"/>
        </w:rPr>
        <w:t>　　图表 104 近3年贵州贞丰县黔台公司销售毛利率变化情况</w:t>
      </w:r>
      <w:r>
        <w:rPr>
          <w:rFonts w:hint="eastAsia"/>
        </w:rPr>
        <w:br/>
      </w:r>
      <w:r>
        <w:rPr>
          <w:rFonts w:hint="eastAsia"/>
        </w:rPr>
        <w:t>　　表格 105 近4年贵州贞丰县黔台公司固定资产周转次数情况</w:t>
      </w:r>
      <w:r>
        <w:rPr>
          <w:rFonts w:hint="eastAsia"/>
        </w:rPr>
        <w:br/>
      </w:r>
      <w:r>
        <w:rPr>
          <w:rFonts w:hint="eastAsia"/>
        </w:rPr>
        <w:t>　　图表 106 近3年贵州贞丰县黔台公司固定资产周转次数情况</w:t>
      </w:r>
      <w:r>
        <w:rPr>
          <w:rFonts w:hint="eastAsia"/>
        </w:rPr>
        <w:br/>
      </w:r>
      <w:r>
        <w:rPr>
          <w:rFonts w:hint="eastAsia"/>
        </w:rPr>
        <w:t>　　表格 107 近4年贵州贞丰县黔台公司流动资产周转次数变化情况</w:t>
      </w:r>
      <w:r>
        <w:rPr>
          <w:rFonts w:hint="eastAsia"/>
        </w:rPr>
        <w:br/>
      </w:r>
      <w:r>
        <w:rPr>
          <w:rFonts w:hint="eastAsia"/>
        </w:rPr>
        <w:t>　　图表 108 近3年贵州贞丰县黔台公司流动资产周转次数变化情况</w:t>
      </w:r>
      <w:r>
        <w:rPr>
          <w:rFonts w:hint="eastAsia"/>
        </w:rPr>
        <w:br/>
      </w:r>
      <w:r>
        <w:rPr>
          <w:rFonts w:hint="eastAsia"/>
        </w:rPr>
        <w:t>　　表格 109 近4年贵州贞丰县黔台公司总资产周转次数变化情况</w:t>
      </w:r>
      <w:r>
        <w:rPr>
          <w:rFonts w:hint="eastAsia"/>
        </w:rPr>
        <w:br/>
      </w:r>
      <w:r>
        <w:rPr>
          <w:rFonts w:hint="eastAsia"/>
        </w:rPr>
        <w:t>　　图表 110 近3年贵州贞丰县黔台公司总资产周转次数变化情况</w:t>
      </w:r>
      <w:r>
        <w:rPr>
          <w:rFonts w:hint="eastAsia"/>
        </w:rPr>
        <w:br/>
      </w:r>
      <w:r>
        <w:rPr>
          <w:rFonts w:hint="eastAsia"/>
        </w:rPr>
        <w:t>　　表格 111 近4年广西钦州高丰农业有限公司资产负债率变化情况</w:t>
      </w:r>
      <w:r>
        <w:rPr>
          <w:rFonts w:hint="eastAsia"/>
        </w:rPr>
        <w:br/>
      </w:r>
      <w:r>
        <w:rPr>
          <w:rFonts w:hint="eastAsia"/>
        </w:rPr>
        <w:t>　　图表 112 近3年广西钦州高丰农业有限公司资产负债率变化情况</w:t>
      </w:r>
      <w:r>
        <w:rPr>
          <w:rFonts w:hint="eastAsia"/>
        </w:rPr>
        <w:br/>
      </w:r>
      <w:r>
        <w:rPr>
          <w:rFonts w:hint="eastAsia"/>
        </w:rPr>
        <w:t>　　表格 113 近4年广西钦州高丰农业有限公司产权比率变化情况</w:t>
      </w:r>
      <w:r>
        <w:rPr>
          <w:rFonts w:hint="eastAsia"/>
        </w:rPr>
        <w:br/>
      </w:r>
      <w:r>
        <w:rPr>
          <w:rFonts w:hint="eastAsia"/>
        </w:rPr>
        <w:t>　　图表 114 近3年广西钦州高丰农业有限公司产权比率变化情况</w:t>
      </w:r>
      <w:r>
        <w:rPr>
          <w:rFonts w:hint="eastAsia"/>
        </w:rPr>
        <w:br/>
      </w:r>
      <w:r>
        <w:rPr>
          <w:rFonts w:hint="eastAsia"/>
        </w:rPr>
        <w:t>　　表格 115 近4年广西钦州高丰农业有限公司销售毛利率变化情况</w:t>
      </w:r>
      <w:r>
        <w:rPr>
          <w:rFonts w:hint="eastAsia"/>
        </w:rPr>
        <w:br/>
      </w:r>
      <w:r>
        <w:rPr>
          <w:rFonts w:hint="eastAsia"/>
        </w:rPr>
        <w:t>　　图表 116 近3年广西钦州高丰农业有限公司销售毛利率变化情况</w:t>
      </w:r>
      <w:r>
        <w:rPr>
          <w:rFonts w:hint="eastAsia"/>
        </w:rPr>
        <w:br/>
      </w:r>
      <w:r>
        <w:rPr>
          <w:rFonts w:hint="eastAsia"/>
        </w:rPr>
        <w:t>　　表格 117 近4年广西钦州高丰农业有限公司固定资产周转次数情况</w:t>
      </w:r>
      <w:r>
        <w:rPr>
          <w:rFonts w:hint="eastAsia"/>
        </w:rPr>
        <w:br/>
      </w:r>
      <w:r>
        <w:rPr>
          <w:rFonts w:hint="eastAsia"/>
        </w:rPr>
        <w:t>　　图表 118 近3年广西钦州高丰农业有限公司固定资产周转次数情况</w:t>
      </w:r>
      <w:r>
        <w:rPr>
          <w:rFonts w:hint="eastAsia"/>
        </w:rPr>
        <w:br/>
      </w:r>
      <w:r>
        <w:rPr>
          <w:rFonts w:hint="eastAsia"/>
        </w:rPr>
        <w:t>　　表格 119 近4年广西钦州高丰农业有限公司流动资产周转次数变化情况</w:t>
      </w:r>
      <w:r>
        <w:rPr>
          <w:rFonts w:hint="eastAsia"/>
        </w:rPr>
        <w:br/>
      </w:r>
      <w:r>
        <w:rPr>
          <w:rFonts w:hint="eastAsia"/>
        </w:rPr>
        <w:t>　　图表 120 近3年广西钦州高丰农业有限公司流动资产周转次数变化情况</w:t>
      </w:r>
      <w:r>
        <w:rPr>
          <w:rFonts w:hint="eastAsia"/>
        </w:rPr>
        <w:br/>
      </w:r>
      <w:r>
        <w:rPr>
          <w:rFonts w:hint="eastAsia"/>
        </w:rPr>
        <w:t>　　表格 121 近4年广西钦州高丰农业有限公司总资产周转次数变化情况</w:t>
      </w:r>
      <w:r>
        <w:rPr>
          <w:rFonts w:hint="eastAsia"/>
        </w:rPr>
        <w:br/>
      </w:r>
      <w:r>
        <w:rPr>
          <w:rFonts w:hint="eastAsia"/>
        </w:rPr>
        <w:t>　　图表 122 近3年广西钦州高丰农业有限公司总资产周转次数变化情况</w:t>
      </w:r>
      <w:r>
        <w:rPr>
          <w:rFonts w:hint="eastAsia"/>
        </w:rPr>
        <w:br/>
      </w:r>
      <w:r>
        <w:rPr>
          <w:rFonts w:hint="eastAsia"/>
        </w:rPr>
        <w:t>　　表格 123 近4年浙江大博金农业开发有限公司资产负债率变化情况</w:t>
      </w:r>
      <w:r>
        <w:rPr>
          <w:rFonts w:hint="eastAsia"/>
        </w:rPr>
        <w:br/>
      </w:r>
      <w:r>
        <w:rPr>
          <w:rFonts w:hint="eastAsia"/>
        </w:rPr>
        <w:t>　　图表 124 近3年浙江大博金农业开发有限公司资产负债率变化情况</w:t>
      </w:r>
      <w:r>
        <w:rPr>
          <w:rFonts w:hint="eastAsia"/>
        </w:rPr>
        <w:br/>
      </w:r>
      <w:r>
        <w:rPr>
          <w:rFonts w:hint="eastAsia"/>
        </w:rPr>
        <w:t>　　表格 125 近4年浙江大博金农业开发有限公司产权比率变化情况</w:t>
      </w:r>
      <w:r>
        <w:rPr>
          <w:rFonts w:hint="eastAsia"/>
        </w:rPr>
        <w:br/>
      </w:r>
      <w:r>
        <w:rPr>
          <w:rFonts w:hint="eastAsia"/>
        </w:rPr>
        <w:t>　　图表 126 近3年浙江大博金农业开发有限公司产权比率变化情况</w:t>
      </w:r>
      <w:r>
        <w:rPr>
          <w:rFonts w:hint="eastAsia"/>
        </w:rPr>
        <w:br/>
      </w:r>
      <w:r>
        <w:rPr>
          <w:rFonts w:hint="eastAsia"/>
        </w:rPr>
        <w:t>　　表格 127 近4年浙江大博金农业开发有限公司销售毛利率变化情况</w:t>
      </w:r>
      <w:r>
        <w:rPr>
          <w:rFonts w:hint="eastAsia"/>
        </w:rPr>
        <w:br/>
      </w:r>
      <w:r>
        <w:rPr>
          <w:rFonts w:hint="eastAsia"/>
        </w:rPr>
        <w:t>　　图表 128 近3年浙江大博金农业开发有限公司销售毛利率变化情况</w:t>
      </w:r>
      <w:r>
        <w:rPr>
          <w:rFonts w:hint="eastAsia"/>
        </w:rPr>
        <w:br/>
      </w:r>
      <w:r>
        <w:rPr>
          <w:rFonts w:hint="eastAsia"/>
        </w:rPr>
        <w:t>　　表格 129 近4年浙江大博金农业开发有限公司固定资产周转次数情况</w:t>
      </w:r>
      <w:r>
        <w:rPr>
          <w:rFonts w:hint="eastAsia"/>
        </w:rPr>
        <w:br/>
      </w:r>
      <w:r>
        <w:rPr>
          <w:rFonts w:hint="eastAsia"/>
        </w:rPr>
        <w:t>　　图表 130 近3年浙江大博金农业开发有限公司固定资产周转次数情况</w:t>
      </w:r>
      <w:r>
        <w:rPr>
          <w:rFonts w:hint="eastAsia"/>
        </w:rPr>
        <w:br/>
      </w:r>
      <w:r>
        <w:rPr>
          <w:rFonts w:hint="eastAsia"/>
        </w:rPr>
        <w:t>　　表格 131 近4年浙江大博金农业开发有限公司流动资产周转次数变化情况</w:t>
      </w:r>
      <w:r>
        <w:rPr>
          <w:rFonts w:hint="eastAsia"/>
        </w:rPr>
        <w:br/>
      </w:r>
      <w:r>
        <w:rPr>
          <w:rFonts w:hint="eastAsia"/>
        </w:rPr>
        <w:t>　　图表 132 近3年浙江大博金农业开发有限公司流动资产周转次数变化情况</w:t>
      </w:r>
      <w:r>
        <w:rPr>
          <w:rFonts w:hint="eastAsia"/>
        </w:rPr>
        <w:br/>
      </w:r>
      <w:r>
        <w:rPr>
          <w:rFonts w:hint="eastAsia"/>
        </w:rPr>
        <w:t>　　表格 133 近4年浙江大博金农业开发有限公司总资产周转次数变化情况</w:t>
      </w:r>
      <w:r>
        <w:rPr>
          <w:rFonts w:hint="eastAsia"/>
        </w:rPr>
        <w:br/>
      </w:r>
      <w:r>
        <w:rPr>
          <w:rFonts w:hint="eastAsia"/>
        </w:rPr>
        <w:t>　　图表 134 近3年浙江大博金农业开发有限公司总资产周转次数变化情况</w:t>
      </w:r>
      <w:r>
        <w:rPr>
          <w:rFonts w:hint="eastAsia"/>
        </w:rPr>
        <w:br/>
      </w:r>
      <w:r>
        <w:rPr>
          <w:rFonts w:hint="eastAsia"/>
        </w:rPr>
        <w:t>　　图表 135 火龙果行业客户结构</w:t>
      </w:r>
      <w:r>
        <w:rPr>
          <w:rFonts w:hint="eastAsia"/>
        </w:rPr>
        <w:br/>
      </w:r>
      <w:r>
        <w:rPr>
          <w:rFonts w:hint="eastAsia"/>
        </w:rPr>
        <w:t>　　图表 136 2025-2031年中国火龙果产品消费预测</w:t>
      </w:r>
      <w:r>
        <w:rPr>
          <w:rFonts w:hint="eastAsia"/>
        </w:rPr>
        <w:br/>
      </w:r>
      <w:r>
        <w:rPr>
          <w:rFonts w:hint="eastAsia"/>
        </w:rPr>
        <w:t>　　图表 137 2025-2031年中国火龙果市场规模预测</w:t>
      </w:r>
      <w:r>
        <w:rPr>
          <w:rFonts w:hint="eastAsia"/>
        </w:rPr>
        <w:br/>
      </w:r>
      <w:r>
        <w:rPr>
          <w:rFonts w:hint="eastAsia"/>
        </w:rPr>
        <w:t>　　图表 138 2025-2031年中国火龙果行业总产值预测</w:t>
      </w:r>
      <w:r>
        <w:rPr>
          <w:rFonts w:hint="eastAsia"/>
        </w:rPr>
        <w:br/>
      </w:r>
      <w:r>
        <w:rPr>
          <w:rFonts w:hint="eastAsia"/>
        </w:rPr>
        <w:t>　　图表 139 2025-2031年中国火龙果供需平衡预测</w:t>
      </w:r>
      <w:r>
        <w:rPr>
          <w:rFonts w:hint="eastAsia"/>
        </w:rPr>
        <w:br/>
      </w:r>
      <w:r>
        <w:rPr>
          <w:rFonts w:hint="eastAsia"/>
        </w:rPr>
        <w:t>　　图表 140 2019-2024年我国火龙果行业投资规模增长</w:t>
      </w:r>
      <w:r>
        <w:rPr>
          <w:rFonts w:hint="eastAsia"/>
        </w:rPr>
        <w:br/>
      </w:r>
      <w:r>
        <w:rPr>
          <w:rFonts w:hint="eastAsia"/>
        </w:rPr>
        <w:t>　　图表 141 2019-2024年我国火龙果市场投资收益分析</w:t>
      </w:r>
      <w:r>
        <w:rPr>
          <w:rFonts w:hint="eastAsia"/>
        </w:rPr>
        <w:br/>
      </w:r>
      <w:r>
        <w:rPr>
          <w:rFonts w:hint="eastAsia"/>
        </w:rPr>
        <w:t>　　图表 142 2025-2031年我国火龙果市场投资收益预测</w:t>
      </w:r>
      <w:r>
        <w:rPr>
          <w:rFonts w:hint="eastAsia"/>
        </w:rPr>
        <w:br/>
      </w:r>
      <w:r>
        <w:rPr>
          <w:rFonts w:hint="eastAsia"/>
        </w:rPr>
        <w:t>　　图表 143 2025-2031年影响火龙果行业运行的有利因素</w:t>
      </w:r>
      <w:r>
        <w:rPr>
          <w:rFonts w:hint="eastAsia"/>
        </w:rPr>
        <w:br/>
      </w:r>
      <w:r>
        <w:rPr>
          <w:rFonts w:hint="eastAsia"/>
        </w:rPr>
        <w:t>　　图表 144 2025-2031年影响火龙果行业运行的稳定因素</w:t>
      </w:r>
      <w:r>
        <w:rPr>
          <w:rFonts w:hint="eastAsia"/>
        </w:rPr>
        <w:br/>
      </w:r>
      <w:r>
        <w:rPr>
          <w:rFonts w:hint="eastAsia"/>
        </w:rPr>
        <w:t>　　图表 145 2025-2031年影响火龙果行业运行的不利因素</w:t>
      </w:r>
      <w:r>
        <w:rPr>
          <w:rFonts w:hint="eastAsia"/>
        </w:rPr>
        <w:br/>
      </w:r>
      <w:r>
        <w:rPr>
          <w:rFonts w:hint="eastAsia"/>
        </w:rPr>
        <w:t>　　图表 146 2025-2031年我国火龙果行业发展面临的挑战</w:t>
      </w:r>
      <w:r>
        <w:rPr>
          <w:rFonts w:hint="eastAsia"/>
        </w:rPr>
        <w:br/>
      </w:r>
      <w:r>
        <w:rPr>
          <w:rFonts w:hint="eastAsia"/>
        </w:rPr>
        <w:t>　　图表 147 2025-2031年火龙果行业经营风险及控制策略</w:t>
      </w:r>
      <w:r>
        <w:rPr>
          <w:rFonts w:hint="eastAsia"/>
        </w:rPr>
        <w:br/>
      </w:r>
      <w:r>
        <w:rPr>
          <w:rFonts w:hint="eastAsia"/>
        </w:rPr>
        <w:t>　　图表 148 2025-2031年火龙果行业同业竞争风险及控制策略</w:t>
      </w:r>
      <w:r>
        <w:rPr>
          <w:rFonts w:hint="eastAsia"/>
        </w:rPr>
        <w:br/>
      </w:r>
      <w:r>
        <w:rPr>
          <w:rFonts w:hint="eastAsia"/>
        </w:rPr>
        <w:t>　　图表 149 四种基本的品牌战略</w:t>
      </w:r>
      <w:r>
        <w:rPr>
          <w:rFonts w:hint="eastAsia"/>
        </w:rPr>
        <w:br/>
      </w:r>
      <w:r>
        <w:rPr>
          <w:rFonts w:hint="eastAsia"/>
        </w:rPr>
        <w:t>　　图表 150 火龙果项目投资时应注意的问题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ea84b923c445f" w:history="1">
        <w:r>
          <w:rPr>
            <w:rStyle w:val="Hyperlink"/>
          </w:rPr>
          <w:t>2025-2031年中国火龙果行业发展现状调研与市场前景预测报告</w:t>
        </w:r>
      </w:hyperlink>
      <w:r>
        <w:rPr>
          <w:color w:val="C00000"/>
        </w:rPr>
        <w:t>》，报告编号：</w:t>
      </w:r>
      <w:r>
        <w:rPr>
          <w:rFonts w:hint="eastAsia"/>
          <w:color w:val="C00000"/>
        </w:rPr>
        <w:t>1618306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ea84b923c445f" w:history="1">
        <w:r>
          <w:rPr>
            <w:rStyle w:val="Hyperlink"/>
          </w:rPr>
          <w:t>https://www.20087.com/M_QiTa/06/HuoLongGuoShiChangQianJingFenXiYuCe.html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龙果pitaya、火龙果是热性还是凉性、常吃火龙果5大好处、火龙果治便秘吗、火龙果的害处有哪些、火龙果的功效与作用及禁忌、女性连吃半个月红心火龙果、火龙果不能和什么一起吃、吃火龙果的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fbb513bda42f9" w:history="1">
      <w:r>
        <w:rPr>
          <w:rStyle w:val="Hyperlink"/>
        </w:rPr>
        <w:t>2025-2031年中国火龙果行业发展现状调研与市场前景预测报告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HuoLongGuoShiChangQianJingFenXiYuCe.html" TargetMode="External" Id="R5e4ea84b923c445f" /></Relationships>
</file>

<file path=word/_rels/header2.xml.rels>&#65279;<?xml version="1.0" encoding="utf-8"?><Relationships xmlns="http://schemas.openxmlformats.org/package/2006/relationships"><Relationship Type="http://schemas.openxmlformats.org/officeDocument/2006/relationships/hyperlink" Target="https://www.20087.com/M_QiTa/06/HuoLongGuoShiChangQianJingFenXiYuCe.html" TargetMode="External" Id="R090fbb513bda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2024-12-07T07:55:00Z</dcterms:created>
  <dcterms:modified xsi:type="dcterms:W3CDTF">2024-12-07T08:55:00Z</dcterms:modified>
  <dc:subject>2025-2031年中国火龙果行业发展现状调研与市场前景预测报告</dc:subject>
  <dc:title>2025-2031年中国火龙果行业发展现状调研与市场前景预测报告</dc:title>
  <cp:keywords>2025-2031年中国火龙果行业发展现状调研与市场前景预测报告</cp:keywords>
  <dc:description>2025-2031年中国火龙果行业发展现状调研与市场前景预测报告</dc:description>
</cp:coreProperties>
</file>