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e15cfcaa4afe" w:history="1">
              <w:r>
                <w:rPr>
                  <w:rStyle w:val="Hyperlink"/>
                </w:rPr>
                <w:t>2025-2031年中国游学市场现状与发展前景报告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e15cfcaa4afe" w:history="1">
              <w:r>
                <w:rPr>
                  <w:rStyle w:val="Hyperlink"/>
                </w:rPr>
                <w:t>2025-2031年中国游学市场现状与发展前景报告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0e15cfcaa4afe" w:history="1">
                <w:r>
                  <w:rPr>
                    <w:rStyle w:val="Hyperlink"/>
                  </w:rPr>
                  <w:t>https://www.20087.com/6/21/YouXueFaZhanQianJing.html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学市场近年来展现出强劲的增长势头，受到全球化教育和体验式学习趋势的推动。游学项目不仅提供语言学习的机会，还涵盖了文化交流、历史探索和职业体验等多元内容，吸引了各年龄段的参与者。同时，游学机构的专业化和规范化，提升了服务质量和安全保障，增强了家长和学生的信任度。</w:t>
      </w:r>
      <w:r>
        <w:rPr>
          <w:rFonts w:hint="eastAsia"/>
        </w:rPr>
        <w:br/>
      </w:r>
      <w:r>
        <w:rPr>
          <w:rFonts w:hint="eastAsia"/>
        </w:rPr>
        <w:t>　　未来，游学市场将更加注重个性化和深度体验。一方面，通过定制化服务，满足不同年龄层和兴趣爱好群体的需求，如为小学生设计的趣味科学营，或为职场人士准备的职业技能提升课程。另一方面，深度文化浸入将成为趋势，游学项目将更多地融入当地社区，提供与当地人互动和参与社会实践的机会，促进跨文化交流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0e15cfcaa4afe" w:history="1">
        <w:r>
          <w:rPr>
            <w:rStyle w:val="Hyperlink"/>
          </w:rPr>
          <w:t>2025-2031年中国游学市场现状与发展前景报告</w:t>
        </w:r>
      </w:hyperlink>
      <w:r>
        <w:rPr>
          <w:rFonts w:hint="eastAsia"/>
        </w:rPr>
        <w:t>》基于深度市场调研，全面剖析了游学产业链的现状及市场前景。报告详细分析了游学市场规模、需求及价格动态，并对未来游学发展趋势进行科学预测。本研究还聚焦游学重点企业，探讨行业竞争格局、市场集中度与品牌建设。同时，对游学细分市场进行深入研究，为投资者提供客观权威的市场情报与决策支持，助力挖掘游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游学产业概述</w:t>
      </w:r>
      <w:r>
        <w:rPr>
          <w:rFonts w:hint="eastAsia"/>
        </w:rPr>
        <w:br/>
      </w:r>
      <w:r>
        <w:rPr>
          <w:rFonts w:hint="eastAsia"/>
        </w:rPr>
        <w:t>　　第一节 游学定义与分类</w:t>
      </w:r>
      <w:r>
        <w:rPr>
          <w:rFonts w:hint="eastAsia"/>
        </w:rPr>
        <w:br/>
      </w:r>
      <w:r>
        <w:rPr>
          <w:rFonts w:hint="eastAsia"/>
        </w:rPr>
        <w:t>　　第二节 游学产业链结构及关键环节剖析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2020-2024年全球游学市场规模及增长趋势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一、2020-2024年游学市场规模变化及趋势分析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二、2025年游学行业市场规模特点</w:t>
      </w:r>
      <w:r>
        <w:rPr>
          <w:rFonts w:hint="eastAsia"/>
        </w:rPr>
        <w:br/>
      </w:r>
      <w:r>
        <w:rPr>
          <w:rFonts w:hint="eastAsia"/>
        </w:rPr>
        <w:t>　　第二节 游学市场规模的构成</w:t>
      </w:r>
      <w:r>
        <w:rPr>
          <w:rFonts w:hint="eastAsia"/>
        </w:rPr>
        <w:br/>
      </w:r>
      <w:r>
        <w:rPr>
          <w:rFonts w:hint="eastAsia"/>
        </w:rPr>
        <w:t>　　　　一、游学客户群体特征与偏好分析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三、各地区游学市场规模差异与特点</w:t>
      </w:r>
      <w:r>
        <w:rPr>
          <w:rFonts w:hint="eastAsia"/>
        </w:rPr>
        <w:br/>
      </w:r>
      <w:r>
        <w:rPr>
          <w:rFonts w:hint="eastAsia"/>
        </w:rPr>
        <w:t>　　第三节 游学市场规模的预测与展望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2020-2024年中国游学行业总体发展与财务状况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2020-2024年游学行业规模情况</w:t>
      </w:r>
      <w:r>
        <w:rPr>
          <w:rFonts w:hint="eastAsia"/>
        </w:rPr>
        <w:br/>
      </w:r>
      <w:r>
        <w:rPr>
          <w:rFonts w:hint="eastAsia"/>
        </w:rPr>
        <w:t>　　　　一、游学行业企业数量规模</w:t>
      </w:r>
      <w:r>
        <w:rPr>
          <w:rFonts w:hint="eastAsia"/>
        </w:rPr>
        <w:br/>
      </w:r>
      <w:r>
        <w:rPr>
          <w:rFonts w:hint="eastAsia"/>
        </w:rPr>
        <w:t>　　　　二、游学行业从业人员规模</w:t>
      </w:r>
      <w:r>
        <w:rPr>
          <w:rFonts w:hint="eastAsia"/>
        </w:rPr>
        <w:br/>
      </w:r>
      <w:r>
        <w:rPr>
          <w:rFonts w:hint="eastAsia"/>
        </w:rPr>
        <w:t>　　　　三、游学行业市场敏感性分析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2020-2024年游学行业财务能力分析</w:t>
      </w:r>
      <w:r>
        <w:rPr>
          <w:rFonts w:hint="eastAsia"/>
        </w:rPr>
        <w:br/>
      </w:r>
      <w:r>
        <w:rPr>
          <w:rFonts w:hint="eastAsia"/>
        </w:rPr>
        <w:t>　　　　一、游学行业盈利能力</w:t>
      </w:r>
      <w:r>
        <w:rPr>
          <w:rFonts w:hint="eastAsia"/>
        </w:rPr>
        <w:br/>
      </w:r>
      <w:r>
        <w:rPr>
          <w:rFonts w:hint="eastAsia"/>
        </w:rPr>
        <w:t>　　　　二、游学行业偿债能力</w:t>
      </w:r>
      <w:r>
        <w:rPr>
          <w:rFonts w:hint="eastAsia"/>
        </w:rPr>
        <w:br/>
      </w:r>
      <w:r>
        <w:rPr>
          <w:rFonts w:hint="eastAsia"/>
        </w:rPr>
        <w:t>　　　　三、游学行业营运能力</w:t>
      </w:r>
      <w:r>
        <w:rPr>
          <w:rFonts w:hint="eastAsia"/>
        </w:rPr>
        <w:br/>
      </w:r>
      <w:r>
        <w:rPr>
          <w:rFonts w:hint="eastAsia"/>
        </w:rPr>
        <w:t>　　　　四、游学行业发展能力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2020-2024年中国游学行业重点区域调研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二、各类渠道对游学行业的影响</w:t>
      </w:r>
      <w:r>
        <w:rPr>
          <w:rFonts w:hint="eastAsia"/>
        </w:rPr>
        <w:br/>
      </w:r>
      <w:r>
        <w:rPr>
          <w:rFonts w:hint="eastAsia"/>
        </w:rPr>
        <w:t>　　　　三、主要游学企业渠道策略研究</w:t>
      </w:r>
      <w:r>
        <w:rPr>
          <w:rFonts w:hint="eastAsia"/>
        </w:rPr>
        <w:br/>
      </w:r>
      <w:r>
        <w:rPr>
          <w:rFonts w:hint="eastAsia"/>
        </w:rPr>
        <w:t>　　第二节 游学行业客户分析与定位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游学企业发展策略分析</w:t>
      </w:r>
      <w:r>
        <w:rPr>
          <w:rFonts w:hint="eastAsia"/>
        </w:rPr>
        <w:br/>
      </w:r>
      <w:r>
        <w:rPr>
          <w:rFonts w:hint="eastAsia"/>
        </w:rPr>
        <w:t>　　第一节 游学市场与销售策略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一、游学技术的应用与创新</w:t>
      </w:r>
      <w:r>
        <w:rPr>
          <w:rFonts w:hint="eastAsia"/>
        </w:rPr>
        <w:br/>
      </w:r>
      <w:r>
        <w:rPr>
          <w:rFonts w:hint="eastAsia"/>
        </w:rPr>
        <w:t>　　　　二、游学行业发展的技术趋势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2025-2031年游学市场发展前景分析</w:t>
      </w:r>
      <w:r>
        <w:rPr>
          <w:rFonts w:hint="eastAsia"/>
        </w:rPr>
        <w:br/>
      </w:r>
      <w:r>
        <w:rPr>
          <w:rFonts w:hint="eastAsia"/>
        </w:rPr>
        <w:t>　　　　一、游学市场发展潜力</w:t>
      </w:r>
      <w:r>
        <w:rPr>
          <w:rFonts w:hint="eastAsia"/>
        </w:rPr>
        <w:br/>
      </w:r>
      <w:r>
        <w:rPr>
          <w:rFonts w:hint="eastAsia"/>
        </w:rPr>
        <w:t>　　　　二、游学市场前景分析</w:t>
      </w:r>
      <w:r>
        <w:rPr>
          <w:rFonts w:hint="eastAsia"/>
        </w:rPr>
        <w:br/>
      </w:r>
      <w:r>
        <w:rPr>
          <w:rFonts w:hint="eastAsia"/>
        </w:rPr>
        <w:t>　　　　三、游学细分行业发展前景分析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2025-2031年游学发展趋势预测</w:t>
      </w:r>
      <w:r>
        <w:rPr>
          <w:rFonts w:hint="eastAsia"/>
        </w:rPr>
        <w:br/>
      </w:r>
      <w:r>
        <w:rPr>
          <w:rFonts w:hint="eastAsia"/>
        </w:rPr>
        <w:t>　　　　一、游学发展趋势预测</w:t>
      </w:r>
      <w:r>
        <w:rPr>
          <w:rFonts w:hint="eastAsia"/>
        </w:rPr>
        <w:br/>
      </w:r>
      <w:r>
        <w:rPr>
          <w:rFonts w:hint="eastAsia"/>
        </w:rPr>
        <w:t>　　　　二、游学市场规模预测</w:t>
      </w:r>
      <w:r>
        <w:rPr>
          <w:rFonts w:hint="eastAsia"/>
        </w:rPr>
        <w:br/>
      </w:r>
      <w:r>
        <w:rPr>
          <w:rFonts w:hint="eastAsia"/>
        </w:rPr>
        <w:t>　　　　三、游学细分市场发展趋势预测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一、游学行业挑战</w:t>
      </w:r>
      <w:r>
        <w:rPr>
          <w:rFonts w:hint="eastAsia"/>
        </w:rPr>
        <w:br/>
      </w:r>
      <w:r>
        <w:rPr>
          <w:rFonts w:hint="eastAsia"/>
        </w:rPr>
        <w:t>　　　　二、游学行业机遇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(中-智-林)对游学企业和投资者的建议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游学行业历程</w:t>
      </w:r>
      <w:r>
        <w:rPr>
          <w:rFonts w:hint="eastAsia"/>
        </w:rPr>
        <w:br/>
      </w:r>
      <w:r>
        <w:rPr>
          <w:rFonts w:hint="eastAsia"/>
        </w:rPr>
        <w:t>　　图表 游学行业生命周期</w:t>
      </w:r>
      <w:r>
        <w:rPr>
          <w:rFonts w:hint="eastAsia"/>
        </w:rPr>
        <w:br/>
      </w:r>
      <w:r>
        <w:rPr>
          <w:rFonts w:hint="eastAsia"/>
        </w:rPr>
        <w:t>　　图表 游学行业产业链分析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2020-2024年游学行业市场容量统计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2020-2024年中国游学行业市场规模及增长情况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2020-2024年中国游学行业盈利情况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2020-2024年中国游学行业利润总额分析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2020-2024年中国游学行业企业平均规模情况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2020-2024年中国游学行业竞争力分析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2020-2024年中国游学行业盈利能力分析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2020-2024年中国游学行业运营能力分析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2020-2024年中国游学行业偿债能力分析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2020-2024年中国游学行业发展能力分析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2020-2024年中国游学行业经营效益分析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e15cfcaa4afe" w:history="1">
        <w:r>
          <w:rPr>
            <w:rStyle w:val="Hyperlink"/>
          </w:rPr>
          <w:t>2025-2031年中国游学市场现状与发展前景报告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0e15cfcaa4afe" w:history="1">
        <w:r>
          <w:rPr>
            <w:rStyle w:val="Hyperlink"/>
          </w:rPr>
          <w:t>https://www.20087.com/6/21/YouXueFaZhanQianJing.html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683df90894ea8" w:history="1">
      <w:r>
        <w:rPr>
          <w:rStyle w:val="Hyperlink"/>
        </w:rPr>
        <w:t>2025-2031年中国游学市场现状与发展前景报告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ouXueFaZhanQianJing.html" TargetMode="External" Id="Rb620e15cfcaa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ouXueFaZhanQianJing.html" TargetMode="External" Id="R082683df9089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2024-11-16T00:09:04Z</dcterms:created>
  <dcterms:modified xsi:type="dcterms:W3CDTF">2024-11-16T01:09:04Z</dcterms:modified>
  <dc:subject>2025-2031年中国游学市场现状与发展前景报告</dc:subject>
  <dc:title>2025-2031年中国游学市场现状与发展前景报告</dc:title>
  <cp:keywords>2025-2031年中国游学市场现状与发展前景报告</cp:keywords>
  <dc:description>2025-2031年中国游学市场现状与发展前景报告</dc:description>
</cp:coreProperties>
</file>