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f693263e4562" w:history="1">
              <w:r>
                <w:rPr>
                  <w:rStyle w:val="Hyperlink"/>
                </w:rPr>
                <w:t>2025-2031年中国上海市酒店市场现状全面调研与发展趋势预测报告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f693263e4562" w:history="1">
              <w:r>
                <w:rPr>
                  <w:rStyle w:val="Hyperlink"/>
                </w:rPr>
                <w:t>2025-2031年中国上海市酒店市场现状全面调研与发展趋势预测报告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3f693263e4562" w:history="1">
                <w:r>
                  <w:rPr>
                    <w:rStyle w:val="Hyperlink"/>
                  </w:rPr>
                  <w:t>https://www.20087.com/6/71/ShangHaiShiJiuDianXianZhuangYuFa.html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作为中国的经济中心和国际大都市，拥有高度发达的酒店业。各类酒店，从豪华五星级酒店到经济型连锁酒店，应有尽有，满足不同层次客人的需求。上海酒店业的繁荣得益于其独特的地理位置、丰富的旅游资源和频繁的商务活动。近年来，随着国际旅游市场回暖和国内消费升级，上海酒店业迎来了新的发展机遇。</w:t>
      </w:r>
      <w:r>
        <w:rPr>
          <w:rFonts w:hint="eastAsia"/>
        </w:rPr>
        <w:br/>
      </w:r>
      <w:r>
        <w:rPr>
          <w:rFonts w:hint="eastAsia"/>
        </w:rPr>
        <w:t>　　未来，上海市酒店业将面临更加激烈的竞争，特别是在高端酒店市场，国内外品牌都将加大投资力度。为了吸引顾客，酒店将更加注重个性化服务和文化体验，利用上海的历史文化底蕴和现代都市魅力打造特色住宿体验。同时，数字化转型将成为酒店业的常态，从在线预订、无接触入住到智能客房服务，数字化将提升客户满意度和运营效率。此外，环保和可持续性也将成为酒店业的重要议题，绿色建筑和节能设施将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3f693263e4562" w:history="1">
        <w:r>
          <w:rPr>
            <w:rStyle w:val="Hyperlink"/>
          </w:rPr>
          <w:t>2025-2031年中国上海市酒店市场现状全面调研与发展趋势预测报告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上海市酒店行业的现状与发展趋势，并对上海市酒店产业链各环节进行了系统性探讨。报告科学预测了上海市酒店行业未来发展方向，重点分析了上海市酒店技术现状及创新路径，同时聚焦上海市酒店重点企业的经营表现，评估了市场竞争格局、品牌影响力及市场集中度。通过对细分市场的深入研究及SWOT分析，报告揭示了上海市酒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上海市经济运行情况</w:t>
      </w:r>
      <w:r>
        <w:rPr>
          <w:rFonts w:hint="eastAsia"/>
        </w:rPr>
        <w:br/>
      </w:r>
      <w:r>
        <w:rPr>
          <w:rFonts w:hint="eastAsia"/>
        </w:rPr>
        <w:t>　　　　一、上海市经济发展分析</w:t>
      </w:r>
      <w:r>
        <w:rPr>
          <w:rFonts w:hint="eastAsia"/>
        </w:rPr>
        <w:br/>
      </w:r>
      <w:r>
        <w:rPr>
          <w:rFonts w:hint="eastAsia"/>
        </w:rPr>
        <w:t>　　　　二、上海市产业结构分析</w:t>
      </w:r>
      <w:r>
        <w:rPr>
          <w:rFonts w:hint="eastAsia"/>
        </w:rPr>
        <w:br/>
      </w:r>
      <w:r>
        <w:rPr>
          <w:rFonts w:hint="eastAsia"/>
        </w:rPr>
        <w:t>　　　　三、上海市社会消费水平</w:t>
      </w:r>
      <w:r>
        <w:rPr>
          <w:rFonts w:hint="eastAsia"/>
        </w:rPr>
        <w:br/>
      </w:r>
      <w:r>
        <w:rPr>
          <w:rFonts w:hint="eastAsia"/>
        </w:rPr>
        <w:t>　　　　四、上海市居民收入水平</w:t>
      </w:r>
      <w:r>
        <w:rPr>
          <w:rFonts w:hint="eastAsia"/>
        </w:rPr>
        <w:br/>
      </w:r>
      <w:r>
        <w:rPr>
          <w:rFonts w:hint="eastAsia"/>
        </w:rPr>
        <w:t>　　第二节 上海市旅游业发展情况</w:t>
      </w:r>
      <w:r>
        <w:rPr>
          <w:rFonts w:hint="eastAsia"/>
        </w:rPr>
        <w:br/>
      </w:r>
      <w:r>
        <w:rPr>
          <w:rFonts w:hint="eastAsia"/>
        </w:rPr>
        <w:t>　　　　一、上海市旅游资源分析</w:t>
      </w:r>
      <w:r>
        <w:rPr>
          <w:rFonts w:hint="eastAsia"/>
        </w:rPr>
        <w:br/>
      </w:r>
      <w:r>
        <w:rPr>
          <w:rFonts w:hint="eastAsia"/>
        </w:rPr>
        <w:t>　　　　二、上海市旅游发展情况</w:t>
      </w:r>
      <w:r>
        <w:rPr>
          <w:rFonts w:hint="eastAsia"/>
        </w:rPr>
        <w:br/>
      </w:r>
      <w:r>
        <w:rPr>
          <w:rFonts w:hint="eastAsia"/>
        </w:rPr>
        <w:t>　　　　三、上海市入境旅游情况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上海市酒店行业发展分析</w:t>
      </w:r>
      <w:r>
        <w:rPr>
          <w:rFonts w:hint="eastAsia"/>
        </w:rPr>
        <w:br/>
      </w:r>
      <w:r>
        <w:rPr>
          <w:rFonts w:hint="eastAsia"/>
        </w:rPr>
        <w:t>　　第一节 上海市酒店行业经济指标</w:t>
      </w:r>
      <w:r>
        <w:rPr>
          <w:rFonts w:hint="eastAsia"/>
        </w:rPr>
        <w:br/>
      </w:r>
      <w:r>
        <w:rPr>
          <w:rFonts w:hint="eastAsia"/>
        </w:rPr>
        <w:t>　　　　一、上海市酒店数量</w:t>
      </w:r>
      <w:r>
        <w:rPr>
          <w:rFonts w:hint="eastAsia"/>
        </w:rPr>
        <w:br/>
      </w:r>
      <w:r>
        <w:rPr>
          <w:rFonts w:hint="eastAsia"/>
        </w:rPr>
        <w:t>　　　　二、上海市酒店分布</w:t>
      </w:r>
      <w:r>
        <w:rPr>
          <w:rFonts w:hint="eastAsia"/>
        </w:rPr>
        <w:br/>
      </w:r>
      <w:r>
        <w:rPr>
          <w:rFonts w:hint="eastAsia"/>
        </w:rPr>
        <w:t>　　　　三、上海市平均房价</w:t>
      </w:r>
      <w:r>
        <w:rPr>
          <w:rFonts w:hint="eastAsia"/>
        </w:rPr>
        <w:br/>
      </w:r>
      <w:r>
        <w:rPr>
          <w:rFonts w:hint="eastAsia"/>
        </w:rPr>
        <w:t>　　　　四、上海市平均出租率</w:t>
      </w:r>
      <w:r>
        <w:rPr>
          <w:rFonts w:hint="eastAsia"/>
        </w:rPr>
        <w:br/>
      </w:r>
      <w:r>
        <w:rPr>
          <w:rFonts w:hint="eastAsia"/>
        </w:rPr>
        <w:t>　　第二节 上海市按经营性质划分酒店经营情况</w:t>
      </w:r>
      <w:r>
        <w:rPr>
          <w:rFonts w:hint="eastAsia"/>
        </w:rPr>
        <w:br/>
      </w:r>
      <w:r>
        <w:rPr>
          <w:rFonts w:hint="eastAsia"/>
        </w:rPr>
        <w:t>　　　　一、高星级酒店</w:t>
      </w:r>
      <w:r>
        <w:rPr>
          <w:rFonts w:hint="eastAsia"/>
        </w:rPr>
        <w:br/>
      </w:r>
      <w:r>
        <w:rPr>
          <w:rFonts w:hint="eastAsia"/>
        </w:rPr>
        <w:t>　　　　二、经济型酒店</w:t>
      </w:r>
      <w:r>
        <w:rPr>
          <w:rFonts w:hint="eastAsia"/>
        </w:rPr>
        <w:br/>
      </w:r>
      <w:r>
        <w:rPr>
          <w:rFonts w:hint="eastAsia"/>
        </w:rPr>
        <w:t>　　　　三、客栈旅舍</w:t>
      </w:r>
      <w:r>
        <w:rPr>
          <w:rFonts w:hint="eastAsia"/>
        </w:rPr>
        <w:br/>
      </w:r>
      <w:r>
        <w:rPr>
          <w:rFonts w:hint="eastAsia"/>
        </w:rPr>
        <w:t>　　　　四、旅游度假村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上海市不同类型酒店经营情况</w:t>
      </w:r>
      <w:r>
        <w:rPr>
          <w:rFonts w:hint="eastAsia"/>
        </w:rPr>
        <w:br/>
      </w:r>
      <w:r>
        <w:rPr>
          <w:rFonts w:hint="eastAsia"/>
        </w:rPr>
        <w:t>　　第一节 经济型酒店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三星级酒店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第三节 四星级以上酒店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上海市酒店分部门经营情况分析</w:t>
      </w:r>
      <w:r>
        <w:rPr>
          <w:rFonts w:hint="eastAsia"/>
        </w:rPr>
        <w:br/>
      </w:r>
      <w:r>
        <w:rPr>
          <w:rFonts w:hint="eastAsia"/>
        </w:rPr>
        <w:t>　　第一节 酒店客房部门</w:t>
      </w:r>
      <w:r>
        <w:rPr>
          <w:rFonts w:hint="eastAsia"/>
        </w:rPr>
        <w:br/>
      </w:r>
      <w:r>
        <w:rPr>
          <w:rFonts w:hint="eastAsia"/>
        </w:rPr>
        <w:t>　　　　一、客房部门收入占比</w:t>
      </w:r>
      <w:r>
        <w:rPr>
          <w:rFonts w:hint="eastAsia"/>
        </w:rPr>
        <w:br/>
      </w:r>
      <w:r>
        <w:rPr>
          <w:rFonts w:hint="eastAsia"/>
        </w:rPr>
        <w:t>　　　　二、客房部门支出占比</w:t>
      </w:r>
      <w:r>
        <w:rPr>
          <w:rFonts w:hint="eastAsia"/>
        </w:rPr>
        <w:br/>
      </w:r>
      <w:r>
        <w:rPr>
          <w:rFonts w:hint="eastAsia"/>
        </w:rPr>
        <w:t>　　　　三、客房部门盈利占比</w:t>
      </w:r>
      <w:r>
        <w:rPr>
          <w:rFonts w:hint="eastAsia"/>
        </w:rPr>
        <w:br/>
      </w:r>
      <w:r>
        <w:rPr>
          <w:rFonts w:hint="eastAsia"/>
        </w:rPr>
        <w:t>　　第二节 酒店餐饮部门</w:t>
      </w:r>
      <w:r>
        <w:rPr>
          <w:rFonts w:hint="eastAsia"/>
        </w:rPr>
        <w:br/>
      </w:r>
      <w:r>
        <w:rPr>
          <w:rFonts w:hint="eastAsia"/>
        </w:rPr>
        <w:t>　　　　一、餐饮部门收入构成</w:t>
      </w:r>
      <w:r>
        <w:rPr>
          <w:rFonts w:hint="eastAsia"/>
        </w:rPr>
        <w:br/>
      </w:r>
      <w:r>
        <w:rPr>
          <w:rFonts w:hint="eastAsia"/>
        </w:rPr>
        <w:t>　　　　　　（一）食品收入占比情况</w:t>
      </w:r>
      <w:r>
        <w:rPr>
          <w:rFonts w:hint="eastAsia"/>
        </w:rPr>
        <w:br/>
      </w:r>
      <w:r>
        <w:rPr>
          <w:rFonts w:hint="eastAsia"/>
        </w:rPr>
        <w:t>　　　　　　（二）饮料收入占比情况</w:t>
      </w:r>
      <w:r>
        <w:rPr>
          <w:rFonts w:hint="eastAsia"/>
        </w:rPr>
        <w:br/>
      </w:r>
      <w:r>
        <w:rPr>
          <w:rFonts w:hint="eastAsia"/>
        </w:rPr>
        <w:t>　　　　二、餐饮部门开支构成</w:t>
      </w:r>
      <w:r>
        <w:rPr>
          <w:rFonts w:hint="eastAsia"/>
        </w:rPr>
        <w:br/>
      </w:r>
      <w:r>
        <w:rPr>
          <w:rFonts w:hint="eastAsia"/>
        </w:rPr>
        <w:t>　　　　　　（一）食品直接成本</w:t>
      </w:r>
      <w:r>
        <w:rPr>
          <w:rFonts w:hint="eastAsia"/>
        </w:rPr>
        <w:br/>
      </w:r>
      <w:r>
        <w:rPr>
          <w:rFonts w:hint="eastAsia"/>
        </w:rPr>
        <w:t>　　　　　　（二）饮品直接成本</w:t>
      </w:r>
      <w:r>
        <w:rPr>
          <w:rFonts w:hint="eastAsia"/>
        </w:rPr>
        <w:br/>
      </w:r>
      <w:r>
        <w:rPr>
          <w:rFonts w:hint="eastAsia"/>
        </w:rPr>
        <w:t>　　　　　　（三）工资其他开支</w:t>
      </w:r>
      <w:r>
        <w:rPr>
          <w:rFonts w:hint="eastAsia"/>
        </w:rPr>
        <w:br/>
      </w:r>
      <w:r>
        <w:rPr>
          <w:rFonts w:hint="eastAsia"/>
        </w:rPr>
        <w:t>　　第三节 水疗及健身娱乐部门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上海市酒店客源构成及定房渠道</w:t>
      </w:r>
      <w:r>
        <w:rPr>
          <w:rFonts w:hint="eastAsia"/>
        </w:rPr>
        <w:br/>
      </w:r>
      <w:r>
        <w:rPr>
          <w:rFonts w:hint="eastAsia"/>
        </w:rPr>
        <w:t>　　第一节 上海市酒店客源构成情况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二、旅游散客</w:t>
      </w:r>
      <w:r>
        <w:rPr>
          <w:rFonts w:hint="eastAsia"/>
        </w:rPr>
        <w:br/>
      </w:r>
      <w:r>
        <w:rPr>
          <w:rFonts w:hint="eastAsia"/>
        </w:rPr>
        <w:t>　　　　三、旅游团</w:t>
      </w:r>
      <w:r>
        <w:rPr>
          <w:rFonts w:hint="eastAsia"/>
        </w:rPr>
        <w:br/>
      </w:r>
      <w:r>
        <w:rPr>
          <w:rFonts w:hint="eastAsia"/>
        </w:rPr>
        <w:t>　　　　四、会议/会展/奖励旅游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上海市酒店订房渠道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上海市酒店排名研究分析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上海市酒店选址要求与策略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一、居民情况</w:t>
      </w:r>
      <w:r>
        <w:rPr>
          <w:rFonts w:hint="eastAsia"/>
        </w:rPr>
        <w:br/>
      </w:r>
      <w:r>
        <w:rPr>
          <w:rFonts w:hint="eastAsia"/>
        </w:rPr>
        <w:t>　　　　二、店面结构</w:t>
      </w:r>
      <w:r>
        <w:rPr>
          <w:rFonts w:hint="eastAsia"/>
        </w:rPr>
        <w:br/>
      </w:r>
      <w:r>
        <w:rPr>
          <w:rFonts w:hint="eastAsia"/>
        </w:rPr>
        <w:t>　　　　三、餐饮发展</w:t>
      </w:r>
      <w:r>
        <w:rPr>
          <w:rFonts w:hint="eastAsia"/>
        </w:rPr>
        <w:br/>
      </w:r>
      <w:r>
        <w:rPr>
          <w:rFonts w:hint="eastAsia"/>
        </w:rPr>
        <w:t>　　　　四、交通情况</w:t>
      </w:r>
      <w:r>
        <w:rPr>
          <w:rFonts w:hint="eastAsia"/>
        </w:rPr>
        <w:br/>
      </w:r>
      <w:r>
        <w:rPr>
          <w:rFonts w:hint="eastAsia"/>
        </w:rPr>
        <w:t>　　　　五、街道情况</w:t>
      </w:r>
      <w:r>
        <w:rPr>
          <w:rFonts w:hint="eastAsia"/>
        </w:rPr>
        <w:br/>
      </w:r>
      <w:r>
        <w:rPr>
          <w:rFonts w:hint="eastAsia"/>
        </w:rPr>
        <w:t>　　　　六、地域情况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上海市酒店选址策略分析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上海市酒店业营销策略研究</w:t>
      </w:r>
      <w:r>
        <w:rPr>
          <w:rFonts w:hint="eastAsia"/>
        </w:rPr>
        <w:br/>
      </w:r>
      <w:r>
        <w:rPr>
          <w:rFonts w:hint="eastAsia"/>
        </w:rPr>
        <w:t>　　第一节 上海市酒店业市场定位研究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第二节 上海市酒店营销动向研究</w:t>
      </w:r>
      <w:r>
        <w:rPr>
          <w:rFonts w:hint="eastAsia"/>
        </w:rPr>
        <w:br/>
      </w:r>
      <w:r>
        <w:rPr>
          <w:rFonts w:hint="eastAsia"/>
        </w:rPr>
        <w:t>　　　　一、在线营销成酒店业趋势</w:t>
      </w:r>
      <w:r>
        <w:rPr>
          <w:rFonts w:hint="eastAsia"/>
        </w:rPr>
        <w:br/>
      </w:r>
      <w:r>
        <w:rPr>
          <w:rFonts w:hint="eastAsia"/>
        </w:rPr>
        <w:t>　　　　二、健康客房成营销新趋势</w:t>
      </w:r>
      <w:r>
        <w:rPr>
          <w:rFonts w:hint="eastAsia"/>
        </w:rPr>
        <w:br/>
      </w:r>
      <w:r>
        <w:rPr>
          <w:rFonts w:hint="eastAsia"/>
        </w:rPr>
        <w:t>　　　　三、网络成酒店营销新途径</w:t>
      </w:r>
      <w:r>
        <w:rPr>
          <w:rFonts w:hint="eastAsia"/>
        </w:rPr>
        <w:br/>
      </w:r>
      <w:r>
        <w:rPr>
          <w:rFonts w:hint="eastAsia"/>
        </w:rPr>
        <w:t>　　　　四、深度开发酒店团购市场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上海市酒店网络营销分析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上海市酒店营销策略分析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上海市酒店行业投资策略及建议</w:t>
      </w:r>
      <w:r>
        <w:rPr>
          <w:rFonts w:hint="eastAsia"/>
        </w:rPr>
        <w:br/>
      </w:r>
      <w:r>
        <w:rPr>
          <w:rFonts w:hint="eastAsia"/>
        </w:rPr>
        <w:t>　　第一节 上海市酒店投资风险因素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二、竞争加剧风险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上海市酒店投资成本分析</w:t>
      </w:r>
      <w:r>
        <w:rPr>
          <w:rFonts w:hint="eastAsia"/>
        </w:rPr>
        <w:br/>
      </w:r>
      <w:r>
        <w:rPr>
          <w:rFonts w:hint="eastAsia"/>
        </w:rPr>
        <w:t>　　　　一、酒店购地成本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二、土建机电成本</w:t>
      </w:r>
      <w:r>
        <w:rPr>
          <w:rFonts w:hint="eastAsia"/>
        </w:rPr>
        <w:br/>
      </w:r>
      <w:r>
        <w:rPr>
          <w:rFonts w:hint="eastAsia"/>
        </w:rPr>
        <w:t>　　　　三、酒店人力成本</w:t>
      </w:r>
      <w:r>
        <w:rPr>
          <w:rFonts w:hint="eastAsia"/>
        </w:rPr>
        <w:br/>
      </w:r>
      <w:r>
        <w:rPr>
          <w:rFonts w:hint="eastAsia"/>
        </w:rPr>
        <w:t>　　　　四、酒店营运成本</w:t>
      </w:r>
      <w:r>
        <w:rPr>
          <w:rFonts w:hint="eastAsia"/>
        </w:rPr>
        <w:br/>
      </w:r>
      <w:r>
        <w:rPr>
          <w:rFonts w:hint="eastAsia"/>
        </w:rPr>
        <w:t>　　第三节 上海市酒店投资机会分析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t>　　第四节 中⋅智⋅林⋅－上海市酒店投资策略建议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2025-2031年上海市酒店业平均房价统计</w:t>
      </w:r>
      <w:r>
        <w:rPr>
          <w:rFonts w:hint="eastAsia"/>
        </w:rPr>
        <w:br/>
      </w:r>
      <w:r>
        <w:rPr>
          <w:rFonts w:hint="eastAsia"/>
        </w:rPr>
        <w:t>　　图表 2025-2031年上海市酒店业平均出租率统计</w:t>
      </w:r>
      <w:r>
        <w:rPr>
          <w:rFonts w:hint="eastAsia"/>
        </w:rPr>
        <w:br/>
      </w:r>
      <w:r>
        <w:rPr>
          <w:rFonts w:hint="eastAsia"/>
        </w:rPr>
        <w:t>　　图表 2025-2031年上海市酒店客房部门收入占比情况</w:t>
      </w:r>
      <w:r>
        <w:rPr>
          <w:rFonts w:hint="eastAsia"/>
        </w:rPr>
        <w:br/>
      </w:r>
      <w:r>
        <w:rPr>
          <w:rFonts w:hint="eastAsia"/>
        </w:rPr>
        <w:t>　　图表 2025-2031年上海市酒店客房部门支出占比情况</w:t>
      </w:r>
      <w:r>
        <w:rPr>
          <w:rFonts w:hint="eastAsia"/>
        </w:rPr>
        <w:br/>
      </w:r>
      <w:r>
        <w:rPr>
          <w:rFonts w:hint="eastAsia"/>
        </w:rPr>
        <w:t>　　图表 2025-2031年上海市酒店客房部门盈利占比情况</w:t>
      </w:r>
      <w:r>
        <w:rPr>
          <w:rFonts w:hint="eastAsia"/>
        </w:rPr>
        <w:br/>
      </w:r>
      <w:r>
        <w:rPr>
          <w:rFonts w:hint="eastAsia"/>
        </w:rPr>
        <w:t>　　图表 上海市商务客源占比情况</w:t>
      </w:r>
      <w:r>
        <w:rPr>
          <w:rFonts w:hint="eastAsia"/>
        </w:rPr>
        <w:br/>
      </w:r>
      <w:r>
        <w:rPr>
          <w:rFonts w:hint="eastAsia"/>
        </w:rPr>
        <w:t>　　图表 上海市旅游散客占比情况</w:t>
      </w:r>
      <w:r>
        <w:rPr>
          <w:rFonts w:hint="eastAsia"/>
        </w:rPr>
        <w:br/>
      </w:r>
      <w:r>
        <w:rPr>
          <w:rFonts w:hint="eastAsia"/>
        </w:rPr>
        <w:t>　　图表 上海市旅游团客源占比情况</w:t>
      </w:r>
      <w:r>
        <w:rPr>
          <w:rFonts w:hint="eastAsia"/>
        </w:rPr>
        <w:br/>
      </w:r>
      <w:r>
        <w:rPr>
          <w:rFonts w:hint="eastAsia"/>
        </w:rPr>
        <w:t>　　图表 上海市会议/会展/奖励旅游客源占比情况</w:t>
      </w:r>
      <w:r>
        <w:rPr>
          <w:rFonts w:hint="eastAsia"/>
        </w:rPr>
        <w:br/>
      </w:r>
      <w:r>
        <w:rPr>
          <w:rFonts w:hint="eastAsia"/>
        </w:rPr>
        <w:t>　　图表 上海市其他客源占比情况</w:t>
      </w:r>
      <w:r>
        <w:rPr>
          <w:rFonts w:hint="eastAsia"/>
        </w:rPr>
        <w:br/>
      </w:r>
      <w:r>
        <w:rPr>
          <w:rFonts w:hint="eastAsia"/>
        </w:rPr>
        <w:t>　　图表 上海市直接向酒店订房渠道占比情况</w:t>
      </w:r>
      <w:r>
        <w:rPr>
          <w:rFonts w:hint="eastAsia"/>
        </w:rPr>
        <w:br/>
      </w:r>
      <w:r>
        <w:rPr>
          <w:rFonts w:hint="eastAsia"/>
        </w:rPr>
        <w:t>　　图表 上海市酒店协议客户订房渠道占比情况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f693263e4562" w:history="1">
        <w:r>
          <w:rPr>
            <w:rStyle w:val="Hyperlink"/>
          </w:rPr>
          <w:t>2025-2031年中国上海市酒店市场现状全面调研与发展趋势预测报告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3f693263e4562" w:history="1">
        <w:r>
          <w:rPr>
            <w:rStyle w:val="Hyperlink"/>
          </w:rPr>
          <w:t>https://www.20087.com/6/71/ShangHaiShiJiuDianXianZhuangYuFa.html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热点：如何选择合适的酒店、上海市酒店式公寓水电收费标准、上海金茂大厦酒店、上海市酒店招聘网、上海酒店排行榜前十名、上海市酒店预订、携程订酒店、上海市酒店用品批发市场、上海外滩最佳观景酒店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d28320164f4b" w:history="1">
      <w:r>
        <w:rPr>
          <w:rStyle w:val="Hyperlink"/>
        </w:rPr>
        <w:t>2025-2031年中国上海市酒店市场现状全面调研与发展趋势预测报告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ngHaiShiJiuDianXianZhuangYuFa.html" TargetMode="External" Id="Re2c3f693263e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ngHaiShiJiuDianXianZhuangYuFa.html" TargetMode="External" Id="Raf11d2832016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2025-01-10T07:02:00Z</dcterms:created>
  <dcterms:modified xsi:type="dcterms:W3CDTF">2025-01-10T08:02:00Z</dcterms:modified>
  <dc:subject>2025-2031年中国上海市酒店市场现状全面调研与发展趋势预测报告</dc:subject>
  <dc:title>2025-2031年中国上海市酒店市场现状全面调研与发展趋势预测报告</dc:title>
  <cp:keywords>2025-2031年中国上海市酒店市场现状全面调研与发展趋势预测报告</cp:keywords>
  <dc:description>2025-2031年中国上海市酒店市场现状全面调研与发展趋势预测报告</dc:description>
</cp:coreProperties>
</file>