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d40f91ced4ca1" w:history="1">
              <w:r>
                <w:rPr>
                  <w:rStyle w:val="Hyperlink"/>
                </w:rPr>
                <w:t>2025-2031年中国益生元行业发展全面调研与未来趋势预测报告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d40f91ced4ca1" w:history="1">
              <w:r>
                <w:rPr>
                  <w:rStyle w:val="Hyperlink"/>
                </w:rPr>
                <w:t>2025-2031年中国益生元行业发展全面调研与未来趋势预测报告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d40f91ced4ca1" w:history="1">
                <w:r>
                  <w:rPr>
                    <w:rStyle w:val="Hyperlink"/>
                  </w:rPr>
                  <w:t>https://www.20087.com/3/72/YiShengYuanHangYeQuShiFenXi.html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元是一种能够促进肠道内有益细菌生长的物质，对人体健康有着重要作用。近年来，随着消费者对肠道健康关注度的提升，益生元市场呈现出快速增长的趋势。目前，市场上已经出现了多种含有益生元的产品，如膳食补充剂、功能性食品等。此外，随着科研成果的转化，益生元的功能性和安全性也得到了进一步验证，为产品的开发提供了科学依据。</w:t>
      </w:r>
      <w:r>
        <w:rPr>
          <w:rFonts w:hint="eastAsia"/>
        </w:rPr>
        <w:br/>
      </w:r>
      <w:r>
        <w:rPr>
          <w:rFonts w:hint="eastAsia"/>
        </w:rPr>
        <w:t>　　未来，益生元行业的发展将更加注重功能特性的开发和产品形式的创新。一方面，通过深入研究不同益生元对肠道微生物组的影响，开发出针对特定健康需求的益生元产品，如改善免疫功能、促进消化吸收等；另一方面，随着消费者对方便快捷食品的需求增加，益生元将以更多样的形式出现，如即食食品、饮料等。此外，随着对健康食品认证体系的完善，益生元产品的质量控制将更加严格，以确保消费者的健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d40f91ced4ca1" w:history="1">
        <w:r>
          <w:rPr>
            <w:rStyle w:val="Hyperlink"/>
          </w:rPr>
          <w:t>2025-2031年中国益生元行业发展全面调研与未来趋势预测报告</w:t>
        </w:r>
      </w:hyperlink>
      <w:r>
        <w:rPr>
          <w:rFonts w:hint="eastAsia"/>
        </w:rPr>
        <w:t>》系统分析了我国益生元行业的市场规模、市场需求及价格动态，深入探讨了益生元产业链结构与发展特点。报告对益生元细分市场进行了详细剖析，基于科学数据预测了市场前景及未来发展趋势，同时聚焦益生元重点企业，评估了品牌影响力、市场竞争力及行业集中度变化。通过专业分析与客观洞察，报告为投资者、产业链相关企业及政府决策部门提供了重要参考，是把握益生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益生元行业发展综述</w:t>
      </w:r>
      <w:r>
        <w:rPr>
          <w:rFonts w:hint="eastAsia"/>
        </w:rPr>
        <w:br/>
      </w:r>
      <w:r>
        <w:rPr>
          <w:rFonts w:hint="eastAsia"/>
        </w:rPr>
        <w:t>　　1.1 益生元行业定义及分类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益生元行业特征分析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益生元行业在产业链中的地位</w:t>
      </w:r>
      <w:r>
        <w:rPr>
          <w:rFonts w:hint="eastAsia"/>
        </w:rPr>
        <w:br/>
      </w:r>
      <w:r>
        <w:rPr>
          <w:rFonts w:hint="eastAsia"/>
        </w:rPr>
        <w:t>　　1.3 益生元行业政治法律环境分析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益生元行业经济环境分析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益生元行业技术环境分析</w:t>
      </w:r>
      <w:r>
        <w:rPr>
          <w:rFonts w:hint="eastAsia"/>
        </w:rPr>
        <w:br/>
      </w:r>
      <w:r>
        <w:rPr>
          <w:rFonts w:hint="eastAsia"/>
        </w:rPr>
        <w:t>　　　　1.5.1 益生元技术发展水平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国际益生元行业发展经验借鉴和典型企业运营情况分析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国际益生元行业发展总体状况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国际益生元行业发展规模分析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国际益生元行业市场结构分析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国际益生元行业竞争格局分析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国际益生元行业市场容量预测</w:t>
      </w:r>
      <w:r>
        <w:rPr>
          <w:rFonts w:hint="eastAsia"/>
        </w:rPr>
        <w:br/>
      </w:r>
      <w:r>
        <w:rPr>
          <w:rFonts w:hint="eastAsia"/>
        </w:rPr>
        <w:t>　　2.2 国外主要益生元市场发展状况分析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欧盟益生元行业发展状况分析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美国益生元行业发展状况分析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日本益生元行业发展状况分析</w:t>
      </w:r>
      <w:r>
        <w:rPr>
          <w:rFonts w:hint="eastAsia"/>
        </w:rPr>
        <w:br/>
      </w:r>
      <w:r>
        <w:rPr>
          <w:rFonts w:hint="eastAsia"/>
        </w:rPr>
        <w:t>　　2.3 国际益生元企业运营状况分析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我国益生元行业发展现状</w:t>
      </w:r>
      <w:r>
        <w:rPr>
          <w:rFonts w:hint="eastAsia"/>
        </w:rPr>
        <w:br/>
      </w:r>
      <w:r>
        <w:rPr>
          <w:rFonts w:hint="eastAsia"/>
        </w:rPr>
        <w:t>　　3.1 我国益生元行业发展现状</w:t>
      </w:r>
      <w:r>
        <w:rPr>
          <w:rFonts w:hint="eastAsia"/>
        </w:rPr>
        <w:br/>
      </w:r>
      <w:r>
        <w:rPr>
          <w:rFonts w:hint="eastAsia"/>
        </w:rPr>
        <w:t>　　　　3.1.1 益生元行业品牌发展现状</w:t>
      </w:r>
      <w:r>
        <w:rPr>
          <w:rFonts w:hint="eastAsia"/>
        </w:rPr>
        <w:br/>
      </w:r>
      <w:r>
        <w:rPr>
          <w:rFonts w:hint="eastAsia"/>
        </w:rPr>
        <w:t>　　　　3.1.2 益生元行业消费市场现状</w:t>
      </w:r>
      <w:r>
        <w:rPr>
          <w:rFonts w:hint="eastAsia"/>
        </w:rPr>
        <w:br/>
      </w:r>
      <w:r>
        <w:rPr>
          <w:rFonts w:hint="eastAsia"/>
        </w:rPr>
        <w:t>　　　　3.1.3 益生元市场需求层次分析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我国益生元市场走向分析</w:t>
      </w:r>
      <w:r>
        <w:rPr>
          <w:rFonts w:hint="eastAsia"/>
        </w:rPr>
        <w:br/>
      </w:r>
      <w:r>
        <w:rPr>
          <w:rFonts w:hint="eastAsia"/>
        </w:rPr>
        <w:t>　　3.2 我国益生元行业发展状况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2025年中国益生元行业发展回顾</w:t>
      </w:r>
      <w:r>
        <w:rPr>
          <w:rFonts w:hint="eastAsia"/>
        </w:rPr>
        <w:br/>
      </w:r>
      <w:r>
        <w:rPr>
          <w:rFonts w:hint="eastAsia"/>
        </w:rPr>
        <w:t>　　　　3.2.2 2025年益生元行业发展情况分析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2025年我国益生元市场特点分析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2025年我国益生元市场发展分析</w:t>
      </w:r>
      <w:r>
        <w:rPr>
          <w:rFonts w:hint="eastAsia"/>
        </w:rPr>
        <w:br/>
      </w:r>
      <w:r>
        <w:rPr>
          <w:rFonts w:hint="eastAsia"/>
        </w:rPr>
        <w:t>　　3.3 中国益生元行业供需分析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2025年中国益生元市场供给总量分析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2025年中国益生元市场供给结构分析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2025年中国益生元市场需求总量分析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2025年中国益生元市场需求结构分析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中国益生元市场供需平衡分析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中国益生元所属行业经济运行分析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2020-2025年益生元所属行业运行情况分析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2025年益生元所属行业经济指标分析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2025年益生元所属行业进出口分析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2020-2025年益生元所属行业进口总量及价格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2020-2025年益生元所属行业出口总量及价格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2020-2025年益生元所属行业进出口数据统计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2025-2031年益生元进出口态势展望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我国益生元所属行业整体运行指标分析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2020-2025年中国益生元所属行业总体规模分析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2020-2025年中国益生元所属行业运营情况分析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我国益生元所属行业营收分析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我国益生元所属行业成本分析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我国益生元所属行业利润分析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2020-2025年中国益生元所属行业财务指标总体分析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我国益生元行业竞争形势及策略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益生元行业竞争结构分析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益生元行业企业间竞争格局分析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益生元行业集中度分析</w:t>
      </w:r>
      <w:r>
        <w:rPr>
          <w:rFonts w:hint="eastAsia"/>
        </w:rPr>
        <w:br/>
      </w:r>
      <w:r>
        <w:rPr>
          <w:rFonts w:hint="eastAsia"/>
        </w:rPr>
        <w:t>　　6.2 中国益生元行业竞争格局综述</w:t>
      </w:r>
      <w:r>
        <w:rPr>
          <w:rFonts w:hint="eastAsia"/>
        </w:rPr>
        <w:br/>
      </w:r>
      <w:r>
        <w:rPr>
          <w:rFonts w:hint="eastAsia"/>
        </w:rPr>
        <w:t>　　　　6.2.1 益生元行业竞争概况</w:t>
      </w:r>
      <w:r>
        <w:rPr>
          <w:rFonts w:hint="eastAsia"/>
        </w:rPr>
        <w:br/>
      </w:r>
      <w:r>
        <w:rPr>
          <w:rFonts w:hint="eastAsia"/>
        </w:rPr>
        <w:t>　　　　（1）中国益生元行业竞争格局</w:t>
      </w:r>
      <w:r>
        <w:rPr>
          <w:rFonts w:hint="eastAsia"/>
        </w:rPr>
        <w:br/>
      </w:r>
      <w:r>
        <w:rPr>
          <w:rFonts w:hint="eastAsia"/>
        </w:rPr>
        <w:t>　　　　（2）益生元行业未来竞争格局和特点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（3）益生元市场进入及竞争对手分析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中国益生元行业竞争力分析</w:t>
      </w:r>
      <w:r>
        <w:rPr>
          <w:rFonts w:hint="eastAsia"/>
        </w:rPr>
        <w:br/>
      </w:r>
      <w:r>
        <w:rPr>
          <w:rFonts w:hint="eastAsia"/>
        </w:rPr>
        <w:t>　　　　（1）我国益生元行业竞争力剖析</w:t>
      </w:r>
      <w:r>
        <w:rPr>
          <w:rFonts w:hint="eastAsia"/>
        </w:rPr>
        <w:br/>
      </w:r>
      <w:r>
        <w:rPr>
          <w:rFonts w:hint="eastAsia"/>
        </w:rPr>
        <w:t>　　　　（2）我国益生元企业市场竞争的优势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（3）国内益生元企业竞争能力提升途径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益生元市场竞争策略分析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中国益生元行业区域市场调研</w:t>
      </w:r>
      <w:r>
        <w:rPr>
          <w:rFonts w:hint="eastAsia"/>
        </w:rPr>
        <w:br/>
      </w:r>
      <w:r>
        <w:rPr>
          <w:rFonts w:hint="eastAsia"/>
        </w:rPr>
        <w:t>　　7.1 华北地区益生元行业调研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东北地区益生元行业调研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华东地区益生元行业调研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华南地区益生元行业调研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华中地区益生元行业调研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西南地区益生元行业调研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西北地区益生元行业调研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我国益生元行业产业链分析</w:t>
      </w:r>
      <w:r>
        <w:rPr>
          <w:rFonts w:hint="eastAsia"/>
        </w:rPr>
        <w:br/>
      </w:r>
      <w:r>
        <w:rPr>
          <w:rFonts w:hint="eastAsia"/>
        </w:rPr>
        <w:t>　　8.1 益生元行业产业链分析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益生元上游行业分析</w:t>
      </w:r>
      <w:r>
        <w:rPr>
          <w:rFonts w:hint="eastAsia"/>
        </w:rPr>
        <w:br/>
      </w:r>
      <w:r>
        <w:rPr>
          <w:rFonts w:hint="eastAsia"/>
        </w:rPr>
        <w:t>　　　　8.2.1 益生元产品成本构成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益生元下游行业分析</w:t>
      </w:r>
      <w:r>
        <w:rPr>
          <w:rFonts w:hint="eastAsia"/>
        </w:rPr>
        <w:br/>
      </w:r>
      <w:r>
        <w:rPr>
          <w:rFonts w:hint="eastAsia"/>
        </w:rPr>
        <w:t>　　　　8.3.1 益生元下游行业分布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下游需求对益生元行业的影响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益生元重点企业发展分析</w:t>
      </w:r>
      <w:r>
        <w:rPr>
          <w:rFonts w:hint="eastAsia"/>
        </w:rPr>
        <w:br/>
      </w:r>
      <w:r>
        <w:rPr>
          <w:rFonts w:hint="eastAsia"/>
        </w:rPr>
        <w:t>　　9.1 杭州娃哈哈集团有限公司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山东京青农业科技有限公司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河南同和堂实业有限公司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陕西康维尔生物科技有限公司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长寿时代（北京）科技有限公司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保健品生物科技有限公司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安徽佳洪药业有限公司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广东大时代健康产业园有限公司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通化承诚医药药材有限公司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哈尔滨博馨康生物医药科技有限公司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益生元行业投资与趋势预测分析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2025年益生元行业投资情况分析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益生元行业投资机会分析</w:t>
      </w:r>
      <w:r>
        <w:rPr>
          <w:rFonts w:hint="eastAsia"/>
        </w:rPr>
        <w:br/>
      </w:r>
      <w:r>
        <w:rPr>
          <w:rFonts w:hint="eastAsia"/>
        </w:rPr>
        <w:t>　　　　10.2.1 益生元投资项目分析</w:t>
      </w:r>
      <w:r>
        <w:rPr>
          <w:rFonts w:hint="eastAsia"/>
        </w:rPr>
        <w:br/>
      </w:r>
      <w:r>
        <w:rPr>
          <w:rFonts w:hint="eastAsia"/>
        </w:rPr>
        <w:t>　　　　10.2.2 2025年益生元投资新方向</w:t>
      </w:r>
      <w:r>
        <w:rPr>
          <w:rFonts w:hint="eastAsia"/>
        </w:rPr>
        <w:br/>
      </w:r>
      <w:r>
        <w:rPr>
          <w:rFonts w:hint="eastAsia"/>
        </w:rPr>
        <w:t>　　10.3 2025-2031年益生元行业投资建议</w:t>
      </w:r>
      <w:r>
        <w:rPr>
          <w:rFonts w:hint="eastAsia"/>
        </w:rPr>
        <w:br/>
      </w:r>
      <w:r>
        <w:rPr>
          <w:rFonts w:hint="eastAsia"/>
        </w:rPr>
        <w:t>　　　　11.3.1 2025年益生元行业投资前景研究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2025-2031年益生元行业投资前景研究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益生元行业发展预测分析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2025-2031年中国益生元市场预测分析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2025-2031年我国益生元发展规模预测</w:t>
      </w:r>
      <w:r>
        <w:rPr>
          <w:rFonts w:hint="eastAsia"/>
        </w:rPr>
        <w:br/>
      </w:r>
      <w:r>
        <w:rPr>
          <w:rFonts w:hint="eastAsia"/>
        </w:rPr>
        <w:t>　　　　2018年，我国益生元行业总产值约23.86亿元，全球益生元行业总产值约为140.06亿元。预计到，我国益生元行业总产值将达到39.32亿元，全球益生元行业总产值将达到 181.00亿元。</w:t>
      </w:r>
      <w:r>
        <w:rPr>
          <w:rFonts w:hint="eastAsia"/>
        </w:rPr>
        <w:br/>
      </w:r>
      <w:r>
        <w:rPr>
          <w:rFonts w:hint="eastAsia"/>
        </w:rPr>
        <w:t>　　　　中国市场益生元产值情况（2014-2025年）</w:t>
      </w:r>
      <w:r>
        <w:rPr>
          <w:rFonts w:hint="eastAsia"/>
        </w:rPr>
        <w:br/>
      </w:r>
      <w:r>
        <w:rPr>
          <w:rFonts w:hint="eastAsia"/>
        </w:rPr>
        <w:t>　　　　11.1.2 2025-2031年益生元产品价格预测分析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2025-2031年中国益生元行业供需预测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2025-2031年中国益生元供给预测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2025-2031年中国益生元需求预测</w:t>
      </w:r>
      <w:r>
        <w:rPr>
          <w:rFonts w:hint="eastAsia"/>
        </w:rPr>
        <w:br/>
      </w:r>
      <w:r>
        <w:rPr>
          <w:rFonts w:hint="eastAsia"/>
        </w:rPr>
        <w:t>　　11.3 2025-2031年中国益生元市场趋势分析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[.中.智.林.]益生元企业管理策略建议</w:t>
      </w:r>
      <w:r>
        <w:rPr>
          <w:rFonts w:hint="eastAsia"/>
        </w:rPr>
        <w:br/>
      </w:r>
      <w:r>
        <w:rPr>
          <w:rFonts w:hint="eastAsia"/>
        </w:rPr>
        <w:t>　　12.1 提高益生元企业竞争力的策略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提高中国益生元企业核心竞争力的对策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益生元企业提升竞争力的主要方向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影响益生元企业核心竞争力的因素及提升途径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提高益生元企业竞争力的策略</w:t>
      </w:r>
      <w:r>
        <w:rPr>
          <w:rFonts w:hint="eastAsia"/>
        </w:rPr>
        <w:br/>
      </w:r>
      <w:r>
        <w:rPr>
          <w:rFonts w:hint="eastAsia"/>
        </w:rPr>
        <w:t>　　12.2 对我国益生元品牌的战略思考</w:t>
      </w:r>
      <w:r>
        <w:rPr>
          <w:rFonts w:hint="eastAsia"/>
        </w:rPr>
        <w:br/>
      </w:r>
      <w:r>
        <w:rPr>
          <w:rFonts w:hint="eastAsia"/>
        </w:rPr>
        <w:t>　　　　12.2.1 益生元实施品牌战略的意义</w:t>
      </w:r>
      <w:r>
        <w:rPr>
          <w:rFonts w:hint="eastAsia"/>
        </w:rPr>
        <w:br/>
      </w:r>
      <w:r>
        <w:rPr>
          <w:rFonts w:hint="eastAsia"/>
        </w:rPr>
        <w:t>　　　　12.2.2 益生元企业品牌的现状分析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我国益生元企业的品牌战略</w:t>
      </w:r>
      <w:r>
        <w:rPr>
          <w:rFonts w:hint="eastAsia"/>
        </w:rPr>
        <w:br/>
      </w:r>
      <w:r>
        <w:rPr>
          <w:rFonts w:hint="eastAsia"/>
        </w:rPr>
        <w:t>　　　　12.2.4 益生元品牌战略管理的策略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d40f91ced4ca1" w:history="1">
        <w:r>
          <w:rPr>
            <w:rStyle w:val="Hyperlink"/>
          </w:rPr>
          <w:t>2025-2031年中国益生元行业发展全面调研与未来趋势预测报告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d40f91ced4ca1" w:history="1">
        <w:r>
          <w:rPr>
            <w:rStyle w:val="Hyperlink"/>
          </w:rPr>
          <w:t>https://www.20087.com/3/72/YiShengYuanHangYeQuShiFenXi.html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元中国有限公司、益生元和益生菌的区别是什么、益生元是啥、益生元益生菌的功效作用、益生菌益生元、益生元益生菌、什么是益生元?常见的益生元有哪些、益生元低聚果糖的作用与功效、益生元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2fe9a4cef4da3" w:history="1">
      <w:r>
        <w:rPr>
          <w:rStyle w:val="Hyperlink"/>
        </w:rPr>
        <w:t>2025-2031年中国益生元行业发展全面调研与未来趋势预测报告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iShengYuanHangYeQuShiFenXi.html" TargetMode="External" Id="R781d40f91ced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iShengYuanHangYeQuShiFenXi.html" TargetMode="External" Id="Rdfa2fe9a4cef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2025-01-01T04:11:00Z</dcterms:created>
  <dcterms:modified xsi:type="dcterms:W3CDTF">2025-01-01T05:11:00Z</dcterms:modified>
  <dc:subject>2025-2031年中国益生元行业发展全面调研与未来趋势预测报告</dc:subject>
  <dc:title>2025-2031年中国益生元行业发展全面调研与未来趋势预测报告</dc:title>
  <cp:keywords>2025-2031年中国益生元行业发展全面调研与未来趋势预测报告</cp:keywords>
  <dc:description>2025-2031年中国益生元行业发展全面调研与未来趋势预测报告</dc:description>
</cp:coreProperties>
</file>