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7337ac91f42d6" w:history="1">
              <w:r>
                <w:rPr>
                  <w:rStyle w:val="Hyperlink"/>
                </w:rPr>
                <w:t>2025-2031年中国高等继续教育发展现状与市场前景分析报告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7337ac91f42d6" w:history="1">
              <w:r>
                <w:rPr>
                  <w:rStyle w:val="Hyperlink"/>
                </w:rPr>
                <w:t>2025-2031年中国高等继续教育发展现状与市场前景分析报告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7337ac91f42d6" w:history="1">
                <w:r>
                  <w:rPr>
                    <w:rStyle w:val="Hyperlink"/>
                  </w:rPr>
                  <w:t>https://www.20087.com/9/12/GaoDengJiXuJiaoYuHangYeXianZhuangJiQianJing.html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继续教育是面向成人学习者的高等教育形式，包括学历教育、非学历培训、职业资格认证等多种类型。随着终身学习理念的深入人心与知识更新速度的加快，高等继续教育市场需求旺盛。在线教育、混合式教学模式的发展极大地扩展了学习者的学习时间和空间，使得高等继续教育更加灵活、便捷。此外，产教融合、校企合作成为高等继续教育的重要发展方向，教育内容紧密对接产业发展需求，培养应用型、技能型人才。</w:t>
      </w:r>
      <w:r>
        <w:rPr>
          <w:rFonts w:hint="eastAsia"/>
        </w:rPr>
        <w:br/>
      </w:r>
      <w:r>
        <w:rPr>
          <w:rFonts w:hint="eastAsia"/>
        </w:rPr>
        <w:t>　　高等继续教育的未来发展趋势将聚焦个性化学习、终身学习体系构建与教育质量提升。一是个性化学习，利用大数据、人工智能等技术进行学习分析，提供定制化学习路径、资源与服务，满足学习者的个性化需求。二是终身学习体系构建，推动学历教育与非学历教育衔接、职业教育与普通教育融合，形成覆盖个人职业生涯全周期的终身学习体系，支持学习者持续提升知识技能、更新职业资格。三是教育质量提升，完善质量保障体系，强化师资队伍建设，优化课程内容与教学方法，确保高等继续教育的教学质量和学习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7337ac91f42d6" w:history="1">
        <w:r>
          <w:rPr>
            <w:rStyle w:val="Hyperlink"/>
          </w:rPr>
          <w:t>2025-2031年中国高等继续教育发展现状与市场前景分析报告</w:t>
        </w:r>
      </w:hyperlink>
      <w:r>
        <w:rPr>
          <w:rFonts w:hint="eastAsia"/>
        </w:rPr>
        <w:t>》基于国家统计局及相关协会的权威数据，系统研究了高等继续教育行业的市场需求、市场规模及产业链现状，分析了高等继续教育价格波动、细分市场动态及重点企业的经营表现，科学预测了高等继续教育市场前景与发展趋势，揭示了潜在需求与投资机会，同时指出了高等继续教育行业可能面临的风险。通过对高等继续教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高等继续教育产业概述</w:t>
      </w:r>
      <w:r>
        <w:rPr>
          <w:rFonts w:hint="eastAsia"/>
        </w:rPr>
        <w:br/>
      </w:r>
      <w:r>
        <w:rPr>
          <w:rFonts w:hint="eastAsia"/>
        </w:rPr>
        <w:t>　　第一节 高等继续教育定义</w:t>
      </w:r>
      <w:r>
        <w:rPr>
          <w:rFonts w:hint="eastAsia"/>
        </w:rPr>
        <w:br/>
      </w:r>
      <w:r>
        <w:rPr>
          <w:rFonts w:hint="eastAsia"/>
        </w:rPr>
        <w:t>　　第二节 高等继续教育行业特点</w:t>
      </w:r>
      <w:r>
        <w:rPr>
          <w:rFonts w:hint="eastAsia"/>
        </w:rPr>
        <w:br/>
      </w:r>
      <w:r>
        <w:rPr>
          <w:rFonts w:hint="eastAsia"/>
        </w:rPr>
        <w:t>　　第三节 高等继续教育发展历程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2024-2025年中国高等继续教育行业发展环境分析</w:t>
      </w:r>
      <w:r>
        <w:rPr>
          <w:rFonts w:hint="eastAsia"/>
        </w:rPr>
        <w:br/>
      </w:r>
      <w:r>
        <w:rPr>
          <w:rFonts w:hint="eastAsia"/>
        </w:rPr>
        <w:t>　　第一节 高等继续教育行业经济环境分析</w:t>
      </w:r>
      <w:r>
        <w:rPr>
          <w:rFonts w:hint="eastAsia"/>
        </w:rPr>
        <w:br/>
      </w:r>
      <w:r>
        <w:rPr>
          <w:rFonts w:hint="eastAsia"/>
        </w:rPr>
        <w:t>　　第二节 高等继续教育行业政策环境分析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一、高等继续教育行业政策影响分析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二、相关高等继续教育行业标准分析</w:t>
      </w:r>
      <w:r>
        <w:rPr>
          <w:rFonts w:hint="eastAsia"/>
        </w:rPr>
        <w:br/>
      </w:r>
      <w:r>
        <w:rPr>
          <w:rFonts w:hint="eastAsia"/>
        </w:rPr>
        <w:t>　　第三节 高等继续教育行业社会环境分析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2024-2025年高等继续教育行业技术发展现状及趋势分析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高等继续教育行业技术发展现状分析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国内外高等继续教育行业技术差异与原因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高等继续教育行业技术发展方向、趋势预测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提升高等继续教育行业技术能力策略建议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全球高等继续教育行业发展态势分析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全球高等继续教育市场发展现状分析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国外主要国家、地区高等继续教育市场现状</w:t>
      </w:r>
      <w:r>
        <w:rPr>
          <w:rFonts w:hint="eastAsia"/>
        </w:rPr>
        <w:br/>
      </w:r>
      <w:r>
        <w:rPr>
          <w:rFonts w:hint="eastAsia"/>
        </w:rPr>
        <w:t>　　第三节 全球高等继续教育行业发展趋势预测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中国高等继续教育行业发展调研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2019-2024年中国高等继续教育行业规模情况</w:t>
      </w:r>
      <w:r>
        <w:rPr>
          <w:rFonts w:hint="eastAsia"/>
        </w:rPr>
        <w:br/>
      </w:r>
      <w:r>
        <w:rPr>
          <w:rFonts w:hint="eastAsia"/>
        </w:rPr>
        <w:t>　　　　一、高等继续教育行业市场规模状况</w:t>
      </w:r>
      <w:r>
        <w:rPr>
          <w:rFonts w:hint="eastAsia"/>
        </w:rPr>
        <w:br/>
      </w:r>
      <w:r>
        <w:rPr>
          <w:rFonts w:hint="eastAsia"/>
        </w:rPr>
        <w:t>　　　　二、高等继续教育行业单位规模状况</w:t>
      </w:r>
      <w:r>
        <w:rPr>
          <w:rFonts w:hint="eastAsia"/>
        </w:rPr>
        <w:br/>
      </w:r>
      <w:r>
        <w:rPr>
          <w:rFonts w:hint="eastAsia"/>
        </w:rPr>
        <w:t>　　　　三、高等继续教育行业人员规模状况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2019-2024年中国高等继续教育行业财务能力分析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一、高等继续教育行业盈利能力分析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二、高等继续教育行业偿债能力分析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三、高等继续教育行业营运能力分析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四、高等继续教育行业发展能力分析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2024-2025年中国高等继续教育行业热点动态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2025年中国高等继续教育行业面临的挑战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中国高等继续教育行业重点地区市场调研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**地区高等继续教育发展现状及趋势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**地区高等继续教育发展现状及趋势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**地区高等继续教育发展现状及趋势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**地区高等继续教育发展现状及趋势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中国高等继续教育行业价格走势及影响因素分析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国内高等继续教育行业价格回顾</w:t>
      </w:r>
      <w:r>
        <w:rPr>
          <w:rFonts w:hint="eastAsia"/>
        </w:rPr>
        <w:br/>
      </w:r>
      <w:r>
        <w:rPr>
          <w:rFonts w:hint="eastAsia"/>
        </w:rPr>
        <w:t>　　第二节 国内高等继续教育行业价格走势预测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国内高等继续教育行业价格影响因素分析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中国高等继续教育行业客户调研</w:t>
      </w:r>
      <w:r>
        <w:rPr>
          <w:rFonts w:hint="eastAsia"/>
        </w:rPr>
        <w:br/>
      </w:r>
      <w:r>
        <w:rPr>
          <w:rFonts w:hint="eastAsia"/>
        </w:rPr>
        <w:t>　　　　一、高等继续教育行业客户偏好调查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二、客户对高等继续教育品牌的首要认知渠道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三、高等继续教育品牌忠诚度调查</w:t>
      </w:r>
      <w:r>
        <w:rPr>
          <w:rFonts w:hint="eastAsia"/>
        </w:rPr>
        <w:br/>
      </w:r>
      <w:r>
        <w:rPr>
          <w:rFonts w:hint="eastAsia"/>
        </w:rPr>
        <w:t>　　　　四、高等继续教育行业客户消费理念调研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中国高等继续教育行业重点企业发展调研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中国高等继续教育行业竞争格局分析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2024-2025年高等继续教育行业集中度分析</w:t>
      </w:r>
      <w:r>
        <w:rPr>
          <w:rFonts w:hint="eastAsia"/>
        </w:rPr>
        <w:br/>
      </w:r>
      <w:r>
        <w:rPr>
          <w:rFonts w:hint="eastAsia"/>
        </w:rPr>
        <w:t>　　　　一、高等继续教育市场集中度分析</w:t>
      </w:r>
      <w:r>
        <w:rPr>
          <w:rFonts w:hint="eastAsia"/>
        </w:rPr>
        <w:br/>
      </w:r>
      <w:r>
        <w:rPr>
          <w:rFonts w:hint="eastAsia"/>
        </w:rPr>
        <w:t>　　　　二、高等继续教育企业集中度分析</w:t>
      </w:r>
      <w:r>
        <w:rPr>
          <w:rFonts w:hint="eastAsia"/>
        </w:rPr>
        <w:br/>
      </w:r>
      <w:r>
        <w:rPr>
          <w:rFonts w:hint="eastAsia"/>
        </w:rPr>
        <w:t>　　第二节 2025年高等继续教育行业竞争格局分析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一、高等继续教育行业竞争策略分析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二、高等继续教育行业竞争格局展望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三、我国高等继续教育市场竞争趋势</w:t>
      </w:r>
      <w:r>
        <w:rPr>
          <w:rFonts w:hint="eastAsia"/>
        </w:rPr>
        <w:br/>
      </w:r>
      <w:r>
        <w:rPr>
          <w:rFonts w:hint="eastAsia"/>
        </w:rPr>
        <w:t>　　第三节 高等继续教育行业兼并与重组整合分析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一、高等继续教育行业兼并与重组整合动态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二、高等继续教育行业兼并与重组整合发展趋势预测分析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高等继续教育行业投资风险及应对策略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高等继续教育行业SWOT模型分析</w:t>
      </w:r>
      <w:r>
        <w:rPr>
          <w:rFonts w:hint="eastAsia"/>
        </w:rPr>
        <w:br/>
      </w:r>
      <w:r>
        <w:rPr>
          <w:rFonts w:hint="eastAsia"/>
        </w:rPr>
        <w:t>　　　　一、高等继续教育行业优势分析</w:t>
      </w:r>
      <w:r>
        <w:rPr>
          <w:rFonts w:hint="eastAsia"/>
        </w:rPr>
        <w:br/>
      </w:r>
      <w:r>
        <w:rPr>
          <w:rFonts w:hint="eastAsia"/>
        </w:rPr>
        <w:t>　　　　二、高等继续教育行业劣势分析</w:t>
      </w:r>
      <w:r>
        <w:rPr>
          <w:rFonts w:hint="eastAsia"/>
        </w:rPr>
        <w:br/>
      </w:r>
      <w:r>
        <w:rPr>
          <w:rFonts w:hint="eastAsia"/>
        </w:rPr>
        <w:t>　　　　三、高等继续教育行业机会分析</w:t>
      </w:r>
      <w:r>
        <w:rPr>
          <w:rFonts w:hint="eastAsia"/>
        </w:rPr>
        <w:br/>
      </w:r>
      <w:r>
        <w:rPr>
          <w:rFonts w:hint="eastAsia"/>
        </w:rPr>
        <w:t>　　　　四、高等继续教育行业风险分析</w:t>
      </w:r>
      <w:r>
        <w:rPr>
          <w:rFonts w:hint="eastAsia"/>
        </w:rPr>
        <w:br/>
      </w:r>
      <w:r>
        <w:rPr>
          <w:rFonts w:hint="eastAsia"/>
        </w:rPr>
        <w:t>　　第二节 高等继续教育行业投资风险及控制策略分析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一、高等继续教育市场风险及控制策略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二、高等继续教育行业政策风险及控制策略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三、高等继续教育行业经营风险及控制策略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四、高等继续教育同业竞争风险及控制策略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五、高等继续教育行业其他风险及控制策略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2025-2031年中国高等继续教育市场预测及发展建议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2025-2031年中国高等继续教育市场预测分析</w:t>
      </w:r>
      <w:r>
        <w:rPr>
          <w:rFonts w:hint="eastAsia"/>
        </w:rPr>
        <w:br/>
      </w:r>
      <w:r>
        <w:rPr>
          <w:rFonts w:hint="eastAsia"/>
        </w:rPr>
        <w:t>　　　　一、中国高等继续教育市场前景分析</w:t>
      </w:r>
      <w:r>
        <w:rPr>
          <w:rFonts w:hint="eastAsia"/>
        </w:rPr>
        <w:br/>
      </w:r>
      <w:r>
        <w:rPr>
          <w:rFonts w:hint="eastAsia"/>
        </w:rPr>
        <w:t>　　　　二、中国高等继续教育发展趋势预测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2025-2031年中国高等继续教育企业发展策略建议</w:t>
      </w:r>
      <w:r>
        <w:rPr>
          <w:rFonts w:hint="eastAsia"/>
        </w:rPr>
        <w:br/>
      </w:r>
      <w:r>
        <w:rPr>
          <w:rFonts w:hint="eastAsia"/>
        </w:rPr>
        <w:t>　　　　一、高等继续教育企业融资策略</w:t>
      </w:r>
      <w:r>
        <w:rPr>
          <w:rFonts w:hint="eastAsia"/>
        </w:rPr>
        <w:br/>
      </w:r>
      <w:r>
        <w:rPr>
          <w:rFonts w:hint="eastAsia"/>
        </w:rPr>
        <w:t>　　　　二、高等继续教育企业人才策略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2025-2031年中国高等继续教育企业营销策略建议</w:t>
      </w:r>
      <w:r>
        <w:rPr>
          <w:rFonts w:hint="eastAsia"/>
        </w:rPr>
        <w:br/>
      </w:r>
      <w:r>
        <w:rPr>
          <w:rFonts w:hint="eastAsia"/>
        </w:rPr>
        <w:t>　　　　一、高等继续教育企业定位策略</w:t>
      </w:r>
      <w:r>
        <w:rPr>
          <w:rFonts w:hint="eastAsia"/>
        </w:rPr>
        <w:br/>
      </w:r>
      <w:r>
        <w:rPr>
          <w:rFonts w:hint="eastAsia"/>
        </w:rPr>
        <w:t>　　　　二、高等继续教育企业价格策略</w:t>
      </w:r>
      <w:r>
        <w:rPr>
          <w:rFonts w:hint="eastAsia"/>
        </w:rPr>
        <w:br/>
      </w:r>
      <w:r>
        <w:rPr>
          <w:rFonts w:hint="eastAsia"/>
        </w:rPr>
        <w:t>　　　　三、高等继续教育企业促销策略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中^智^林^：高等继续教育行业研究结论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高等继续教育介绍</w:t>
      </w:r>
      <w:r>
        <w:rPr>
          <w:rFonts w:hint="eastAsia"/>
        </w:rPr>
        <w:br/>
      </w:r>
      <w:r>
        <w:rPr>
          <w:rFonts w:hint="eastAsia"/>
        </w:rPr>
        <w:t>　　图表 高等继续教育图片</w:t>
      </w:r>
      <w:r>
        <w:rPr>
          <w:rFonts w:hint="eastAsia"/>
        </w:rPr>
        <w:br/>
      </w:r>
      <w:r>
        <w:rPr>
          <w:rFonts w:hint="eastAsia"/>
        </w:rPr>
        <w:t>　　图表 高等继续教育产业链分析</w:t>
      </w:r>
      <w:r>
        <w:rPr>
          <w:rFonts w:hint="eastAsia"/>
        </w:rPr>
        <w:br/>
      </w:r>
      <w:r>
        <w:rPr>
          <w:rFonts w:hint="eastAsia"/>
        </w:rPr>
        <w:t>　　图表 高等继续教育主要特点</w:t>
      </w:r>
      <w:r>
        <w:rPr>
          <w:rFonts w:hint="eastAsia"/>
        </w:rPr>
        <w:br/>
      </w:r>
      <w:r>
        <w:rPr>
          <w:rFonts w:hint="eastAsia"/>
        </w:rPr>
        <w:t>　　图表 高等继续教育政策分析</w:t>
      </w:r>
      <w:r>
        <w:rPr>
          <w:rFonts w:hint="eastAsia"/>
        </w:rPr>
        <w:br/>
      </w:r>
      <w:r>
        <w:rPr>
          <w:rFonts w:hint="eastAsia"/>
        </w:rPr>
        <w:t>　　图表 高等继续教育标准 技术</w:t>
      </w:r>
      <w:r>
        <w:rPr>
          <w:rFonts w:hint="eastAsia"/>
        </w:rPr>
        <w:br/>
      </w:r>
      <w:r>
        <w:rPr>
          <w:rFonts w:hint="eastAsia"/>
        </w:rPr>
        <w:t>　　图表 高等继续教育最新消息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2019-2024年高等继续教育行业市场容量统计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2019-2024年中国高等继续教育行业市场规模及增长情况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2019-2024年中国高等继续教育行业销售收入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2019-2024年中国高等继续教育行业利润总额分析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2019-2024年中国高等继续教育行业企业数量情况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2019-2024年中国高等继续教育行业企业平均规模情况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高等继续教育价格走势</w:t>
      </w:r>
      <w:r>
        <w:rPr>
          <w:rFonts w:hint="eastAsia"/>
        </w:rPr>
        <w:br/>
      </w:r>
      <w:r>
        <w:rPr>
          <w:rFonts w:hint="eastAsia"/>
        </w:rPr>
        <w:t>　　图表 2024年高等继续教育成本和利润分析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2024年中国高等继续教育行业竞争力分析</w:t>
      </w:r>
      <w:r>
        <w:rPr>
          <w:rFonts w:hint="eastAsia"/>
        </w:rPr>
        <w:br/>
      </w:r>
      <w:r>
        <w:rPr>
          <w:rFonts w:hint="eastAsia"/>
        </w:rPr>
        <w:t>　　图表 高等继续教育优势</w:t>
      </w:r>
      <w:r>
        <w:rPr>
          <w:rFonts w:hint="eastAsia"/>
        </w:rPr>
        <w:br/>
      </w:r>
      <w:r>
        <w:rPr>
          <w:rFonts w:hint="eastAsia"/>
        </w:rPr>
        <w:t>　　图表 高等继续教育劣势</w:t>
      </w:r>
      <w:r>
        <w:rPr>
          <w:rFonts w:hint="eastAsia"/>
        </w:rPr>
        <w:br/>
      </w:r>
      <w:r>
        <w:rPr>
          <w:rFonts w:hint="eastAsia"/>
        </w:rPr>
        <w:t>　　图表 高等继续教育机会</w:t>
      </w:r>
      <w:r>
        <w:rPr>
          <w:rFonts w:hint="eastAsia"/>
        </w:rPr>
        <w:br/>
      </w:r>
      <w:r>
        <w:rPr>
          <w:rFonts w:hint="eastAsia"/>
        </w:rPr>
        <w:t>　　图表 高等继续教育威胁</w:t>
      </w:r>
      <w:r>
        <w:rPr>
          <w:rFonts w:hint="eastAsia"/>
        </w:rPr>
        <w:br/>
      </w:r>
      <w:r>
        <w:rPr>
          <w:rFonts w:hint="eastAsia"/>
        </w:rPr>
        <w:t>　　图表 2019-2024年中国高等继续教育行业盈利能力分析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2019-2024年中国高等继续教育行业运营能力分析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2019-2024年中国高等继续教育行业偿债能力分析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2019-2024年中国高等继续教育行业发展能力分析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2019-2024年中国高等继续教育行业经营效益分析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**地区高等继续教育市场规模及增长情况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**地区高等继续教育行业市场需求情况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**地区高等继续教育市场规模及增长情况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**地区高等继续教育行业市场需求情况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**地区高等继续教育市场规模及增长情况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**地区高等继续教育行业市场需求情况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高等继续教育品牌分析</w:t>
      </w:r>
      <w:r>
        <w:rPr>
          <w:rFonts w:hint="eastAsia"/>
        </w:rPr>
        <w:br/>
      </w:r>
      <w:r>
        <w:rPr>
          <w:rFonts w:hint="eastAsia"/>
        </w:rPr>
        <w:t>　　图表 高等继续教育企业（一）概述</w:t>
      </w:r>
      <w:r>
        <w:rPr>
          <w:rFonts w:hint="eastAsia"/>
        </w:rPr>
        <w:br/>
      </w:r>
      <w:r>
        <w:rPr>
          <w:rFonts w:hint="eastAsia"/>
        </w:rPr>
        <w:t>　　图表 企业高等继续教育业务分析</w:t>
      </w:r>
      <w:r>
        <w:rPr>
          <w:rFonts w:hint="eastAsia"/>
        </w:rPr>
        <w:br/>
      </w:r>
      <w:r>
        <w:rPr>
          <w:rFonts w:hint="eastAsia"/>
        </w:rPr>
        <w:t>　　图表 高等继续教育企业（一）经营情况分析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高等继续教育企业（一）盈利能力情况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高等继续教育企业（一）偿债能力情况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高等继续教育企业（一）运营能力情况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高等继续教育企业（一）成长能力情况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高等继续教育企业（二）简介</w:t>
      </w:r>
      <w:r>
        <w:rPr>
          <w:rFonts w:hint="eastAsia"/>
        </w:rPr>
        <w:br/>
      </w:r>
      <w:r>
        <w:rPr>
          <w:rFonts w:hint="eastAsia"/>
        </w:rPr>
        <w:t>　　图表 企业高等继续教育业务</w:t>
      </w:r>
      <w:r>
        <w:rPr>
          <w:rFonts w:hint="eastAsia"/>
        </w:rPr>
        <w:br/>
      </w:r>
      <w:r>
        <w:rPr>
          <w:rFonts w:hint="eastAsia"/>
        </w:rPr>
        <w:t>　　图表 高等继续教育企业（二）经营情况分析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高等继续教育企业（二）盈利能力情况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高等继续教育企业（二）偿债能力情况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高等继续教育企业（二）运营能力情况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高等继续教育企业（二）成长能力情况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高等继续教育企业（三）概况</w:t>
      </w:r>
      <w:r>
        <w:rPr>
          <w:rFonts w:hint="eastAsia"/>
        </w:rPr>
        <w:br/>
      </w:r>
      <w:r>
        <w:rPr>
          <w:rFonts w:hint="eastAsia"/>
        </w:rPr>
        <w:t>　　图表 企业高等继续教育业务情况</w:t>
      </w:r>
      <w:r>
        <w:rPr>
          <w:rFonts w:hint="eastAsia"/>
        </w:rPr>
        <w:br/>
      </w:r>
      <w:r>
        <w:rPr>
          <w:rFonts w:hint="eastAsia"/>
        </w:rPr>
        <w:t>　　图表 高等继续教育企业（三）经营情况分析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高等继续教育企业（三）盈利能力情况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高等继续教育企业（三）偿债能力情况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高等继续教育企业（三）运营能力情况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高等继续教育企业（三）成长能力情况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高等继续教育发展有利因素分析</w:t>
      </w:r>
      <w:r>
        <w:rPr>
          <w:rFonts w:hint="eastAsia"/>
        </w:rPr>
        <w:br/>
      </w:r>
      <w:r>
        <w:rPr>
          <w:rFonts w:hint="eastAsia"/>
        </w:rPr>
        <w:t>　　图表 高等继续教育发展不利因素分析</w:t>
      </w:r>
      <w:r>
        <w:rPr>
          <w:rFonts w:hint="eastAsia"/>
        </w:rPr>
        <w:br/>
      </w:r>
      <w:r>
        <w:rPr>
          <w:rFonts w:hint="eastAsia"/>
        </w:rPr>
        <w:t>　　图表 进入高等继续教育行业壁垒</w:t>
      </w:r>
      <w:r>
        <w:rPr>
          <w:rFonts w:hint="eastAsia"/>
        </w:rPr>
        <w:br/>
      </w:r>
      <w:r>
        <w:rPr>
          <w:rFonts w:hint="eastAsia"/>
        </w:rPr>
        <w:t>　　图表 2025-2031年中国高等继续教育行业市场容量预测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2025-2031年中国高等继续教育行业市场规模预测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2025-2031年中国高等继续教育市场前景分析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2025-2031年中国高等继续教育行业风险研究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2025-2031年中国高等继续教育行业发展趋势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7337ac91f42d6" w:history="1">
        <w:r>
          <w:rPr>
            <w:rStyle w:val="Hyperlink"/>
          </w:rPr>
          <w:t>2025-2031年中国高等继续教育发展现状与市场前景分析报告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7337ac91f42d6" w:history="1">
        <w:r>
          <w:rPr>
            <w:rStyle w:val="Hyperlink"/>
          </w:rPr>
          <w:t>https://www.20087.com/9/12/GaoDengJiXuJiaoYuHangYeXianZhuangJiQianJing.html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全日制自考本科、高等继续教育学报、2025学历提升最新政策、高等继续教育教学教务平台APP、高等教育官网、高等继续教育信息管理系统、继续教育学院是什么文凭、高等继续教育校外教学点备案结果、中国人民大学函授本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92ff21ce441fb" w:history="1">
      <w:r>
        <w:rPr>
          <w:rStyle w:val="Hyperlink"/>
        </w:rPr>
        <w:t>2025-2031年中国高等继续教育发展现状与市场前景分析报告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aoDengJiXuJiaoYuHangYeXianZhuangJiQianJing.html" TargetMode="External" Id="Rd067337ac91f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aoDengJiXuJiaoYuHangYeXianZhuangJiQianJing.html" TargetMode="External" Id="Rba492ff21ce4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2024-12-09T05:11:00Z</dcterms:created>
  <dcterms:modified xsi:type="dcterms:W3CDTF">2024-12-09T06:11:00Z</dcterms:modified>
  <dc:subject>2025-2031年中国高等继续教育发展现状与市场前景分析报告</dc:subject>
  <dc:title>2025-2031年中国高等继续教育发展现状与市场前景分析报告</dc:title>
  <cp:keywords>2025-2031年中国高等继续教育发展现状与市场前景分析报告</cp:keywords>
  <dc:description>2025-2031年中国高等继续教育发展现状与市场前景分析报告</dc:description>
</cp:coreProperties>
</file>