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ecaf3a0b42d0" w:history="1">
              <w:r>
                <w:rPr>
                  <w:rStyle w:val="Hyperlink"/>
                </w:rPr>
                <w:t>2025-2031年中国自助结账终端行业研究分析与前景趋势报告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ecaf3a0b42d0" w:history="1">
              <w:r>
                <w:rPr>
                  <w:rStyle w:val="Hyperlink"/>
                </w:rPr>
                <w:t>2025-2031年中国自助结账终端行业研究分析与前景趋势报告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1ecaf3a0b42d0" w:history="1">
                <w:r>
                  <w:rPr>
                    <w:rStyle w:val="Hyperlink"/>
                  </w:rPr>
                  <w:t>https://www.20087.com/0/63/ZiZhuJieZhangZhongDuanHangYeQianJing.html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结账终端是一种允许顾客自行完成购物结算过程的设备，广泛应用于超市、便利店等零售场所。近年来，随着无人零售概念的兴起和消费者对便捷支付方式的需求增加，自助结账终端在操作简便性、支付安全性和用户体验方面有了显著进步。现代终端不仅提高了结账速度和服务效率，还通过集成多种支付方式增强了顾客满意度。然而，高昂的设备成本和技术维护要求限制了其大规模应用。</w:t>
      </w:r>
      <w:r>
        <w:rPr>
          <w:rFonts w:hint="eastAsia"/>
        </w:rPr>
        <w:br/>
      </w:r>
      <w:r>
        <w:rPr>
          <w:rFonts w:hint="eastAsia"/>
        </w:rPr>
        <w:t>　　未来，自助结账终端的发展将更加注重高效能与智能化服务。一方面，通过采用更先进的人工智能和机器视觉技术，进一步提高商品识别精度和防盗能力；另一方面，结合市场需求，开发支持多种应用场景的产品，如具备语音交互和个性化推荐功能的高级自助结账终端，满足从基础款到高端定制的不同需求。此外，随着智慧城市概念的推进，研究如何将自助结账终端与其他零售管理系统集成，提供全面的智能零售解决方案，将是未来发展的一个重要方向。同时，探索自助结账终端与5G网络的结合，也是未来研究的重要领域之一，旨在实现即时信息更新和远程协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ecaf3a0b42d0" w:history="1">
        <w:r>
          <w:rPr>
            <w:rStyle w:val="Hyperlink"/>
          </w:rPr>
          <w:t>2025-2031年中国自助结账终端行业研究分析与前景趋势报告</w:t>
        </w:r>
      </w:hyperlink>
      <w:r>
        <w:rPr>
          <w:rFonts w:hint="eastAsia"/>
        </w:rPr>
        <w:t>》基于国家统计局、发改委及自助结账终端相关行业协会的数据，全面研究了自助结账终端行业的产业链、市场规模与需求、价格体系及现状。自助结账终端报告对自助结账终端市场前景、发展趋势进行了科学预测，同时聚焦自助结账终端重点企业，深入剖析了自助结账终端行业竞争格局、市场集中度及品牌影响力。此外，自助结账终端报告还进一步细分了市场，为战略投资者、银行信贷部门等提供了关于自助结账终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自助结账终端产业概述</w:t>
      </w:r>
      <w:r>
        <w:rPr>
          <w:rFonts w:hint="eastAsia"/>
        </w:rPr>
        <w:br/>
      </w:r>
      <w:r>
        <w:rPr>
          <w:rFonts w:hint="eastAsia"/>
        </w:rPr>
        <w:t>　　第一节 自助结账终端定义与分类</w:t>
      </w:r>
      <w:r>
        <w:rPr>
          <w:rFonts w:hint="eastAsia"/>
        </w:rPr>
        <w:br/>
      </w:r>
      <w:r>
        <w:rPr>
          <w:rFonts w:hint="eastAsia"/>
        </w:rPr>
        <w:t>　　第二节 自助结账终端产业链结构及关键环节剖析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自助结账终端商业模式与盈利模式解析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自助结账终端经济指标与行业评估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全球自助结账终端市场发展综述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2019-2024年全球自助结账终端市场规模及增长趋势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主要国家与地区自助结账终端市场对比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2025-2031年全球自助结账终端行业发展趋势与前景预测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国际自助结账终端市场发展趋势及对我国启示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二、对我国自助结账终端市场的借鉴意义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中国自助结账终端行业市场规模分析与预测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自助结账终端市场的总体规模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一、2019-2024年自助结账终端市场规模变化及趋势分析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二、2025年自助结账终端行业市场规模特点</w:t>
      </w:r>
      <w:r>
        <w:rPr>
          <w:rFonts w:hint="eastAsia"/>
        </w:rPr>
        <w:br/>
      </w:r>
      <w:r>
        <w:rPr>
          <w:rFonts w:hint="eastAsia"/>
        </w:rPr>
        <w:t>　　第二节 自助结账终端市场规模的构成</w:t>
      </w:r>
      <w:r>
        <w:rPr>
          <w:rFonts w:hint="eastAsia"/>
        </w:rPr>
        <w:br/>
      </w:r>
      <w:r>
        <w:rPr>
          <w:rFonts w:hint="eastAsia"/>
        </w:rPr>
        <w:t>　　　　一、自助结账终端客户群体特征与偏好分析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二、不同类型自助结账终端市场规模分布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三、各地区自助结账终端市场规模差异与特点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自助结账终端市场规模的预测与展望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一、未来几年自助结账终端市场规模增长预测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2019-2024年中国自助结账终端行业总体发展与财务状况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2019-2024年自助结账终端行业规模情况</w:t>
      </w:r>
      <w:r>
        <w:rPr>
          <w:rFonts w:hint="eastAsia"/>
        </w:rPr>
        <w:br/>
      </w:r>
      <w:r>
        <w:rPr>
          <w:rFonts w:hint="eastAsia"/>
        </w:rPr>
        <w:t>　　　　一、自助结账终端行业企业数量规模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二、自助结账终端行业从业人员规模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三、自助结账终端行业市场敏感性分析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2019-2024年自助结账终端行业财务能力分析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一、自助结账终端行业盈利能力</w:t>
      </w:r>
      <w:r>
        <w:rPr>
          <w:rFonts w:hint="eastAsia"/>
        </w:rPr>
        <w:br/>
      </w:r>
      <w:r>
        <w:rPr>
          <w:rFonts w:hint="eastAsia"/>
        </w:rPr>
        <w:t>　　　　二、自助结账终端行业偿债能力</w:t>
      </w:r>
      <w:r>
        <w:rPr>
          <w:rFonts w:hint="eastAsia"/>
        </w:rPr>
        <w:br/>
      </w:r>
      <w:r>
        <w:rPr>
          <w:rFonts w:hint="eastAsia"/>
        </w:rPr>
        <w:t>　　　　三、自助结账终端行业营运能力</w:t>
      </w:r>
      <w:r>
        <w:rPr>
          <w:rFonts w:hint="eastAsia"/>
        </w:rPr>
        <w:br/>
      </w:r>
      <w:r>
        <w:rPr>
          <w:rFonts w:hint="eastAsia"/>
        </w:rPr>
        <w:t>　　　　四、自助结账终端行业发展能力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中国自助结账终端行业细分市场调研与机会挖掘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自助结账终端细分市场（一）市场调研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自助结账终端细分市场（二）市场调研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中国自助结账终端行业区域市场调研分析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2019-2024年中国自助结账终端行业重点区域调研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一、重点地区（一）自助结账终端市场规模与特点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二、重点地区（二）自助结账终端市场规模及特点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三、重点地区（三）自助结账终端市场规模及特点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四、重点地区（四）自助结账终端市场规模及特点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不同区域自助结账终端市场的对比与启示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二、自助结账终端市场拓展策略与建议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中国自助结账终端行业的营销渠道与客户分析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自助结账终端行业渠道分析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二、各类渠道对自助结账终端行业的影响</w:t>
      </w:r>
      <w:r>
        <w:rPr>
          <w:rFonts w:hint="eastAsia"/>
        </w:rPr>
        <w:br/>
      </w:r>
      <w:r>
        <w:rPr>
          <w:rFonts w:hint="eastAsia"/>
        </w:rPr>
        <w:t>　　　　三、主要自助结账终端企业渠道策略研究</w:t>
      </w:r>
      <w:r>
        <w:rPr>
          <w:rFonts w:hint="eastAsia"/>
        </w:rPr>
        <w:br/>
      </w:r>
      <w:r>
        <w:rPr>
          <w:rFonts w:hint="eastAsia"/>
        </w:rPr>
        <w:t>　　第二节 自助结账终端行业客户分析与定位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中国自助结账终端行业竞争格局及策略选择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自助结账终端行业总体市场竞争状况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一、自助结账终端行业竞争结构分析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二、自助结账终端企业竞争格局与集中度评估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三、自助结账终端行业SWOT分析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自助结账终端行业重点企业调研分析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自助结账终端企业发展策略分析</w:t>
      </w:r>
      <w:r>
        <w:rPr>
          <w:rFonts w:hint="eastAsia"/>
        </w:rPr>
        <w:br/>
      </w:r>
      <w:r>
        <w:rPr>
          <w:rFonts w:hint="eastAsia"/>
        </w:rPr>
        <w:t>　　第一节 自助结账终端市场与销售策略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自助结账终端品牌战略思考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中国自助结账终端行业发展环境分析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二、自助结账终端行业主管部门、监管体制及相关政策法规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3、自助结账终端行业的主要法律、法规和政策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4、2025年自助结账终端行业法律法规和政策对行业的影响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二、自助结账终端消费者需求分析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一、自助结账终端技术的应用与创新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二、自助结账终端行业发展的技术趋势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2025-2031年自助结账终端行业展趋势预测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2025-2031年自助结账终端市场发展前景分析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一、自助结账终端市场发展潜力</w:t>
      </w:r>
      <w:r>
        <w:rPr>
          <w:rFonts w:hint="eastAsia"/>
        </w:rPr>
        <w:br/>
      </w:r>
      <w:r>
        <w:rPr>
          <w:rFonts w:hint="eastAsia"/>
        </w:rPr>
        <w:t>　　　　二、自助结账终端市场前景分析</w:t>
      </w:r>
      <w:r>
        <w:rPr>
          <w:rFonts w:hint="eastAsia"/>
        </w:rPr>
        <w:br/>
      </w:r>
      <w:r>
        <w:rPr>
          <w:rFonts w:hint="eastAsia"/>
        </w:rPr>
        <w:t>　　　　三、自助结账终端细分行业发展前景分析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2025-2031年自助结账终端发展趋势预测</w:t>
      </w:r>
      <w:r>
        <w:rPr>
          <w:rFonts w:hint="eastAsia"/>
        </w:rPr>
        <w:br/>
      </w:r>
      <w:r>
        <w:rPr>
          <w:rFonts w:hint="eastAsia"/>
        </w:rPr>
        <w:t>　　　　一、自助结账终端发展趋势预测</w:t>
      </w:r>
      <w:r>
        <w:rPr>
          <w:rFonts w:hint="eastAsia"/>
        </w:rPr>
        <w:br/>
      </w:r>
      <w:r>
        <w:rPr>
          <w:rFonts w:hint="eastAsia"/>
        </w:rPr>
        <w:t>　　　　二、自助结账终端市场规模预测</w:t>
      </w:r>
      <w:r>
        <w:rPr>
          <w:rFonts w:hint="eastAsia"/>
        </w:rPr>
        <w:br/>
      </w:r>
      <w:r>
        <w:rPr>
          <w:rFonts w:hint="eastAsia"/>
        </w:rPr>
        <w:t>　　　　三、自助结账终端细分市场发展趋势预测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未来自助结账终端行业挑战与机遇探讨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一、自助结账终端行业挑战</w:t>
      </w:r>
      <w:r>
        <w:rPr>
          <w:rFonts w:hint="eastAsia"/>
        </w:rPr>
        <w:br/>
      </w:r>
      <w:r>
        <w:rPr>
          <w:rFonts w:hint="eastAsia"/>
        </w:rPr>
        <w:t>　　　　二、自助结账终端行业机遇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自助结账终端行业研究结论及建议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对自助结账终端行业发展的建议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中智⋅林⋅－对自助结账终端企业和投资者的建议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自助结账终端介绍</w:t>
      </w:r>
      <w:r>
        <w:rPr>
          <w:rFonts w:hint="eastAsia"/>
        </w:rPr>
        <w:br/>
      </w:r>
      <w:r>
        <w:rPr>
          <w:rFonts w:hint="eastAsia"/>
        </w:rPr>
        <w:t>　　图表 自助结账终端图片</w:t>
      </w:r>
      <w:r>
        <w:rPr>
          <w:rFonts w:hint="eastAsia"/>
        </w:rPr>
        <w:br/>
      </w:r>
      <w:r>
        <w:rPr>
          <w:rFonts w:hint="eastAsia"/>
        </w:rPr>
        <w:t>　　图表 自助结账终端主要特点</w:t>
      </w:r>
      <w:r>
        <w:rPr>
          <w:rFonts w:hint="eastAsia"/>
        </w:rPr>
        <w:br/>
      </w:r>
      <w:r>
        <w:rPr>
          <w:rFonts w:hint="eastAsia"/>
        </w:rPr>
        <w:t>　　图表 自助结账终端发展有利因素分析</w:t>
      </w:r>
      <w:r>
        <w:rPr>
          <w:rFonts w:hint="eastAsia"/>
        </w:rPr>
        <w:br/>
      </w:r>
      <w:r>
        <w:rPr>
          <w:rFonts w:hint="eastAsia"/>
        </w:rPr>
        <w:t>　　图表 自助结账终端发展不利因素分析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进入自助结账终端行业壁垒</w:t>
      </w:r>
      <w:r>
        <w:rPr>
          <w:rFonts w:hint="eastAsia"/>
        </w:rPr>
        <w:br/>
      </w:r>
      <w:r>
        <w:rPr>
          <w:rFonts w:hint="eastAsia"/>
        </w:rPr>
        <w:t>　　图表 自助结账终端政策</w:t>
      </w:r>
      <w:r>
        <w:rPr>
          <w:rFonts w:hint="eastAsia"/>
        </w:rPr>
        <w:br/>
      </w:r>
      <w:r>
        <w:rPr>
          <w:rFonts w:hint="eastAsia"/>
        </w:rPr>
        <w:t>　　图表 自助结账终端技术 标准</w:t>
      </w:r>
      <w:r>
        <w:rPr>
          <w:rFonts w:hint="eastAsia"/>
        </w:rPr>
        <w:br/>
      </w:r>
      <w:r>
        <w:rPr>
          <w:rFonts w:hint="eastAsia"/>
        </w:rPr>
        <w:t>　　图表 自助结账终端产业链分析</w:t>
      </w:r>
      <w:r>
        <w:rPr>
          <w:rFonts w:hint="eastAsia"/>
        </w:rPr>
        <w:br/>
      </w:r>
      <w:r>
        <w:rPr>
          <w:rFonts w:hint="eastAsia"/>
        </w:rPr>
        <w:t>　　图表 自助结账终端品牌分析</w:t>
      </w:r>
      <w:r>
        <w:rPr>
          <w:rFonts w:hint="eastAsia"/>
        </w:rPr>
        <w:br/>
      </w:r>
      <w:r>
        <w:rPr>
          <w:rFonts w:hint="eastAsia"/>
        </w:rPr>
        <w:t>　　图表 2024年自助结账终端需求分析</w:t>
      </w:r>
      <w:r>
        <w:rPr>
          <w:rFonts w:hint="eastAsia"/>
        </w:rPr>
        <w:br/>
      </w:r>
      <w:r>
        <w:rPr>
          <w:rFonts w:hint="eastAsia"/>
        </w:rPr>
        <w:t>　　图表 2019-2024年中国自助结账终端市场规模分析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2019-2024年中国自助结账终端销售情况</w:t>
      </w:r>
      <w:r>
        <w:rPr>
          <w:rFonts w:hint="eastAsia"/>
        </w:rPr>
        <w:br/>
      </w:r>
      <w:r>
        <w:rPr>
          <w:rFonts w:hint="eastAsia"/>
        </w:rPr>
        <w:t>　　图表 自助结账终端价格走势</w:t>
      </w:r>
      <w:r>
        <w:rPr>
          <w:rFonts w:hint="eastAsia"/>
        </w:rPr>
        <w:br/>
      </w:r>
      <w:r>
        <w:rPr>
          <w:rFonts w:hint="eastAsia"/>
        </w:rPr>
        <w:t>　　图表 2025年中国自助结账终端公司数量统计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自助结账终端成本和利润分析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华东地区自助结账终端市场规模情况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华东地区自助结账终端市场销售额</w:t>
      </w:r>
      <w:r>
        <w:rPr>
          <w:rFonts w:hint="eastAsia"/>
        </w:rPr>
        <w:br/>
      </w:r>
      <w:r>
        <w:rPr>
          <w:rFonts w:hint="eastAsia"/>
        </w:rPr>
        <w:t>　　图表 华南地区自助结账终端市场规模情况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华南地区自助结账终端市场销售额</w:t>
      </w:r>
      <w:r>
        <w:rPr>
          <w:rFonts w:hint="eastAsia"/>
        </w:rPr>
        <w:br/>
      </w:r>
      <w:r>
        <w:rPr>
          <w:rFonts w:hint="eastAsia"/>
        </w:rPr>
        <w:t>　　图表 华北地区自助结账终端市场规模情况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华北地区自助结账终端市场销售额</w:t>
      </w:r>
      <w:r>
        <w:rPr>
          <w:rFonts w:hint="eastAsia"/>
        </w:rPr>
        <w:br/>
      </w:r>
      <w:r>
        <w:rPr>
          <w:rFonts w:hint="eastAsia"/>
        </w:rPr>
        <w:t>　　图表 华中地区自助结账终端市场规模情况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华中地区自助结账终端市场销售额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自助结账终端投资、并购现状分析</w:t>
      </w:r>
      <w:r>
        <w:rPr>
          <w:rFonts w:hint="eastAsia"/>
        </w:rPr>
        <w:br/>
      </w:r>
      <w:r>
        <w:rPr>
          <w:rFonts w:hint="eastAsia"/>
        </w:rPr>
        <w:t>　　图表 自助结账终端上游、下游研究分析</w:t>
      </w:r>
      <w:r>
        <w:rPr>
          <w:rFonts w:hint="eastAsia"/>
        </w:rPr>
        <w:br/>
      </w:r>
      <w:r>
        <w:rPr>
          <w:rFonts w:hint="eastAsia"/>
        </w:rPr>
        <w:t>　　图表 自助结账终端最新消息</w:t>
      </w:r>
      <w:r>
        <w:rPr>
          <w:rFonts w:hint="eastAsia"/>
        </w:rPr>
        <w:br/>
      </w:r>
      <w:r>
        <w:rPr>
          <w:rFonts w:hint="eastAsia"/>
        </w:rPr>
        <w:t>　　图表 自助结账终端企业简介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自助结账终端企业经营情况</w:t>
      </w:r>
      <w:r>
        <w:rPr>
          <w:rFonts w:hint="eastAsia"/>
        </w:rPr>
        <w:br/>
      </w:r>
      <w:r>
        <w:rPr>
          <w:rFonts w:hint="eastAsia"/>
        </w:rPr>
        <w:t>　　图表 自助结账终端企业(二)简介</w:t>
      </w:r>
      <w:r>
        <w:rPr>
          <w:rFonts w:hint="eastAsia"/>
        </w:rPr>
        <w:br/>
      </w:r>
      <w:r>
        <w:rPr>
          <w:rFonts w:hint="eastAsia"/>
        </w:rPr>
        <w:t>　　图表 企业自助结账终端业务</w:t>
      </w:r>
      <w:r>
        <w:rPr>
          <w:rFonts w:hint="eastAsia"/>
        </w:rPr>
        <w:br/>
      </w:r>
      <w:r>
        <w:rPr>
          <w:rFonts w:hint="eastAsia"/>
        </w:rPr>
        <w:t>　　图表 自助结账终端企业(二)经营情况</w:t>
      </w:r>
      <w:r>
        <w:rPr>
          <w:rFonts w:hint="eastAsia"/>
        </w:rPr>
        <w:br/>
      </w:r>
      <w:r>
        <w:rPr>
          <w:rFonts w:hint="eastAsia"/>
        </w:rPr>
        <w:t>　　图表 自助结账终端企业(三)调研</w:t>
      </w:r>
      <w:r>
        <w:rPr>
          <w:rFonts w:hint="eastAsia"/>
        </w:rPr>
        <w:br/>
      </w:r>
      <w:r>
        <w:rPr>
          <w:rFonts w:hint="eastAsia"/>
        </w:rPr>
        <w:t>　　图表 企业自助结账终端业务分析</w:t>
      </w:r>
      <w:r>
        <w:rPr>
          <w:rFonts w:hint="eastAsia"/>
        </w:rPr>
        <w:br/>
      </w:r>
      <w:r>
        <w:rPr>
          <w:rFonts w:hint="eastAsia"/>
        </w:rPr>
        <w:t>　　图表 自助结账终端企业(三)经营情况</w:t>
      </w:r>
      <w:r>
        <w:rPr>
          <w:rFonts w:hint="eastAsia"/>
        </w:rPr>
        <w:br/>
      </w:r>
      <w:r>
        <w:rPr>
          <w:rFonts w:hint="eastAsia"/>
        </w:rPr>
        <w:t>　　图表 自助结账终端企业(四)介绍</w:t>
      </w:r>
      <w:r>
        <w:rPr>
          <w:rFonts w:hint="eastAsia"/>
        </w:rPr>
        <w:br/>
      </w:r>
      <w:r>
        <w:rPr>
          <w:rFonts w:hint="eastAsia"/>
        </w:rPr>
        <w:t>　　图表 企业自助结账终端产品服务</w:t>
      </w:r>
      <w:r>
        <w:rPr>
          <w:rFonts w:hint="eastAsia"/>
        </w:rPr>
        <w:br/>
      </w:r>
      <w:r>
        <w:rPr>
          <w:rFonts w:hint="eastAsia"/>
        </w:rPr>
        <w:t>　　图表 自助结账终端企业(四)经营情况</w:t>
      </w:r>
      <w:r>
        <w:rPr>
          <w:rFonts w:hint="eastAsia"/>
        </w:rPr>
        <w:br/>
      </w:r>
      <w:r>
        <w:rPr>
          <w:rFonts w:hint="eastAsia"/>
        </w:rPr>
        <w:t>　　图表 自助结账终端企业(五)简介</w:t>
      </w:r>
      <w:r>
        <w:rPr>
          <w:rFonts w:hint="eastAsia"/>
        </w:rPr>
        <w:br/>
      </w:r>
      <w:r>
        <w:rPr>
          <w:rFonts w:hint="eastAsia"/>
        </w:rPr>
        <w:t>　　图表 企业自助结账终端业务分析</w:t>
      </w:r>
      <w:r>
        <w:rPr>
          <w:rFonts w:hint="eastAsia"/>
        </w:rPr>
        <w:br/>
      </w:r>
      <w:r>
        <w:rPr>
          <w:rFonts w:hint="eastAsia"/>
        </w:rPr>
        <w:t>　　图表 自助结账终端企业(五)经营情况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自助结账终端行业生命周期</w:t>
      </w:r>
      <w:r>
        <w:rPr>
          <w:rFonts w:hint="eastAsia"/>
        </w:rPr>
        <w:br/>
      </w:r>
      <w:r>
        <w:rPr>
          <w:rFonts w:hint="eastAsia"/>
        </w:rPr>
        <w:t>　　图表 自助结账终端优势、劣势、机会、威胁分析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自助结账终端市场容量</w:t>
      </w:r>
      <w:r>
        <w:rPr>
          <w:rFonts w:hint="eastAsia"/>
        </w:rPr>
        <w:br/>
      </w:r>
      <w:r>
        <w:rPr>
          <w:rFonts w:hint="eastAsia"/>
        </w:rPr>
        <w:t>　　图表 自助结账终端发展前景</w:t>
      </w:r>
      <w:r>
        <w:rPr>
          <w:rFonts w:hint="eastAsia"/>
        </w:rPr>
        <w:br/>
      </w:r>
      <w:r>
        <w:rPr>
          <w:rFonts w:hint="eastAsia"/>
        </w:rPr>
        <w:t>　　图表 2025-2031年中国自助结账终端市场规模预测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2025-2031年中国自助结账终端销售预测</w:t>
      </w:r>
      <w:r>
        <w:rPr>
          <w:rFonts w:hint="eastAsia"/>
        </w:rPr>
        <w:br/>
      </w:r>
      <w:r>
        <w:rPr>
          <w:rFonts w:hint="eastAsia"/>
        </w:rPr>
        <w:t>　　图表 自助结账终端主要驱动因素</w:t>
      </w:r>
      <w:r>
        <w:rPr>
          <w:rFonts w:hint="eastAsia"/>
        </w:rPr>
        <w:br/>
      </w:r>
      <w:r>
        <w:rPr>
          <w:rFonts w:hint="eastAsia"/>
        </w:rPr>
        <w:t>　　图表 自助结账终端发展趋势预测</w:t>
      </w:r>
      <w:r>
        <w:rPr>
          <w:rFonts w:hint="eastAsia"/>
        </w:rPr>
        <w:br/>
      </w:r>
      <w:r>
        <w:rPr>
          <w:rFonts w:hint="eastAsia"/>
        </w:rPr>
        <w:t>　　图表 自助结账终端注意事项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ecaf3a0b42d0" w:history="1">
        <w:r>
          <w:rPr>
            <w:rStyle w:val="Hyperlink"/>
          </w:rPr>
          <w:t>2025-2031年中国自助结账终端行业研究分析与前景趋势报告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1ecaf3a0b42d0" w:history="1">
        <w:r>
          <w:rPr>
            <w:rStyle w:val="Hyperlink"/>
          </w:rPr>
          <w:t>https://www.20087.com/0/63/ZiZhuJieZhangZhongDuanHangYeQianJing.html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dbfb399443dd" w:history="1">
      <w:r>
        <w:rPr>
          <w:rStyle w:val="Hyperlink"/>
        </w:rPr>
        <w:t>2025-2031年中国自助结账终端行业研究分析与前景趋势报告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iZhuJieZhangZhongDuanHangYeQianJing.html" TargetMode="External" Id="R9021ecaf3a0b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iZhuJieZhangZhongDuanHangYeQianJing.html" TargetMode="External" Id="Rfcf6dbfb3994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2025-02-24T01:45:37Z</dcterms:created>
  <dcterms:modified xsi:type="dcterms:W3CDTF">2025-02-24T02:45:37Z</dcterms:modified>
  <dc:subject>2025-2031年中国自助结账终端行业研究分析与前景趋势报告</dc:subject>
  <dc:title>2025-2031年中国自助结账终端行业研究分析与前景趋势报告</dc:title>
  <cp:keywords>2025-2031年中国自助结账终端行业研究分析与前景趋势报告</cp:keywords>
  <dc:description>2025-2031年中国自助结账终端行业研究分析与前景趋势报告</dc:description>
</cp:coreProperties>
</file>