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6bf593f94dfc" w:history="1">
              <w:r>
                <w:rPr>
                  <w:rStyle w:val="Hyperlink"/>
                </w:rPr>
                <w:t>2025-2031年中国数字音乐行业深度调研与发展趋势分析报告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6bf593f94dfc" w:history="1">
              <w:r>
                <w:rPr>
                  <w:rStyle w:val="Hyperlink"/>
                </w:rPr>
                <w:t>2025-2031年中国数字音乐行业深度调研与发展趋势分析报告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6bf593f94dfc" w:history="1">
                <w:r>
                  <w:rPr>
                    <w:rStyle w:val="Hyperlink"/>
                  </w:rPr>
                  <w:t>https://www.20087.com/3/83/ShuZiYinLeHangYeQuShiFenXi.html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数字音乐是音乐产业的重要组成部分，近年来随着互联网和移动通信技术的普及，经历了从MP3下载到流媒体服务的转变。数字音乐平台如Spotify、Apple Music和网易云音乐等，提供了海量的音乐资源和个性化的推荐服务，改变了人们的音乐消费习惯。同时，版权保护和艺术家收益分配机制的完善，促进了音乐创作和产业的健康发展。</w:t>
      </w:r>
      <w:r>
        <w:rPr>
          <w:rFonts w:hint="eastAsia"/>
        </w:rPr>
        <w:br/>
      </w:r>
      <w:r>
        <w:rPr>
          <w:rFonts w:hint="eastAsia"/>
        </w:rPr>
        <w:t>　　未来，数字音乐将更加注重用户体验和音乐创新。通过人工智能和大数据分析，数字音乐平台将提供更加精准的个性化推荐，同时开发更多社交功能，如虚拟音乐会和粉丝互动，增强用户的参与感和社区归属感。此外，区块链技术的应用将为音乐版权保护和收益分配提供新的解决方案，促进独立音乐人的崛起和音乐多样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6bf593f94dfc" w:history="1">
        <w:r>
          <w:rPr>
            <w:rStyle w:val="Hyperlink"/>
          </w:rPr>
          <w:t>2025-2031年中国数字音乐行业深度调研与发展趋势分析报告</w:t>
        </w:r>
      </w:hyperlink>
      <w:r>
        <w:rPr>
          <w:rFonts w:hint="eastAsia"/>
        </w:rPr>
        <w:t>》基于国家统计局及相关行业协会的详实数据，结合国内外数字音乐行业研究资料及深入市场调研，系统分析了数字音乐行业的市场规模、市场需求及产业链现状。报告重点探讨了数字音乐行业整体运行情况及细分领域特点，科学预测了数字音乐市场前景与发展趋势，揭示了数字音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d56bf593f94dfc" w:history="1">
        <w:r>
          <w:rPr>
            <w:rStyle w:val="Hyperlink"/>
          </w:rPr>
          <w:t>2025-2031年中国数字音乐行业深度调研与发展趋势分析报告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2020-2025年全球数字音乐市场分析</w:t>
      </w:r>
      <w:r>
        <w:rPr>
          <w:rFonts w:hint="eastAsia"/>
        </w:rPr>
        <w:br/>
      </w:r>
      <w:r>
        <w:rPr>
          <w:rFonts w:hint="eastAsia"/>
        </w:rPr>
        <w:t>　　1.1 2020-2025年全球数字音乐市场发展概况</w:t>
      </w:r>
      <w:r>
        <w:rPr>
          <w:rFonts w:hint="eastAsia"/>
        </w:rPr>
        <w:br/>
      </w:r>
      <w:r>
        <w:rPr>
          <w:rFonts w:hint="eastAsia"/>
        </w:rPr>
        <w:t>　　　　1.1.1 2025年全球数字音乐市场发展状况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1.1.3 2025年全球数字音乐市场发展形势</w:t>
      </w:r>
      <w:r>
        <w:rPr>
          <w:rFonts w:hint="eastAsia"/>
        </w:rPr>
        <w:br/>
      </w:r>
      <w:r>
        <w:rPr>
          <w:rFonts w:hint="eastAsia"/>
        </w:rPr>
        <w:t>　　　　1.1.4 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1.1.5 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1.2 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1.2.1 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1.2.2 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1.2.3 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美国数字音乐市场强势增长</w:t>
      </w:r>
      <w:r>
        <w:rPr>
          <w:rFonts w:hint="eastAsia"/>
        </w:rPr>
        <w:br/>
      </w:r>
      <w:r>
        <w:rPr>
          <w:rFonts w:hint="eastAsia"/>
        </w:rPr>
        <w:t>　　　　1.3.2 美国唱片及数字音乐市场发展状况</w:t>
      </w:r>
      <w:r>
        <w:rPr>
          <w:rFonts w:hint="eastAsia"/>
        </w:rPr>
        <w:br/>
      </w:r>
      <w:r>
        <w:rPr>
          <w:rFonts w:hint="eastAsia"/>
        </w:rPr>
        <w:t>　　　　1.3.3 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1.3.4 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　　1.4.1 英国数字音乐消费分析</w:t>
      </w:r>
      <w:r>
        <w:rPr>
          <w:rFonts w:hint="eastAsia"/>
        </w:rPr>
        <w:br/>
      </w:r>
      <w:r>
        <w:rPr>
          <w:rFonts w:hint="eastAsia"/>
        </w:rPr>
        <w:t>　　　　1.4.2 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1.4.3 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1.5.2 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1.5.3 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1.5.4 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2020-2025年中国数字音乐市场分析</w:t>
      </w:r>
      <w:r>
        <w:rPr>
          <w:rFonts w:hint="eastAsia"/>
        </w:rPr>
        <w:br/>
      </w:r>
      <w:r>
        <w:rPr>
          <w:rFonts w:hint="eastAsia"/>
        </w:rPr>
        <w:t>　　2.1 2020-2025年数字音乐市场发展概况</w:t>
      </w:r>
      <w:r>
        <w:rPr>
          <w:rFonts w:hint="eastAsia"/>
        </w:rPr>
        <w:br/>
      </w:r>
      <w:r>
        <w:rPr>
          <w:rFonts w:hint="eastAsia"/>
        </w:rPr>
        <w:t>　　　　2.1.1 中国数字音乐产业的演进</w:t>
      </w:r>
      <w:r>
        <w:rPr>
          <w:rFonts w:hint="eastAsia"/>
        </w:rPr>
        <w:br/>
      </w:r>
      <w:r>
        <w:rPr>
          <w:rFonts w:hint="eastAsia"/>
        </w:rPr>
        <w:t>　　　　2.1.2 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2.1.3 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2.1.4 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2.1.5 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2.1.6 数字音乐“方力量”发展探析</w:t>
      </w:r>
      <w:r>
        <w:rPr>
          <w:rFonts w:hint="eastAsia"/>
        </w:rPr>
        <w:br/>
      </w:r>
      <w:r>
        <w:rPr>
          <w:rFonts w:hint="eastAsia"/>
        </w:rPr>
        <w:t>　　　　2.1.7 探析数字音乐个性化推荐系统</w:t>
      </w:r>
      <w:r>
        <w:rPr>
          <w:rFonts w:hint="eastAsia"/>
        </w:rPr>
        <w:br/>
      </w:r>
      <w:r>
        <w:rPr>
          <w:rFonts w:hint="eastAsia"/>
        </w:rPr>
        <w:t>　　2.2 2020-2025年数字音乐市场发展状况</w:t>
      </w:r>
      <w:r>
        <w:rPr>
          <w:rFonts w:hint="eastAsia"/>
        </w:rPr>
        <w:br/>
      </w:r>
      <w:r>
        <w:rPr>
          <w:rFonts w:hint="eastAsia"/>
        </w:rPr>
        <w:t>　　2.3 数字音乐市场面临的问题及对策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2020-2025年数字音乐的版权问题分析</w:t>
      </w:r>
      <w:r>
        <w:rPr>
          <w:rFonts w:hint="eastAsia"/>
        </w:rPr>
        <w:br/>
      </w:r>
      <w:r>
        <w:rPr>
          <w:rFonts w:hint="eastAsia"/>
        </w:rPr>
        <w:t>　　3.1 2020-2025年数字音乐盗版状况分析</w:t>
      </w:r>
      <w:r>
        <w:rPr>
          <w:rFonts w:hint="eastAsia"/>
        </w:rPr>
        <w:br/>
      </w:r>
      <w:r>
        <w:rPr>
          <w:rFonts w:hint="eastAsia"/>
        </w:rPr>
        <w:t>　　　　3.1.1 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3.1.2 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3.1.3 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3.2 2020-2025年中国正版数字音乐发展分析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3.2.1 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3.2.2 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3.2.3 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3.3 2020-2025年数字音乐版权管理发展分析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2020-2025年在线音乐发展分析</w:t>
      </w:r>
      <w:r>
        <w:rPr>
          <w:rFonts w:hint="eastAsia"/>
        </w:rPr>
        <w:br/>
      </w:r>
      <w:r>
        <w:rPr>
          <w:rFonts w:hint="eastAsia"/>
        </w:rPr>
        <w:t>　　4.1 2020-2025年国际在线音乐发展概况</w:t>
      </w:r>
      <w:r>
        <w:rPr>
          <w:rFonts w:hint="eastAsia"/>
        </w:rPr>
        <w:br/>
      </w:r>
      <w:r>
        <w:rPr>
          <w:rFonts w:hint="eastAsia"/>
        </w:rPr>
        <w:t>　　　　4.1.1 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4.1.2 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4.1.3 美国在线音乐市场规模情况</w:t>
      </w:r>
      <w:r>
        <w:rPr>
          <w:rFonts w:hint="eastAsia"/>
        </w:rPr>
        <w:br/>
      </w:r>
      <w:r>
        <w:rPr>
          <w:rFonts w:hint="eastAsia"/>
        </w:rPr>
        <w:t>　　4.2 2020-2025年中国在线音乐发展概况</w:t>
      </w:r>
      <w:r>
        <w:rPr>
          <w:rFonts w:hint="eastAsia"/>
        </w:rPr>
        <w:br/>
      </w:r>
      <w:r>
        <w:rPr>
          <w:rFonts w:hint="eastAsia"/>
        </w:rPr>
        <w:t>　　　　4.2.1 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4.2.2 中国在线音乐发展回顾</w:t>
      </w:r>
      <w:r>
        <w:rPr>
          <w:rFonts w:hint="eastAsia"/>
        </w:rPr>
        <w:br/>
      </w:r>
      <w:r>
        <w:rPr>
          <w:rFonts w:hint="eastAsia"/>
        </w:rPr>
        <w:t>　　　　4.2.3 我国在线音乐市场发展现状</w:t>
      </w:r>
      <w:r>
        <w:rPr>
          <w:rFonts w:hint="eastAsia"/>
        </w:rPr>
        <w:br/>
      </w:r>
      <w:r>
        <w:rPr>
          <w:rFonts w:hint="eastAsia"/>
        </w:rPr>
        <w:t>　　　　4.2.4 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4.2.5 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4.2.6 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4.2.7 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4.3 2020-2025年我国主要类型在线音乐服务提供商分析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4.3.1 下载类的音乐服务</w:t>
      </w:r>
      <w:r>
        <w:rPr>
          <w:rFonts w:hint="eastAsia"/>
        </w:rPr>
        <w:br/>
      </w:r>
      <w:r>
        <w:rPr>
          <w:rFonts w:hint="eastAsia"/>
        </w:rPr>
        <w:t>　　　　4.3.2 在线类的音乐服务</w:t>
      </w:r>
      <w:r>
        <w:rPr>
          <w:rFonts w:hint="eastAsia"/>
        </w:rPr>
        <w:br/>
      </w:r>
      <w:r>
        <w:rPr>
          <w:rFonts w:hint="eastAsia"/>
        </w:rPr>
        <w:t>　　　　4.3.3 背景音类的音乐服务</w:t>
      </w:r>
      <w:r>
        <w:rPr>
          <w:rFonts w:hint="eastAsia"/>
        </w:rPr>
        <w:br/>
      </w:r>
      <w:r>
        <w:rPr>
          <w:rFonts w:hint="eastAsia"/>
        </w:rPr>
        <w:t>　　　　4.3.4 搜索类的音乐服务</w:t>
      </w:r>
      <w:r>
        <w:rPr>
          <w:rFonts w:hint="eastAsia"/>
        </w:rPr>
        <w:br/>
      </w:r>
      <w:r>
        <w:rPr>
          <w:rFonts w:hint="eastAsia"/>
        </w:rPr>
        <w:t>　　　　4.3.5 广播类的音乐服务</w:t>
      </w:r>
      <w:r>
        <w:rPr>
          <w:rFonts w:hint="eastAsia"/>
        </w:rPr>
        <w:br/>
      </w:r>
      <w:r>
        <w:rPr>
          <w:rFonts w:hint="eastAsia"/>
        </w:rPr>
        <w:t>　　　　4.3.6 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4.4 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4.4.1 我国在线音乐的发展瓶颈</w:t>
      </w:r>
      <w:r>
        <w:rPr>
          <w:rFonts w:hint="eastAsia"/>
        </w:rPr>
        <w:br/>
      </w:r>
      <w:r>
        <w:rPr>
          <w:rFonts w:hint="eastAsia"/>
        </w:rPr>
        <w:t>　　　　4.4.2 在线音乐发展的突破点</w:t>
      </w:r>
      <w:r>
        <w:rPr>
          <w:rFonts w:hint="eastAsia"/>
        </w:rPr>
        <w:br/>
      </w:r>
      <w:r>
        <w:rPr>
          <w:rFonts w:hint="eastAsia"/>
        </w:rPr>
        <w:t>　　　　4.4.3 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2020-2025年无线音乐发展分析</w:t>
      </w:r>
      <w:r>
        <w:rPr>
          <w:rFonts w:hint="eastAsia"/>
        </w:rPr>
        <w:br/>
      </w:r>
      <w:r>
        <w:rPr>
          <w:rFonts w:hint="eastAsia"/>
        </w:rPr>
        <w:t>　　5.1 2020-2025年国际无线音乐发展分析</w:t>
      </w:r>
      <w:r>
        <w:rPr>
          <w:rFonts w:hint="eastAsia"/>
        </w:rPr>
        <w:br/>
      </w:r>
      <w:r>
        <w:rPr>
          <w:rFonts w:hint="eastAsia"/>
        </w:rPr>
        <w:t>　　　　5.1.1 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5.1.2 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5.1.3 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5.1.4 全球无线音乐市场规模预测</w:t>
      </w:r>
      <w:r>
        <w:rPr>
          <w:rFonts w:hint="eastAsia"/>
        </w:rPr>
        <w:br/>
      </w:r>
      <w:r>
        <w:rPr>
          <w:rFonts w:hint="eastAsia"/>
        </w:rPr>
        <w:t>　　5.2 2020-2025年中国无线音乐发展分析</w:t>
      </w:r>
      <w:r>
        <w:rPr>
          <w:rFonts w:hint="eastAsia"/>
        </w:rPr>
        <w:br/>
      </w:r>
      <w:r>
        <w:rPr>
          <w:rFonts w:hint="eastAsia"/>
        </w:rPr>
        <w:t>　　　　5.2.1 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5.2.2 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5.2.3 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5.3 2020-2025年无线音乐运营商、服务商发展动态</w:t>
      </w:r>
      <w:r>
        <w:rPr>
          <w:rFonts w:hint="eastAsia"/>
        </w:rPr>
        <w:br/>
      </w:r>
      <w:r>
        <w:rPr>
          <w:rFonts w:hint="eastAsia"/>
        </w:rPr>
        <w:t>　　　　5.3.1 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5.3.2 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5.3.3 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5.4 2020-2025年无线音乐发展面临的问题</w:t>
      </w:r>
      <w:r>
        <w:rPr>
          <w:rFonts w:hint="eastAsia"/>
        </w:rPr>
        <w:br/>
      </w:r>
      <w:r>
        <w:rPr>
          <w:rFonts w:hint="eastAsia"/>
        </w:rPr>
        <w:t>　　　　5.4.1 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5.4.2 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5.4.3 无线音乐下载业务面临的挑战</w:t>
      </w:r>
      <w:r>
        <w:rPr>
          <w:rFonts w:hint="eastAsia"/>
        </w:rPr>
        <w:br/>
      </w:r>
      <w:r>
        <w:rPr>
          <w:rFonts w:hint="eastAsia"/>
        </w:rPr>
        <w:t>　　5.5 无线音乐发展对策及趋势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国际数字音乐商家经营分析</w:t>
      </w:r>
      <w:r>
        <w:rPr>
          <w:rFonts w:hint="eastAsia"/>
        </w:rPr>
        <w:br/>
      </w:r>
      <w:r>
        <w:rPr>
          <w:rFonts w:hint="eastAsia"/>
        </w:rPr>
        <w:t>　　6.1 苹果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竞争力分析</w:t>
      </w:r>
      <w:r>
        <w:rPr>
          <w:rFonts w:hint="eastAsia"/>
        </w:rPr>
        <w:br/>
      </w:r>
      <w:r>
        <w:rPr>
          <w:rFonts w:hint="eastAsia"/>
        </w:rPr>
        <w:t>　　6.2 亚马逊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竞争力分析</w:t>
      </w:r>
      <w:r>
        <w:rPr>
          <w:rFonts w:hint="eastAsia"/>
        </w:rPr>
        <w:br/>
      </w:r>
      <w:r>
        <w:rPr>
          <w:rFonts w:hint="eastAsia"/>
        </w:rPr>
        <w:t>　　6.3 微软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竞争力分析</w:t>
      </w:r>
      <w:r>
        <w:rPr>
          <w:rFonts w:hint="eastAsia"/>
        </w:rPr>
        <w:br/>
      </w:r>
      <w:r>
        <w:rPr>
          <w:rFonts w:hint="eastAsia"/>
        </w:rPr>
        <w:t>　　6.4 Google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竞争力分析</w:t>
      </w:r>
      <w:r>
        <w:rPr>
          <w:rFonts w:hint="eastAsia"/>
        </w:rPr>
        <w:br/>
      </w:r>
      <w:r>
        <w:rPr>
          <w:rFonts w:hint="eastAsia"/>
        </w:rPr>
        <w:t>　　6.5 诺基亚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7.1 A8电媒音乐控股有限公司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竞争力分析</w:t>
      </w:r>
      <w:r>
        <w:rPr>
          <w:rFonts w:hint="eastAsia"/>
        </w:rPr>
        <w:br/>
      </w:r>
      <w:r>
        <w:rPr>
          <w:rFonts w:hint="eastAsia"/>
        </w:rPr>
        <w:t>　　7.2 无线星空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竞争力分析</w:t>
      </w:r>
      <w:r>
        <w:rPr>
          <w:rFonts w:hint="eastAsia"/>
        </w:rPr>
        <w:br/>
      </w:r>
      <w:r>
        <w:rPr>
          <w:rFonts w:hint="eastAsia"/>
        </w:rPr>
        <w:t>　　7.3 新浪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7.4 中国移动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竞争力分析</w:t>
      </w:r>
      <w:r>
        <w:rPr>
          <w:rFonts w:hint="eastAsia"/>
        </w:rPr>
        <w:br/>
      </w:r>
      <w:r>
        <w:rPr>
          <w:rFonts w:hint="eastAsia"/>
        </w:rPr>
        <w:t>　　7.5 中国联通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中智:林:－2025-2031年数字音乐市场前景趋势分析</w:t>
      </w:r>
      <w:r>
        <w:rPr>
          <w:rFonts w:hint="eastAsia"/>
        </w:rPr>
        <w:br/>
      </w:r>
      <w:r>
        <w:rPr>
          <w:rFonts w:hint="eastAsia"/>
        </w:rPr>
        <w:t>　　8.1 数字音乐市场前景分析</w:t>
      </w:r>
      <w:r>
        <w:rPr>
          <w:rFonts w:hint="eastAsia"/>
        </w:rPr>
        <w:br/>
      </w:r>
      <w:r>
        <w:rPr>
          <w:rFonts w:hint="eastAsia"/>
        </w:rPr>
        <w:t>　　　　8.1.1 全球数字音乐市场预测</w:t>
      </w:r>
      <w:r>
        <w:rPr>
          <w:rFonts w:hint="eastAsia"/>
        </w:rPr>
        <w:br/>
      </w:r>
      <w:r>
        <w:rPr>
          <w:rFonts w:hint="eastAsia"/>
        </w:rPr>
        <w:t>　　　　8.1.2 2025-2031年中国数字音乐产业展望</w:t>
      </w:r>
      <w:r>
        <w:rPr>
          <w:rFonts w:hint="eastAsia"/>
        </w:rPr>
        <w:br/>
      </w:r>
      <w:r>
        <w:rPr>
          <w:rFonts w:hint="eastAsia"/>
        </w:rPr>
        <w:t>　　8.2 数字音乐市场发展趋势</w:t>
      </w:r>
      <w:r>
        <w:rPr>
          <w:rFonts w:hint="eastAsia"/>
        </w:rPr>
        <w:br/>
      </w:r>
      <w:r>
        <w:rPr>
          <w:rFonts w:hint="eastAsia"/>
        </w:rPr>
        <w:t>　　　　8.2.1 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8.2.2 内容结合服务是大势所趋</w:t>
      </w:r>
      <w:r>
        <w:rPr>
          <w:rFonts w:hint="eastAsia"/>
        </w:rPr>
        <w:br/>
      </w:r>
      <w:r>
        <w:rPr>
          <w:rFonts w:hint="eastAsia"/>
        </w:rPr>
        <w:t>　　　　8.2.3 透视数字音乐市场里的桌面化与网络化发展趋势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6bf593f94dfc" w:history="1">
        <w:r>
          <w:rPr>
            <w:rStyle w:val="Hyperlink"/>
          </w:rPr>
          <w:t>2025-2031年中国数字音乐行业深度调研与发展趋势分析报告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6bf593f94dfc" w:history="1">
        <w:r>
          <w:rPr>
            <w:rStyle w:val="Hyperlink"/>
          </w:rPr>
          <w:t>https://www.20087.com/3/83/ShuZiYinLeHangYeQuShiFenXi.html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a51f38074702" w:history="1">
      <w:r>
        <w:rPr>
          <w:rStyle w:val="Hyperlink"/>
        </w:rPr>
        <w:t>2025-2031年中国数字音乐行业深度调研与发展趋势分析报告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ZiYinLeHangYeQuShiFenXi.html" TargetMode="External" Id="R4bd56bf593f9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ZiYinLeHangYeQuShiFenXi.html" TargetMode="External" Id="Ra14aa51f3807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2025-04-22T03:20:00Z</dcterms:created>
  <dcterms:modified xsi:type="dcterms:W3CDTF">2025-04-22T04:20:00Z</dcterms:modified>
  <dc:subject>2025-2031年中国数字音乐行业深度调研与发展趋势分析报告</dc:subject>
  <dc:title>2025-2031年中国数字音乐行业深度调研与发展趋势分析报告</dc:title>
  <cp:keywords>2025-2031年中国数字音乐行业深度调研与发展趋势分析报告</cp:keywords>
  <dc:description>2025-2031年中国数字音乐行业深度调研与发展趋势分析报告</dc:description>
</cp:coreProperties>
</file>