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9ab7633854803" w:history="1">
              <w:r>
                <w:rPr>
                  <w:rStyle w:val="Hyperlink"/>
                </w:rPr>
                <w:t>中国留学游学行业发展深度调研与未来趋势报告（2023-2029年）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9ab7633854803" w:history="1">
              <w:r>
                <w:rPr>
                  <w:rStyle w:val="Hyperlink"/>
                </w:rPr>
                <w:t>中国留学游学行业发展深度调研与未来趋势报告（2023-2029年）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9ab7633854803" w:history="1">
                <w:r>
                  <w:rPr>
                    <w:rStyle w:val="Hyperlink"/>
                  </w:rPr>
                  <w:t>https://www.20087.com/3/33/LiuXueYouXueHangYeFaZhanQuShi.html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游学是一种教育和文化交流的形式，近年来受到越来越多学生的欢迎。随着全球化进程的加速，留学游学不仅为学生提供了了解不同文化的机会，还有助于拓宽国际视野和提高语言能力。目前，留学游学项目种类繁多，既包括短期的语言课程，也涵盖长期的专业学习项目。</w:t>
      </w:r>
      <w:r>
        <w:rPr>
          <w:rFonts w:hint="eastAsia"/>
        </w:rPr>
        <w:br/>
      </w:r>
      <w:r>
        <w:rPr>
          <w:rFonts w:hint="eastAsia"/>
        </w:rPr>
        <w:t>　　未来，留学游学市场将更加注重个性化和高质量的服务。一方面，随着消费者对留学游学体验的期望值提高，服务提供商将提供更加定制化的项目，满足学生的具体需求，如特定学科的深造、实习机会等。另一方面，随着技术的发展，留学游学项目将更多地采用在线学习工具和虚拟现实技术，为学生提供更加丰富和互动的学习体验。此外，随着可持续发展的重要性日益凸显，留学游学项目还将更加注重文化尊重和环境责任，鼓励学生参与到当地的社区服务活动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9ab7633854803" w:history="1">
        <w:r>
          <w:rPr>
            <w:rStyle w:val="Hyperlink"/>
          </w:rPr>
          <w:t>中国留学游学行业发展深度调研与未来趋势报告（2023-2029年）</w:t>
        </w:r>
      </w:hyperlink>
      <w:r>
        <w:rPr>
          <w:rFonts w:hint="eastAsia"/>
        </w:rPr>
        <w:t>》系统分析了留学游学行业的市场需求、市场规模及价格动态，全面梳理了留学游学产业链结构，并对留学游学细分市场进行了深入探究。报告基于详实数据，科学预测了留学游学市场前景与发展趋势，重点剖析了品牌竞争格局、市场集中度及重点企业的市场地位。通过SWOT分析，报告识别了行业面临的机遇与风险，并提出了针对性发展策略与建议，为留学游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留学游学产业概述</w:t>
      </w:r>
      <w:r>
        <w:rPr>
          <w:rFonts w:hint="eastAsia"/>
        </w:rPr>
        <w:br/>
      </w:r>
      <w:r>
        <w:rPr>
          <w:rFonts w:hint="eastAsia"/>
        </w:rPr>
        <w:t>　　第一节 留学游学定义</w:t>
      </w:r>
      <w:r>
        <w:rPr>
          <w:rFonts w:hint="eastAsia"/>
        </w:rPr>
        <w:br/>
      </w:r>
      <w:r>
        <w:rPr>
          <w:rFonts w:hint="eastAsia"/>
        </w:rPr>
        <w:t>　　第二节 留学游学行业特点</w:t>
      </w:r>
      <w:r>
        <w:rPr>
          <w:rFonts w:hint="eastAsia"/>
        </w:rPr>
        <w:br/>
      </w:r>
      <w:r>
        <w:rPr>
          <w:rFonts w:hint="eastAsia"/>
        </w:rPr>
        <w:t>　　第三节 留学游学产业链分析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2022-2023年中国留学游学行业运行环境分析</w:t>
      </w:r>
      <w:r>
        <w:rPr>
          <w:rFonts w:hint="eastAsia"/>
        </w:rPr>
        <w:br/>
      </w:r>
      <w:r>
        <w:rPr>
          <w:rFonts w:hint="eastAsia"/>
        </w:rPr>
        <w:t>　　第一节 中国留学游学运行经济环境分析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中国留学游学产业政策环境分析</w:t>
      </w:r>
      <w:r>
        <w:rPr>
          <w:rFonts w:hint="eastAsia"/>
        </w:rPr>
        <w:br/>
      </w:r>
      <w:r>
        <w:rPr>
          <w:rFonts w:hint="eastAsia"/>
        </w:rPr>
        <w:t>　　　　一、留学游学行业监管体制</w:t>
      </w:r>
      <w:r>
        <w:rPr>
          <w:rFonts w:hint="eastAsia"/>
        </w:rPr>
        <w:br/>
      </w:r>
      <w:r>
        <w:rPr>
          <w:rFonts w:hint="eastAsia"/>
        </w:rPr>
        <w:t>　　　　二、留学游学行业主要法规</w:t>
      </w:r>
      <w:r>
        <w:rPr>
          <w:rFonts w:hint="eastAsia"/>
        </w:rPr>
        <w:br/>
      </w:r>
      <w:r>
        <w:rPr>
          <w:rFonts w:hint="eastAsia"/>
        </w:rPr>
        <w:t>　　　　三、主要留学游学产业政策</w:t>
      </w:r>
      <w:r>
        <w:rPr>
          <w:rFonts w:hint="eastAsia"/>
        </w:rPr>
        <w:br/>
      </w:r>
      <w:r>
        <w:rPr>
          <w:rFonts w:hint="eastAsia"/>
        </w:rPr>
        <w:t>　　第三节 中国留学游学产业社会环境分析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国外留学游学行业发展态势分析</w:t>
      </w:r>
      <w:r>
        <w:rPr>
          <w:rFonts w:hint="eastAsia"/>
        </w:rPr>
        <w:br/>
      </w:r>
      <w:r>
        <w:rPr>
          <w:rFonts w:hint="eastAsia"/>
        </w:rPr>
        <w:t>　　第一节 国外留学游学市场发展现状分析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国外主要国家留学游学市场现状</w:t>
      </w:r>
      <w:r>
        <w:rPr>
          <w:rFonts w:hint="eastAsia"/>
        </w:rPr>
        <w:br/>
      </w:r>
      <w:r>
        <w:rPr>
          <w:rFonts w:hint="eastAsia"/>
        </w:rPr>
        <w:t>　　第三节 国外留学游学行业发展趋势预测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中国留学游学行业市场分析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2018-2023年中国留学游学行业规模情况</w:t>
      </w:r>
      <w:r>
        <w:rPr>
          <w:rFonts w:hint="eastAsia"/>
        </w:rPr>
        <w:br/>
      </w:r>
      <w:r>
        <w:rPr>
          <w:rFonts w:hint="eastAsia"/>
        </w:rPr>
        <w:t>　　　　一、留学游学行业市场规模情况分析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二、留学游学行业单位规模情况</w:t>
      </w:r>
      <w:r>
        <w:rPr>
          <w:rFonts w:hint="eastAsia"/>
        </w:rPr>
        <w:br/>
      </w:r>
      <w:r>
        <w:rPr>
          <w:rFonts w:hint="eastAsia"/>
        </w:rPr>
        <w:t>　　　　三、留学游学行业人员规模情况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2018-2023年中国留学游学行业财务能力分析</w:t>
      </w:r>
      <w:r>
        <w:rPr>
          <w:rFonts w:hint="eastAsia"/>
        </w:rPr>
        <w:br/>
      </w:r>
      <w:r>
        <w:rPr>
          <w:rFonts w:hint="eastAsia"/>
        </w:rPr>
        <w:t>　　　　一、留学游学行业盈利能力分析</w:t>
      </w:r>
      <w:r>
        <w:rPr>
          <w:rFonts w:hint="eastAsia"/>
        </w:rPr>
        <w:br/>
      </w:r>
      <w:r>
        <w:rPr>
          <w:rFonts w:hint="eastAsia"/>
        </w:rPr>
        <w:t>　　　　二、留学游学行业偿债能力分析</w:t>
      </w:r>
      <w:r>
        <w:rPr>
          <w:rFonts w:hint="eastAsia"/>
        </w:rPr>
        <w:br/>
      </w:r>
      <w:r>
        <w:rPr>
          <w:rFonts w:hint="eastAsia"/>
        </w:rPr>
        <w:t>　　　　三、留学游学行业营运能力分析</w:t>
      </w:r>
      <w:r>
        <w:rPr>
          <w:rFonts w:hint="eastAsia"/>
        </w:rPr>
        <w:br/>
      </w:r>
      <w:r>
        <w:rPr>
          <w:rFonts w:hint="eastAsia"/>
        </w:rPr>
        <w:t>　　　　四、留学游学行业发展能力分析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2022-2023年中国留学游学行业热点动态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2023年中国留学游学行业面临的挑战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中国重点地区留学游学行业市场调研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重点地区（一）留学游学市场调研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重点地区（二）留学游学市场调研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重点地区（三）留学游学市场调研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重点地区（四）留学游学市场调研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重点地区（五）留学游学市场调研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中国留学游学行业价格走势及影响因素分析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国内留学游学行业价格回顾</w:t>
      </w:r>
      <w:r>
        <w:rPr>
          <w:rFonts w:hint="eastAsia"/>
        </w:rPr>
        <w:br/>
      </w:r>
      <w:r>
        <w:rPr>
          <w:rFonts w:hint="eastAsia"/>
        </w:rPr>
        <w:t>　　第二节 国内留学游学行业价格走势预测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国内留学游学行业价格影响因素分析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中国留学游学行业客户调研</w:t>
      </w:r>
      <w:r>
        <w:rPr>
          <w:rFonts w:hint="eastAsia"/>
        </w:rPr>
        <w:br/>
      </w:r>
      <w:r>
        <w:rPr>
          <w:rFonts w:hint="eastAsia"/>
        </w:rPr>
        <w:t>　　　　一、留学游学行业客户偏好调查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二、客户对留学游学品牌的首要认知渠道</w:t>
      </w:r>
      <w:r>
        <w:rPr>
          <w:rFonts w:hint="eastAsia"/>
        </w:rPr>
        <w:br/>
      </w:r>
      <w:r>
        <w:rPr>
          <w:rFonts w:hint="eastAsia"/>
        </w:rPr>
        <w:t>　　　　三、留学游学品牌忠诚度调查</w:t>
      </w:r>
      <w:r>
        <w:rPr>
          <w:rFonts w:hint="eastAsia"/>
        </w:rPr>
        <w:br/>
      </w:r>
      <w:r>
        <w:rPr>
          <w:rFonts w:hint="eastAsia"/>
        </w:rPr>
        <w:t>　　　　四、留学游学行业客户消费理念调研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中国留学游学行业竞争格局分析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2023年留学游学行业集中度分析</w:t>
      </w:r>
      <w:r>
        <w:rPr>
          <w:rFonts w:hint="eastAsia"/>
        </w:rPr>
        <w:br/>
      </w:r>
      <w:r>
        <w:rPr>
          <w:rFonts w:hint="eastAsia"/>
        </w:rPr>
        <w:t>　　　　一、留学游学市场集中度分析</w:t>
      </w:r>
      <w:r>
        <w:rPr>
          <w:rFonts w:hint="eastAsia"/>
        </w:rPr>
        <w:br/>
      </w:r>
      <w:r>
        <w:rPr>
          <w:rFonts w:hint="eastAsia"/>
        </w:rPr>
        <w:t>　　　　二、留学游学企业集中度分析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2022-2023年留学游学行业竞争格局分析</w:t>
      </w:r>
      <w:r>
        <w:rPr>
          <w:rFonts w:hint="eastAsia"/>
        </w:rPr>
        <w:br/>
      </w:r>
      <w:r>
        <w:rPr>
          <w:rFonts w:hint="eastAsia"/>
        </w:rPr>
        <w:t>　　　　一、留学游学行业竞争策略分析</w:t>
      </w:r>
      <w:r>
        <w:rPr>
          <w:rFonts w:hint="eastAsia"/>
        </w:rPr>
        <w:br/>
      </w:r>
      <w:r>
        <w:rPr>
          <w:rFonts w:hint="eastAsia"/>
        </w:rPr>
        <w:t>　　　　二、留学游学行业竞争格局展望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三、我国留学游学市场竞争趋势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留学游学行业重点企业发展调研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留学游学企业发展策略分析</w:t>
      </w:r>
      <w:r>
        <w:rPr>
          <w:rFonts w:hint="eastAsia"/>
        </w:rPr>
        <w:br/>
      </w:r>
      <w:r>
        <w:rPr>
          <w:rFonts w:hint="eastAsia"/>
        </w:rPr>
        <w:t>　　第一节 留学游学市场策略分析</w:t>
      </w:r>
      <w:r>
        <w:rPr>
          <w:rFonts w:hint="eastAsia"/>
        </w:rPr>
        <w:br/>
      </w:r>
      <w:r>
        <w:rPr>
          <w:rFonts w:hint="eastAsia"/>
        </w:rPr>
        <w:t>　　　　一、留学游学价格策略分析</w:t>
      </w:r>
      <w:r>
        <w:rPr>
          <w:rFonts w:hint="eastAsia"/>
        </w:rPr>
        <w:br/>
      </w:r>
      <w:r>
        <w:rPr>
          <w:rFonts w:hint="eastAsia"/>
        </w:rPr>
        <w:t>　　　　二、留学游学渠道策略分析</w:t>
      </w:r>
      <w:r>
        <w:rPr>
          <w:rFonts w:hint="eastAsia"/>
        </w:rPr>
        <w:br/>
      </w:r>
      <w:r>
        <w:rPr>
          <w:rFonts w:hint="eastAsia"/>
        </w:rPr>
        <w:t>　　第二节 留学游学销售策略分析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提高留学游学企业竞争力的策略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一、提高中国留学游学企业核心竞争力的对策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二、留学游学企业提升竞争力的主要方向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三、影响留学游学企业核心竞争力的因素及提升途径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四、提高留学游学企业竞争力的策略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留学游学行业投资风险与控制策略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留学游学行业SWOT模型分析</w:t>
      </w:r>
      <w:r>
        <w:rPr>
          <w:rFonts w:hint="eastAsia"/>
        </w:rPr>
        <w:br/>
      </w:r>
      <w:r>
        <w:rPr>
          <w:rFonts w:hint="eastAsia"/>
        </w:rPr>
        <w:t>　　　　一、留学游学行业优势分析</w:t>
      </w:r>
      <w:r>
        <w:rPr>
          <w:rFonts w:hint="eastAsia"/>
        </w:rPr>
        <w:br/>
      </w:r>
      <w:r>
        <w:rPr>
          <w:rFonts w:hint="eastAsia"/>
        </w:rPr>
        <w:t>　　　　二、留学游学行业劣势分析</w:t>
      </w:r>
      <w:r>
        <w:rPr>
          <w:rFonts w:hint="eastAsia"/>
        </w:rPr>
        <w:br/>
      </w:r>
      <w:r>
        <w:rPr>
          <w:rFonts w:hint="eastAsia"/>
        </w:rPr>
        <w:t>　　　　三、留学游学行业机会分析</w:t>
      </w:r>
      <w:r>
        <w:rPr>
          <w:rFonts w:hint="eastAsia"/>
        </w:rPr>
        <w:br/>
      </w:r>
      <w:r>
        <w:rPr>
          <w:rFonts w:hint="eastAsia"/>
        </w:rPr>
        <w:t>　　　　四、留学游学行业风险分析</w:t>
      </w:r>
      <w:r>
        <w:rPr>
          <w:rFonts w:hint="eastAsia"/>
        </w:rPr>
        <w:br/>
      </w:r>
      <w:r>
        <w:rPr>
          <w:rFonts w:hint="eastAsia"/>
        </w:rPr>
        <w:t>　　第二节 留学游学行业投资风险及控制策略分析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一、留学游学市场风险及控制策略</w:t>
      </w:r>
      <w:r>
        <w:rPr>
          <w:rFonts w:hint="eastAsia"/>
        </w:rPr>
        <w:br/>
      </w:r>
      <w:r>
        <w:rPr>
          <w:rFonts w:hint="eastAsia"/>
        </w:rPr>
        <w:t>　　　　二、留学游学行业政策风险及控制策略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三、留学游学行业经营风险及控制策略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四、留学游学同业竞争风险及控制策略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五、留学游学行业其他风险及控制策略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2023-2029年中国留学游学行业投资潜力及发展趋势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2023-2029年留学游学行业投资潜力分析</w:t>
      </w:r>
      <w:r>
        <w:rPr>
          <w:rFonts w:hint="eastAsia"/>
        </w:rPr>
        <w:br/>
      </w:r>
      <w:r>
        <w:rPr>
          <w:rFonts w:hint="eastAsia"/>
        </w:rPr>
        <w:t>　　　　一、留学游学行业重点可投资领域</w:t>
      </w:r>
      <w:r>
        <w:rPr>
          <w:rFonts w:hint="eastAsia"/>
        </w:rPr>
        <w:br/>
      </w:r>
      <w:r>
        <w:rPr>
          <w:rFonts w:hint="eastAsia"/>
        </w:rPr>
        <w:t>　　　　二、留学游学行业目标市场需求潜力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三、留学游学行业投资潜力综合评判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中^智^林^：2023-2029年中国留学游学行业发展趋势分析</w:t>
      </w:r>
      <w:r>
        <w:rPr>
          <w:rFonts w:hint="eastAsia"/>
        </w:rPr>
        <w:br/>
      </w:r>
      <w:r>
        <w:rPr>
          <w:rFonts w:hint="eastAsia"/>
        </w:rPr>
        <w:t>　　　　一、留学游学行业规模发展趋势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二、未来留学游学产业创新的发展趋势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三、“十四五”期间我国留学游学行业发展剖析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五、未来留学游学行业发展变局剖析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9ab7633854803" w:history="1">
        <w:r>
          <w:rPr>
            <w:rStyle w:val="Hyperlink"/>
          </w:rPr>
          <w:t>中国留学游学行业发展深度调研与未来趋势报告（2023-2029年）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9ab7633854803" w:history="1">
        <w:r>
          <w:rPr>
            <w:rStyle w:val="Hyperlink"/>
          </w:rPr>
          <w:t>https://www.20087.com/3/33/LiuXueYouXueHangYeFaZhanQuShi.html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热点：出国游学、留学游学三级证书是什么、森淼留学、留学游学公司商业计划书、出国游学的好处与意义、留学游记、游学和留学哪个更好、留学生旅游、出国游学需要多少钱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83789a9ca41b0" w:history="1">
      <w:r>
        <w:rPr>
          <w:rStyle w:val="Hyperlink"/>
        </w:rPr>
        <w:t>中国留学游学行业发展深度调研与未来趋势报告（2023-2029年）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LiuXueYouXueHangYeFaZhanQuShi.html" TargetMode="External" Id="R9499ab763385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LiuXueYouXueHangYeFaZhanQuShi.html" TargetMode="External" Id="Rd2283789a9ca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2023-03-03T06:52:00Z</dcterms:created>
  <dcterms:modified xsi:type="dcterms:W3CDTF">2023-03-03T07:52:00Z</dcterms:modified>
  <dc:subject>中国留学游学行业发展深度调研与未来趋势报告（2023-2029年）</dc:subject>
  <dc:title>中国留学游学行业发展深度调研与未来趋势报告（2023-2029年）</dc:title>
  <cp:keywords>中国留学游学行业发展深度调研与未来趋势报告（2023-2029年）</cp:keywords>
  <dc:description>中国留学游学行业发展深度调研与未来趋势报告（2023-2029年）</dc:description>
</cp:coreProperties>
</file>