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203a1b6e4b7e" w:history="1">
              <w:r>
                <w:rPr>
                  <w:rStyle w:val="Hyperlink"/>
                </w:rPr>
                <w:t>中国光伏防雷汇流箱行业市场调查研究及发展趋势预测报告（2024年版）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203a1b6e4b7e" w:history="1">
              <w:r>
                <w:rPr>
                  <w:rStyle w:val="Hyperlink"/>
                </w:rPr>
                <w:t>中国光伏防雷汇流箱行业市场调查研究及发展趋势预测报告（2024年版）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b203a1b6e4b7e" w:history="1">
                <w:r>
                  <w:rPr>
                    <w:rStyle w:val="Hyperlink"/>
                  </w:rPr>
                  <w:t>https://www.20087.com/M_QiTa/51/GuangFuFangLeiHuiLiuXiangShiChangJingZhengYuFaZhanQuShi.html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光伏发电系统中的重要组成部分，用于汇集多个光伏组件产生的电流，并进行防雷保护。近年来，随着光伏产业的快速发展和技术的进步，光伏防雷汇流箱在性能和可靠性方面都有了显著提升。现代光伏防雷汇流箱不仅具备高效的电流汇集能力，还集成了先进的监控和保护功能，确保系统的安全稳定运行。</w:t>
      </w:r>
      <w:r>
        <w:rPr>
          <w:rFonts w:hint="eastAsia"/>
        </w:rPr>
        <w:br/>
      </w:r>
      <w:r>
        <w:rPr>
          <w:rFonts w:hint="eastAsia"/>
        </w:rPr>
        <w:t>　　未来，光伏防雷汇流箱的发展将更加注重智能化和可靠性。一方面，通过集成物联网技术和智能监控系统，光伏防雷汇流箱将实现远程监控和故障预警，提高系统的运维效率。另一方面，随着光伏电站规模的不断扩大，光伏防雷汇流箱将采用更先进的防雷技术和材料，确保在极端天气条件下仍能保持良好的性能。此外，随着光伏技术的进步，光伏防雷汇流箱还将探索与储能系统、智能电网等其他技术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203a1b6e4b7e" w:history="1">
        <w:r>
          <w:rPr>
            <w:rStyle w:val="Hyperlink"/>
          </w:rPr>
          <w:t>中国光伏防雷汇流箱行业市场调查研究及发展趋势预测报告（2024年版）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光伏防雷汇流箱产业链。光伏防雷汇流箱报告详细分析了市场竞争格局，聚焦了重点企业及品牌影响力，并对价格机制和光伏防雷汇流箱细分市场特征进行了探讨。此外，报告还对市场前景进行了展望，预测了行业发展趋势，并就潜在的风险与机遇提供了专业的见解。光伏防雷汇流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光伏防雷汇流箱的概念</w:t>
      </w:r>
      <w:r>
        <w:rPr>
          <w:rFonts w:hint="eastAsia"/>
        </w:rPr>
        <w:br/>
      </w:r>
      <w:r>
        <w:rPr>
          <w:rFonts w:hint="eastAsia"/>
        </w:rPr>
        <w:t>　　　　一、光伏防雷汇流箱的定义</w:t>
      </w:r>
      <w:r>
        <w:rPr>
          <w:rFonts w:hint="eastAsia"/>
        </w:rPr>
        <w:br/>
      </w:r>
      <w:r>
        <w:rPr>
          <w:rFonts w:hint="eastAsia"/>
        </w:rPr>
        <w:t>　　　　二、光伏防雷汇流箱的特点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光伏防雷汇流箱行业产业链分析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2023-2024年世界光伏防雷汇流箱行业运行现状分析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2023-2024年世界光伏防雷汇流箱行业运行综述</w:t>
      </w:r>
      <w:r>
        <w:rPr>
          <w:rFonts w:hint="eastAsia"/>
        </w:rPr>
        <w:br/>
      </w:r>
      <w:r>
        <w:rPr>
          <w:rFonts w:hint="eastAsia"/>
        </w:rPr>
        <w:t>　　　　一、世界光伏防雷汇流箱行业市场分析</w:t>
      </w:r>
      <w:r>
        <w:rPr>
          <w:rFonts w:hint="eastAsia"/>
        </w:rPr>
        <w:br/>
      </w:r>
      <w:r>
        <w:rPr>
          <w:rFonts w:hint="eastAsia"/>
        </w:rPr>
        <w:t>　　　　　　（二）供需市场分析</w:t>
      </w:r>
      <w:r>
        <w:rPr>
          <w:rFonts w:hint="eastAsia"/>
        </w:rPr>
        <w:br/>
      </w:r>
      <w:r>
        <w:rPr>
          <w:rFonts w:hint="eastAsia"/>
        </w:rPr>
        <w:t>　　　　二、国外光伏防雷汇流箱行业技术分析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2023-2024年世界主要国家光伏防雷汇流箱行业发展情况解析</w:t>
      </w:r>
      <w:r>
        <w:rPr>
          <w:rFonts w:hint="eastAsia"/>
        </w:rPr>
        <w:br/>
      </w:r>
      <w:r>
        <w:rPr>
          <w:rFonts w:hint="eastAsia"/>
        </w:rPr>
        <w:t>　　　　一、全球概况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2023-2024年世界光伏防雷汇流箱行业发展趋势分析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2023-2024年中国光伏防雷汇流箱行业运行环境分析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（三）地方政府投融资平台贷款隐含系统性金融风险</w:t>
      </w:r>
      <w:r>
        <w:rPr>
          <w:rFonts w:hint="eastAsia"/>
        </w:rPr>
        <w:br/>
      </w:r>
      <w:r>
        <w:rPr>
          <w:rFonts w:hint="eastAsia"/>
        </w:rPr>
        <w:t>　　　　　　（四）人民币升值问题日益复杂化</w:t>
      </w:r>
      <w:r>
        <w:rPr>
          <w:rFonts w:hint="eastAsia"/>
        </w:rPr>
        <w:br/>
      </w:r>
      <w:r>
        <w:rPr>
          <w:rFonts w:hint="eastAsia"/>
        </w:rPr>
        <w:t>　　　　三、2024年经济发展形势预测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（五）产能急剧扩张，产能过剩风险逐步加剧</w:t>
      </w:r>
      <w:r>
        <w:rPr>
          <w:rFonts w:hint="eastAsia"/>
        </w:rPr>
        <w:br/>
      </w:r>
      <w:r>
        <w:rPr>
          <w:rFonts w:hint="eastAsia"/>
        </w:rPr>
        <w:t>　　第二节 2023-2024年中国光伏防雷汇流箱行业发展政策环境分析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二、光伏防雷汇流箱行业政策分析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2023-2024年中国光伏防雷汇流箱行业发展社会环境分析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2023-2024年中国光伏防雷汇流箱行业市场发展分析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中国光伏防雷汇流箱行业消费市场分析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光伏防雷汇流箱行业产销数据统计分析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2024-2030年光伏防雷汇流箱行业市场发展趋势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2023-2024年中国光伏防雷汇流箱行业主要指标监测分析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2023-2024年中国光伏防雷汇流箱产业产品成本费用分析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一、2023-2024年中国光伏防雷汇流箱产业成本费用总额分析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2023-2024年中国光伏防雷汇流箱行业财务指标分析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中国光伏防雷汇流箱行业区域市场分析</w:t>
      </w:r>
      <w:r>
        <w:rPr>
          <w:rFonts w:hint="eastAsia"/>
        </w:rPr>
        <w:br/>
      </w:r>
      <w:r>
        <w:rPr>
          <w:rFonts w:hint="eastAsia"/>
        </w:rPr>
        <w:t>　　第一节 我国光伏防雷汇流箱产业地区分布分析</w:t>
      </w:r>
      <w:r>
        <w:rPr>
          <w:rFonts w:hint="eastAsia"/>
        </w:rPr>
        <w:br/>
      </w:r>
      <w:r>
        <w:rPr>
          <w:rFonts w:hint="eastAsia"/>
        </w:rPr>
        <w:t>　　第二节 国内光伏防雷汇流箱行业分析</w:t>
      </w:r>
      <w:r>
        <w:rPr>
          <w:rFonts w:hint="eastAsia"/>
        </w:rPr>
        <w:br/>
      </w:r>
      <w:r>
        <w:rPr>
          <w:rFonts w:hint="eastAsia"/>
        </w:rPr>
        <w:t>　　　　一、国内光伏防雷汇流箱行业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图表 光伏防雷汇流箱行业环境“波特五力”分析模型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2019-2024年光伏防雷汇流箱行业竞争格局分析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一、2019-2024年国内外光伏防雷汇流箱竞争分析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二、2019-2024年我国光伏防雷汇流箱市场竞争分析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三、2024-2030年国内主要光伏防雷汇流箱企业动向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光伏防雷汇流箱企业竞争策略分析</w:t>
      </w:r>
      <w:r>
        <w:rPr>
          <w:rFonts w:hint="eastAsia"/>
        </w:rPr>
        <w:br/>
      </w:r>
      <w:r>
        <w:rPr>
          <w:rFonts w:hint="eastAsia"/>
        </w:rPr>
        <w:t>　　第一节 光伏防雷汇流箱市场竞争策略分析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一、2024年光伏防雷汇流箱市场增长潜力分析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二、2024年光伏防雷汇流箱主要潜力品种分析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三、现有光伏防雷汇流箱产品竞争策略分析</w:t>
      </w:r>
      <w:r>
        <w:rPr>
          <w:rFonts w:hint="eastAsia"/>
        </w:rPr>
        <w:br/>
      </w:r>
      <w:r>
        <w:rPr>
          <w:rFonts w:hint="eastAsia"/>
        </w:rPr>
        <w:t>　　第二节 光伏防雷汇流箱企业竞争策略分析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一、光伏防雷汇流箱行业产品市场定位</w:t>
      </w:r>
      <w:r>
        <w:rPr>
          <w:rFonts w:hint="eastAsia"/>
        </w:rPr>
        <w:br/>
      </w:r>
      <w:r>
        <w:rPr>
          <w:rFonts w:hint="eastAsia"/>
        </w:rPr>
        <w:t>　　　　二、光伏防雷汇流箱行业广告推广策略</w:t>
      </w:r>
      <w:r>
        <w:rPr>
          <w:rFonts w:hint="eastAsia"/>
        </w:rPr>
        <w:br/>
      </w:r>
      <w:r>
        <w:rPr>
          <w:rFonts w:hint="eastAsia"/>
        </w:rPr>
        <w:t>　　　　　　（一） 媒介选择策略分析</w:t>
      </w:r>
      <w:r>
        <w:rPr>
          <w:rFonts w:hint="eastAsia"/>
        </w:rPr>
        <w:br/>
      </w:r>
      <w:r>
        <w:rPr>
          <w:rFonts w:hint="eastAsia"/>
        </w:rPr>
        <w:t>　　　　　　（二）企业宣传策略分析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三、光伏防雷汇流箱行业产品促销策略</w:t>
      </w:r>
      <w:r>
        <w:rPr>
          <w:rFonts w:hint="eastAsia"/>
        </w:rPr>
        <w:br/>
      </w:r>
      <w:r>
        <w:rPr>
          <w:rFonts w:hint="eastAsia"/>
        </w:rPr>
        <w:t>　　　　四、光伏防雷汇流箱行业招商加盟策略</w:t>
      </w:r>
      <w:r>
        <w:rPr>
          <w:rFonts w:hint="eastAsia"/>
        </w:rPr>
        <w:br/>
      </w:r>
      <w:r>
        <w:rPr>
          <w:rFonts w:hint="eastAsia"/>
        </w:rPr>
        <w:t>　　　　五、光伏防雷汇流箱行业网络推广策略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部分光伏防雷汇流箱企业竞争分析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四、2023-2024年发展战略</w:t>
      </w:r>
      <w:r>
        <w:rPr>
          <w:rFonts w:hint="eastAsia"/>
        </w:rPr>
        <w:br/>
      </w:r>
      <w:r>
        <w:rPr>
          <w:rFonts w:hint="eastAsia"/>
        </w:rPr>
        <w:t>　　　　五、经营效率分析</w:t>
      </w:r>
      <w:r>
        <w:rPr>
          <w:rFonts w:hint="eastAsia"/>
        </w:rPr>
        <w:br/>
      </w:r>
      <w:r>
        <w:rPr>
          <w:rFonts w:hint="eastAsia"/>
        </w:rPr>
        <w:t>　　　　六、企业偿债能力研究</w:t>
      </w:r>
      <w:r>
        <w:rPr>
          <w:rFonts w:hint="eastAsia"/>
        </w:rPr>
        <w:br/>
      </w:r>
      <w:r>
        <w:rPr>
          <w:rFonts w:hint="eastAsia"/>
        </w:rPr>
        <w:t>　　　　七、企业成长能力研究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九、天威保变盈利预测</w:t>
      </w:r>
      <w:r>
        <w:rPr>
          <w:rFonts w:hint="eastAsia"/>
        </w:rPr>
        <w:br/>
      </w:r>
      <w:r>
        <w:rPr>
          <w:rFonts w:hint="eastAsia"/>
        </w:rPr>
        <w:t>　　　　十、企业分项业绩预测</w:t>
      </w:r>
      <w:r>
        <w:rPr>
          <w:rFonts w:hint="eastAsia"/>
        </w:rPr>
        <w:br/>
      </w:r>
      <w:r>
        <w:rPr>
          <w:rFonts w:hint="eastAsia"/>
        </w:rPr>
        <w:t>　　第二节 航天机电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九、企业生产扩张能力分析</w:t>
      </w:r>
      <w:r>
        <w:rPr>
          <w:rFonts w:hint="eastAsia"/>
        </w:rPr>
        <w:br/>
      </w:r>
      <w:r>
        <w:rPr>
          <w:rFonts w:hint="eastAsia"/>
        </w:rPr>
        <w:t>　　　　十、企业盈利预测</w:t>
      </w:r>
      <w:r>
        <w:rPr>
          <w:rFonts w:hint="eastAsia"/>
        </w:rPr>
        <w:br/>
      </w:r>
      <w:r>
        <w:rPr>
          <w:rFonts w:hint="eastAsia"/>
        </w:rPr>
        <w:t>　　第三节 拓日新能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九、企业经营能力分析</w:t>
      </w:r>
      <w:r>
        <w:rPr>
          <w:rFonts w:hint="eastAsia"/>
        </w:rPr>
        <w:br/>
      </w:r>
      <w:r>
        <w:rPr>
          <w:rFonts w:hint="eastAsia"/>
        </w:rPr>
        <w:t>　　　　十、企业盈利能力分析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南京格瑞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　　五、企业技术现状特征及趋势研究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六、企业最新动态研究</w:t>
      </w:r>
      <w:r>
        <w:rPr>
          <w:rFonts w:hint="eastAsia"/>
        </w:rPr>
        <w:br/>
      </w:r>
      <w:r>
        <w:rPr>
          <w:rFonts w:hint="eastAsia"/>
        </w:rPr>
        <w:t>　　第五节 京仪绿能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四、2023-2024年发展战略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六、企业销售渠道研究</w:t>
      </w:r>
      <w:r>
        <w:rPr>
          <w:rFonts w:hint="eastAsia"/>
        </w:rPr>
        <w:br/>
      </w:r>
      <w:r>
        <w:rPr>
          <w:rFonts w:hint="eastAsia"/>
        </w:rPr>
        <w:t>　　　　七、企业技术现状特征及趋势研究</w:t>
      </w:r>
      <w:r>
        <w:rPr>
          <w:rFonts w:hint="eastAsia"/>
        </w:rPr>
        <w:br/>
      </w:r>
      <w:r>
        <w:rPr>
          <w:rFonts w:hint="eastAsia"/>
        </w:rPr>
        <w:t>　　　　八、企业最新动态研究</w:t>
      </w:r>
      <w:r>
        <w:rPr>
          <w:rFonts w:hint="eastAsia"/>
        </w:rPr>
        <w:br/>
      </w:r>
      <w:r>
        <w:rPr>
          <w:rFonts w:hint="eastAsia"/>
        </w:rPr>
        <w:t>　　　　九、企业成功案例分析</w:t>
      </w:r>
      <w:r>
        <w:rPr>
          <w:rFonts w:hint="eastAsia"/>
        </w:rPr>
        <w:br/>
      </w:r>
      <w:r>
        <w:rPr>
          <w:rFonts w:hint="eastAsia"/>
        </w:rPr>
        <w:t>　　　　十、企业规划建设研究分析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2024-2030年未来光伏防雷汇流箱行业发展预测</w:t>
      </w:r>
      <w:r>
        <w:rPr>
          <w:rFonts w:hint="eastAsia"/>
        </w:rPr>
        <w:br/>
      </w:r>
      <w:r>
        <w:rPr>
          <w:rFonts w:hint="eastAsia"/>
        </w:rPr>
        <w:t>　　第一节 未来光伏防雷汇流箱行业需求与消费预测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一、2024-2030年光伏防雷汇流箱产品消费预测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二、2024-2030年光伏防雷汇流箱市场规模预测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2024-2030年中国光伏防雷汇流箱行业供需预测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一、2024-2030年中国光伏防雷汇流箱产量预测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三、2024-2030年中国光伏防雷汇流箱供需平衡预测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光伏防雷汇流箱行业投资机会与风险</w:t>
      </w:r>
      <w:r>
        <w:rPr>
          <w:rFonts w:hint="eastAsia"/>
        </w:rPr>
        <w:br/>
      </w:r>
      <w:r>
        <w:rPr>
          <w:rFonts w:hint="eastAsia"/>
        </w:rPr>
        <w:t>　　第一节 光伏防雷汇流箱行业投资机会分析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一、光伏防雷汇流箱投资项目分析</w:t>
      </w:r>
      <w:r>
        <w:rPr>
          <w:rFonts w:hint="eastAsia"/>
        </w:rPr>
        <w:br/>
      </w:r>
      <w:r>
        <w:rPr>
          <w:rFonts w:hint="eastAsia"/>
        </w:rPr>
        <w:t>　　　　二、2024年光伏防雷汇流箱投资机会</w:t>
      </w:r>
      <w:r>
        <w:rPr>
          <w:rFonts w:hint="eastAsia"/>
        </w:rPr>
        <w:br/>
      </w:r>
      <w:r>
        <w:rPr>
          <w:rFonts w:hint="eastAsia"/>
        </w:rPr>
        <w:t>　　　　　　1、光伏发电的机会</w:t>
      </w:r>
      <w:r>
        <w:rPr>
          <w:rFonts w:hint="eastAsia"/>
        </w:rPr>
        <w:br/>
      </w:r>
      <w:r>
        <w:rPr>
          <w:rFonts w:hint="eastAsia"/>
        </w:rPr>
        <w:t>　　　　　　2）太阳能电池价格下跌</w:t>
      </w:r>
      <w:r>
        <w:rPr>
          <w:rFonts w:hint="eastAsia"/>
        </w:rPr>
        <w:br/>
      </w:r>
      <w:r>
        <w:rPr>
          <w:rFonts w:hint="eastAsia"/>
        </w:rPr>
        <w:t>　　　　　　2、光伏并网发电工程的建议</w:t>
      </w:r>
      <w:r>
        <w:rPr>
          <w:rFonts w:hint="eastAsia"/>
        </w:rPr>
        <w:br/>
      </w:r>
      <w:r>
        <w:rPr>
          <w:rFonts w:hint="eastAsia"/>
        </w:rPr>
        <w:t>　　　　三、2024年光伏防雷汇流箱投资新方向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影响光伏防雷汇流箱行业发展的主要因素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一、2024-2030年影响光伏防雷汇流箱行业运行的有利因素分析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二、2024-2030年影响光伏防雷汇流箱行业运行的不利因素分析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三、2024-2030年我国光伏防雷汇流箱行业发展面临的挑战分析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四、2024-2030年我国光伏防雷汇流箱行业发展面临的机遇分析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一、2024-2030年光伏防雷汇流箱行业市场风险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二、2024-2030年光伏防雷汇流箱行业政策风险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五、2024-2030年光伏防雷汇流箱同业竞争风险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六、2024-2030年光伏防雷汇流箱行业其他风险及控制策略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光伏防雷汇流箱行业发展战略研究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中^智^林：光伏防雷汇流箱行业投资建议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光伏防雷汇流箱解决方案示意图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光伏防雷汇流箱行业生命周期图</w:t>
      </w:r>
      <w:r>
        <w:rPr>
          <w:rFonts w:hint="eastAsia"/>
        </w:rPr>
        <w:br/>
      </w:r>
      <w:r>
        <w:rPr>
          <w:rFonts w:hint="eastAsia"/>
        </w:rPr>
        <w:t>　　图表 光伏产业链</w:t>
      </w:r>
      <w:r>
        <w:rPr>
          <w:rFonts w:hint="eastAsia"/>
        </w:rPr>
        <w:br/>
      </w:r>
      <w:r>
        <w:rPr>
          <w:rFonts w:hint="eastAsia"/>
        </w:rPr>
        <w:t>　　图表 2024年我国光伏产业分布</w:t>
      </w:r>
      <w:r>
        <w:rPr>
          <w:rFonts w:hint="eastAsia"/>
        </w:rPr>
        <w:br/>
      </w:r>
      <w:r>
        <w:rPr>
          <w:rFonts w:hint="eastAsia"/>
        </w:rPr>
        <w:t>　　图表 光伏发电用防雷汇流箱主要原料</w:t>
      </w:r>
      <w:r>
        <w:rPr>
          <w:rFonts w:hint="eastAsia"/>
        </w:rPr>
        <w:br/>
      </w:r>
      <w:r>
        <w:rPr>
          <w:rFonts w:hint="eastAsia"/>
        </w:rPr>
        <w:t>　　图表 LME铜现货价格</w:t>
      </w:r>
      <w:r>
        <w:rPr>
          <w:rFonts w:hint="eastAsia"/>
        </w:rPr>
        <w:br/>
      </w:r>
      <w:r>
        <w:rPr>
          <w:rFonts w:hint="eastAsia"/>
        </w:rPr>
        <w:t>　　图表 光伏发电汇流箱国内主要应用领域</w:t>
      </w:r>
      <w:r>
        <w:rPr>
          <w:rFonts w:hint="eastAsia"/>
        </w:rPr>
        <w:br/>
      </w:r>
      <w:r>
        <w:rPr>
          <w:rFonts w:hint="eastAsia"/>
        </w:rPr>
        <w:t>　　表格 2024年中国光伏发电市场预测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2024年中国光伏发电市场预测</w:t>
      </w:r>
      <w:r>
        <w:rPr>
          <w:rFonts w:hint="eastAsia"/>
        </w:rPr>
        <w:br/>
      </w:r>
      <w:r>
        <w:rPr>
          <w:rFonts w:hint="eastAsia"/>
        </w:rPr>
        <w:t>　　表格 2024年中国光伏发电市场预测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2024年中国光伏发电市场预测</w:t>
      </w:r>
      <w:r>
        <w:rPr>
          <w:rFonts w:hint="eastAsia"/>
        </w:rPr>
        <w:br/>
      </w:r>
      <w:r>
        <w:rPr>
          <w:rFonts w:hint="eastAsia"/>
        </w:rPr>
        <w:t>　　图表 2024-2030年光伏发电容量计划</w:t>
      </w:r>
      <w:r>
        <w:rPr>
          <w:rFonts w:hint="eastAsia"/>
        </w:rPr>
        <w:br/>
      </w:r>
      <w:r>
        <w:rPr>
          <w:rFonts w:hint="eastAsia"/>
        </w:rPr>
        <w:t>　　图表 全球新增光伏发电装机容量</w:t>
      </w:r>
      <w:r>
        <w:rPr>
          <w:rFonts w:hint="eastAsia"/>
        </w:rPr>
        <w:br/>
      </w:r>
      <w:r>
        <w:rPr>
          <w:rFonts w:hint="eastAsia"/>
        </w:rPr>
        <w:t>　　图表 2024年光伏市场份额</w:t>
      </w:r>
      <w:r>
        <w:rPr>
          <w:rFonts w:hint="eastAsia"/>
        </w:rPr>
        <w:br/>
      </w:r>
      <w:r>
        <w:rPr>
          <w:rFonts w:hint="eastAsia"/>
        </w:rPr>
        <w:t>　　图表 2019-2024年全球光伏发电新增容量</w:t>
      </w:r>
      <w:r>
        <w:rPr>
          <w:rFonts w:hint="eastAsia"/>
        </w:rPr>
        <w:br/>
      </w:r>
      <w:r>
        <w:rPr>
          <w:rFonts w:hint="eastAsia"/>
        </w:rPr>
        <w:t>　　图表 2019-2024年全球光伏电池产量</w:t>
      </w:r>
      <w:r>
        <w:rPr>
          <w:rFonts w:hint="eastAsia"/>
        </w:rPr>
        <w:br/>
      </w:r>
      <w:r>
        <w:rPr>
          <w:rFonts w:hint="eastAsia"/>
        </w:rPr>
        <w:t>　　图表 2024年全球十大太阳能光伏市场</w:t>
      </w:r>
      <w:r>
        <w:rPr>
          <w:rFonts w:hint="eastAsia"/>
        </w:rPr>
        <w:br/>
      </w:r>
      <w:r>
        <w:rPr>
          <w:rFonts w:hint="eastAsia"/>
        </w:rPr>
        <w:t>　　表格 部分国家实施的上网电价</w:t>
      </w:r>
      <w:r>
        <w:rPr>
          <w:rFonts w:hint="eastAsia"/>
        </w:rPr>
        <w:br/>
      </w:r>
      <w:r>
        <w:rPr>
          <w:rFonts w:hint="eastAsia"/>
        </w:rPr>
        <w:t>　　表格 2024年全球前十名光伏企业</w:t>
      </w:r>
      <w:r>
        <w:rPr>
          <w:rFonts w:hint="eastAsia"/>
        </w:rPr>
        <w:br/>
      </w:r>
      <w:r>
        <w:rPr>
          <w:rFonts w:hint="eastAsia"/>
        </w:rPr>
        <w:t>　　表格 各国光伏补贴政策一览（一）</w:t>
      </w:r>
      <w:r>
        <w:rPr>
          <w:rFonts w:hint="eastAsia"/>
        </w:rPr>
        <w:br/>
      </w:r>
      <w:r>
        <w:rPr>
          <w:rFonts w:hint="eastAsia"/>
        </w:rPr>
        <w:t>　　表格 各国光伏补贴政策一览（二）</w:t>
      </w:r>
      <w:r>
        <w:rPr>
          <w:rFonts w:hint="eastAsia"/>
        </w:rPr>
        <w:br/>
      </w:r>
      <w:r>
        <w:rPr>
          <w:rFonts w:hint="eastAsia"/>
        </w:rPr>
        <w:t>　　表格 各国光伏补贴政策一览（三）</w:t>
      </w:r>
      <w:r>
        <w:rPr>
          <w:rFonts w:hint="eastAsia"/>
        </w:rPr>
        <w:br/>
      </w:r>
      <w:r>
        <w:rPr>
          <w:rFonts w:hint="eastAsia"/>
        </w:rPr>
        <w:t>　　图表 加州太阳能计划补贴规定</w:t>
      </w:r>
      <w:r>
        <w:rPr>
          <w:rFonts w:hint="eastAsia"/>
        </w:rPr>
        <w:br/>
      </w:r>
      <w:r>
        <w:rPr>
          <w:rFonts w:hint="eastAsia"/>
        </w:rPr>
        <w:t>　　图表 美国新增光伏装机容量在全球中的占比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日本新增光伏装机容量在全球中的占比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2019-2024年日本年光伏装机容量</w:t>
      </w:r>
      <w:r>
        <w:rPr>
          <w:rFonts w:hint="eastAsia"/>
        </w:rPr>
        <w:br/>
      </w:r>
      <w:r>
        <w:rPr>
          <w:rFonts w:hint="eastAsia"/>
        </w:rPr>
        <w:t>　　图表 德国光伏激励政策发展历程</w:t>
      </w:r>
      <w:r>
        <w:rPr>
          <w:rFonts w:hint="eastAsia"/>
        </w:rPr>
        <w:br/>
      </w:r>
      <w:r>
        <w:rPr>
          <w:rFonts w:hint="eastAsia"/>
        </w:rPr>
        <w:t>　　图表 德国新增光伏装机容量在全球中的占比</w:t>
      </w:r>
      <w:r>
        <w:rPr>
          <w:rFonts w:hint="eastAsia"/>
        </w:rPr>
        <w:br/>
      </w:r>
      <w:r>
        <w:rPr>
          <w:rFonts w:hint="eastAsia"/>
        </w:rPr>
        <w:t>　　图表 2019-2024年德国年光伏装机容量</w:t>
      </w:r>
      <w:r>
        <w:rPr>
          <w:rFonts w:hint="eastAsia"/>
        </w:rPr>
        <w:br/>
      </w:r>
      <w:r>
        <w:rPr>
          <w:rFonts w:hint="eastAsia"/>
        </w:rPr>
        <w:t>　　图表 德国小型光伏系统安装成本（&lt;10kw）</w:t>
      </w:r>
      <w:r>
        <w:rPr>
          <w:rFonts w:hint="eastAsia"/>
        </w:rPr>
        <w:br/>
      </w:r>
      <w:r>
        <w:rPr>
          <w:rFonts w:hint="eastAsia"/>
        </w:rPr>
        <w:t>　　图表 德国民用系统上网电价（FiT）</w:t>
      </w:r>
      <w:r>
        <w:rPr>
          <w:rFonts w:hint="eastAsia"/>
        </w:rPr>
        <w:br/>
      </w:r>
      <w:r>
        <w:rPr>
          <w:rFonts w:hint="eastAsia"/>
        </w:rPr>
        <w:t>　　图表 德国电力价格</w:t>
      </w:r>
      <w:r>
        <w:rPr>
          <w:rFonts w:hint="eastAsia"/>
        </w:rPr>
        <w:br/>
      </w:r>
      <w:r>
        <w:rPr>
          <w:rFonts w:hint="eastAsia"/>
        </w:rPr>
        <w:t>　　图表 2019-2024年西班牙年光伏装机容量</w:t>
      </w:r>
      <w:r>
        <w:rPr>
          <w:rFonts w:hint="eastAsia"/>
        </w:rPr>
        <w:br/>
      </w:r>
      <w:r>
        <w:rPr>
          <w:rFonts w:hint="eastAsia"/>
        </w:rPr>
        <w:t>　　表格 其他部分国家的光伏上网补贴政策</w:t>
      </w:r>
      <w:r>
        <w:rPr>
          <w:rFonts w:hint="eastAsia"/>
        </w:rPr>
        <w:br/>
      </w:r>
      <w:r>
        <w:rPr>
          <w:rFonts w:hint="eastAsia"/>
        </w:rPr>
        <w:t>　　图表 2019-2024年全球光伏装机容量（单位：MW）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国外市场发展趋势分析</w:t>
      </w:r>
      <w:r>
        <w:rPr>
          <w:rFonts w:hint="eastAsia"/>
        </w:rPr>
        <w:br/>
      </w:r>
      <w:r>
        <w:rPr>
          <w:rFonts w:hint="eastAsia"/>
        </w:rPr>
        <w:t>　　图表 -2040年太阳能光伏发电的预测</w:t>
      </w:r>
      <w:r>
        <w:rPr>
          <w:rFonts w:hint="eastAsia"/>
        </w:rPr>
        <w:br/>
      </w:r>
      <w:r>
        <w:rPr>
          <w:rFonts w:hint="eastAsia"/>
        </w:rPr>
        <w:t>　　图表 国际能源署对太阳能光伏发电的预测</w:t>
      </w:r>
      <w:r>
        <w:rPr>
          <w:rFonts w:hint="eastAsia"/>
        </w:rPr>
        <w:br/>
      </w:r>
      <w:r>
        <w:rPr>
          <w:rFonts w:hint="eastAsia"/>
        </w:rPr>
        <w:t>　　表格 光伏发电成本预测</w:t>
      </w:r>
      <w:r>
        <w:rPr>
          <w:rFonts w:hint="eastAsia"/>
        </w:rPr>
        <w:br/>
      </w:r>
      <w:r>
        <w:rPr>
          <w:rFonts w:hint="eastAsia"/>
        </w:rPr>
        <w:t>　　表格 光伏发电装机预测/GWp</w:t>
      </w:r>
      <w:r>
        <w:rPr>
          <w:rFonts w:hint="eastAsia"/>
        </w:rPr>
        <w:br/>
      </w:r>
      <w:r>
        <w:rPr>
          <w:rFonts w:hint="eastAsia"/>
        </w:rPr>
        <w:t>　　表格 美欧日未来光伏发电成本测算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各行业城镇投资情况（2015年1-7月）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中国行业政策对光伏产业发展路线影响分析</w:t>
      </w:r>
      <w:r>
        <w:rPr>
          <w:rFonts w:hint="eastAsia"/>
        </w:rPr>
        <w:br/>
      </w:r>
      <w:r>
        <w:rPr>
          <w:rFonts w:hint="eastAsia"/>
        </w:rPr>
        <w:t>　　表格 国家新能源规划</w:t>
      </w:r>
      <w:r>
        <w:rPr>
          <w:rFonts w:hint="eastAsia"/>
        </w:rPr>
        <w:br/>
      </w:r>
      <w:r>
        <w:rPr>
          <w:rFonts w:hint="eastAsia"/>
        </w:rPr>
        <w:t>　　表格 2024年国内光伏产业情况概述</w:t>
      </w:r>
      <w:r>
        <w:rPr>
          <w:rFonts w:hint="eastAsia"/>
        </w:rPr>
        <w:br/>
      </w:r>
      <w:r>
        <w:rPr>
          <w:rFonts w:hint="eastAsia"/>
        </w:rPr>
        <w:t>　　图表 光伏防雷汇流箱接线图</w:t>
      </w:r>
      <w:r>
        <w:rPr>
          <w:rFonts w:hint="eastAsia"/>
        </w:rPr>
        <w:br/>
      </w:r>
      <w:r>
        <w:rPr>
          <w:rFonts w:hint="eastAsia"/>
        </w:rPr>
        <w:t>　　图表 汇流箱输入输出线布置图</w:t>
      </w:r>
      <w:r>
        <w:rPr>
          <w:rFonts w:hint="eastAsia"/>
        </w:rPr>
        <w:br/>
      </w:r>
      <w:r>
        <w:rPr>
          <w:rFonts w:hint="eastAsia"/>
        </w:rPr>
        <w:t>　　图表 汇流箱专利产品实景图片</w:t>
      </w:r>
      <w:r>
        <w:rPr>
          <w:rFonts w:hint="eastAsia"/>
        </w:rPr>
        <w:br/>
      </w:r>
      <w:r>
        <w:rPr>
          <w:rFonts w:hint="eastAsia"/>
        </w:rPr>
        <w:t>　　表格 光伏防雷汇流箱技术参数</w:t>
      </w:r>
      <w:r>
        <w:rPr>
          <w:rFonts w:hint="eastAsia"/>
        </w:rPr>
        <w:br/>
      </w:r>
      <w:r>
        <w:rPr>
          <w:rFonts w:hint="eastAsia"/>
        </w:rPr>
        <w:t>　　图表 光伏防雷汇流箱</w:t>
      </w:r>
      <w:r>
        <w:rPr>
          <w:rFonts w:hint="eastAsia"/>
        </w:rPr>
        <w:br/>
      </w:r>
      <w:r>
        <w:rPr>
          <w:rFonts w:hint="eastAsia"/>
        </w:rPr>
        <w:t>　　表格 2023-2024年我国光伏防雷汇流箱供需平衡分析</w:t>
      </w:r>
      <w:r>
        <w:rPr>
          <w:rFonts w:hint="eastAsia"/>
        </w:rPr>
        <w:br/>
      </w:r>
      <w:r>
        <w:rPr>
          <w:rFonts w:hint="eastAsia"/>
        </w:rPr>
        <w:t>　　图表 2023-2024年我国光伏防雷汇流箱供需平衡分析</w:t>
      </w:r>
      <w:r>
        <w:rPr>
          <w:rFonts w:hint="eastAsia"/>
        </w:rPr>
        <w:br/>
      </w:r>
      <w:r>
        <w:rPr>
          <w:rFonts w:hint="eastAsia"/>
        </w:rPr>
        <w:t>　　表格 2024年国内各地区的装机容量</w:t>
      </w:r>
      <w:r>
        <w:rPr>
          <w:rFonts w:hint="eastAsia"/>
        </w:rPr>
        <w:br/>
      </w:r>
      <w:r>
        <w:rPr>
          <w:rFonts w:hint="eastAsia"/>
        </w:rPr>
        <w:t>　　表格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表格 2023-2024年我国光伏防雷汇流箱产业工业总产值分析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图表 2023-2024年我国光伏防雷汇流箱产业工业总产值分析</w:t>
      </w:r>
      <w:r>
        <w:rPr>
          <w:rFonts w:hint="eastAsia"/>
        </w:rPr>
        <w:br/>
      </w:r>
      <w:r>
        <w:rPr>
          <w:rFonts w:hint="eastAsia"/>
        </w:rPr>
        <w:t>　　表格 我国光伏产业主要聚集地重点企业情况</w:t>
      </w:r>
      <w:r>
        <w:rPr>
          <w:rFonts w:hint="eastAsia"/>
        </w:rPr>
        <w:br/>
      </w:r>
      <w:r>
        <w:rPr>
          <w:rFonts w:hint="eastAsia"/>
        </w:rPr>
        <w:t>　　表格 2024年与2024年光伏系统造价对比（万元）</w:t>
      </w:r>
      <w:r>
        <w:rPr>
          <w:rFonts w:hint="eastAsia"/>
        </w:rPr>
        <w:br/>
      </w:r>
      <w:r>
        <w:rPr>
          <w:rFonts w:hint="eastAsia"/>
        </w:rPr>
        <w:t>　　表格 我国平价上网目标测算</w:t>
      </w:r>
      <w:r>
        <w:rPr>
          <w:rFonts w:hint="eastAsia"/>
        </w:rPr>
        <w:br/>
      </w:r>
      <w:r>
        <w:rPr>
          <w:rFonts w:hint="eastAsia"/>
        </w:rPr>
        <w:t>　　表格 重点公司盈利预测及投资评级</w:t>
      </w:r>
      <w:r>
        <w:rPr>
          <w:rFonts w:hint="eastAsia"/>
        </w:rPr>
        <w:br/>
      </w:r>
      <w:r>
        <w:rPr>
          <w:rFonts w:hint="eastAsia"/>
        </w:rPr>
        <w:t>　　图表 中国光伏产业地区分布图</w:t>
      </w:r>
      <w:r>
        <w:rPr>
          <w:rFonts w:hint="eastAsia"/>
        </w:rPr>
        <w:br/>
      </w:r>
      <w:r>
        <w:rPr>
          <w:rFonts w:hint="eastAsia"/>
        </w:rPr>
        <w:t>　　图表 光伏并网项目的地域分布</w:t>
      </w:r>
      <w:r>
        <w:rPr>
          <w:rFonts w:hint="eastAsia"/>
        </w:rPr>
        <w:br/>
      </w:r>
      <w:r>
        <w:rPr>
          <w:rFonts w:hint="eastAsia"/>
        </w:rPr>
        <w:t>　　表格 国内各大城市光伏度电成本对比</w:t>
      </w:r>
      <w:r>
        <w:rPr>
          <w:rFonts w:hint="eastAsia"/>
        </w:rPr>
        <w:br/>
      </w:r>
      <w:r>
        <w:rPr>
          <w:rFonts w:hint="eastAsia"/>
        </w:rPr>
        <w:t>　　表格 中国光伏市场中长期规划所带来的潜在需求分析 （MW）</w:t>
      </w:r>
      <w:r>
        <w:rPr>
          <w:rFonts w:hint="eastAsia"/>
        </w:rPr>
        <w:br/>
      </w:r>
      <w:r>
        <w:rPr>
          <w:rFonts w:hint="eastAsia"/>
        </w:rPr>
        <w:t>　　图表 光伏防雷汇流箱行业环境“波特五力”分析模型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2024年中国光伏发电市场预测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中国与国际光伏组件成本构成</w:t>
      </w:r>
      <w:r>
        <w:rPr>
          <w:rFonts w:hint="eastAsia"/>
        </w:rPr>
        <w:br/>
      </w:r>
      <w:r>
        <w:rPr>
          <w:rFonts w:hint="eastAsia"/>
        </w:rPr>
        <w:t>　　图表 广告主综合性地使用多种媒介</w:t>
      </w:r>
      <w:r>
        <w:rPr>
          <w:rFonts w:hint="eastAsia"/>
        </w:rPr>
        <w:br/>
      </w:r>
      <w:r>
        <w:rPr>
          <w:rFonts w:hint="eastAsia"/>
        </w:rPr>
        <w:t>　　表格 各类电视媒体的优势分布</w:t>
      </w:r>
      <w:r>
        <w:rPr>
          <w:rFonts w:hint="eastAsia"/>
        </w:rPr>
        <w:br/>
      </w:r>
      <w:r>
        <w:rPr>
          <w:rFonts w:hint="eastAsia"/>
        </w:rPr>
        <w:t>　　图表 下游用户购买时的考虑因素分析</w:t>
      </w:r>
      <w:r>
        <w:rPr>
          <w:rFonts w:hint="eastAsia"/>
        </w:rPr>
        <w:br/>
      </w:r>
      <w:r>
        <w:rPr>
          <w:rFonts w:hint="eastAsia"/>
        </w:rPr>
        <w:t>　　图表 下游用户购买时获取信息渠道分析</w:t>
      </w:r>
      <w:r>
        <w:rPr>
          <w:rFonts w:hint="eastAsia"/>
        </w:rPr>
        <w:br/>
      </w:r>
      <w:r>
        <w:rPr>
          <w:rFonts w:hint="eastAsia"/>
        </w:rPr>
        <w:t>　　图表 天威保变股权结构图</w:t>
      </w:r>
      <w:r>
        <w:rPr>
          <w:rFonts w:hint="eastAsia"/>
        </w:rPr>
        <w:br/>
      </w:r>
      <w:r>
        <w:rPr>
          <w:rFonts w:hint="eastAsia"/>
        </w:rPr>
        <w:t>　　图表 天威保变主营业务结构图</w:t>
      </w:r>
      <w:r>
        <w:rPr>
          <w:rFonts w:hint="eastAsia"/>
        </w:rPr>
        <w:br/>
      </w:r>
      <w:r>
        <w:rPr>
          <w:rFonts w:hint="eastAsia"/>
        </w:rPr>
        <w:t>　　表格 天威保变光伏产业子公司情况</w:t>
      </w:r>
      <w:r>
        <w:rPr>
          <w:rFonts w:hint="eastAsia"/>
        </w:rPr>
        <w:br/>
      </w:r>
      <w:r>
        <w:rPr>
          <w:rFonts w:hint="eastAsia"/>
        </w:rPr>
        <w:t>　　图表 企业经营效率分析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表格 天威保变盈利构成表</w:t>
      </w:r>
      <w:r>
        <w:rPr>
          <w:rFonts w:hint="eastAsia"/>
        </w:rPr>
        <w:br/>
      </w:r>
      <w:r>
        <w:rPr>
          <w:rFonts w:hint="eastAsia"/>
        </w:rPr>
        <w:t>　　表格 天威保变分项业绩预测表</w:t>
      </w:r>
      <w:r>
        <w:rPr>
          <w:rFonts w:hint="eastAsia"/>
        </w:rPr>
        <w:br/>
      </w:r>
      <w:r>
        <w:rPr>
          <w:rFonts w:hint="eastAsia"/>
        </w:rPr>
        <w:t>　　表格 航天机电光伏产业子公司情况</w:t>
      </w:r>
      <w:r>
        <w:rPr>
          <w:rFonts w:hint="eastAsia"/>
        </w:rPr>
        <w:br/>
      </w:r>
      <w:r>
        <w:rPr>
          <w:rFonts w:hint="eastAsia"/>
        </w:rPr>
        <w:t>　　图表 航天机电盈利预测表</w:t>
      </w:r>
      <w:r>
        <w:rPr>
          <w:rFonts w:hint="eastAsia"/>
        </w:rPr>
        <w:br/>
      </w:r>
      <w:r>
        <w:rPr>
          <w:rFonts w:hint="eastAsia"/>
        </w:rPr>
        <w:t>　　表格 拓日新能盈利预测表</w:t>
      </w:r>
      <w:r>
        <w:rPr>
          <w:rFonts w:hint="eastAsia"/>
        </w:rPr>
        <w:br/>
      </w:r>
      <w:r>
        <w:rPr>
          <w:rFonts w:hint="eastAsia"/>
        </w:rPr>
        <w:t>　　图表 光伏防雷汇流箱电气原理图</w:t>
      </w:r>
      <w:r>
        <w:rPr>
          <w:rFonts w:hint="eastAsia"/>
        </w:rPr>
        <w:br/>
      </w:r>
      <w:r>
        <w:rPr>
          <w:rFonts w:hint="eastAsia"/>
        </w:rPr>
        <w:t>　　图表 西藏乡乡通太阳能独立电站工程</w:t>
      </w:r>
      <w:r>
        <w:rPr>
          <w:rFonts w:hint="eastAsia"/>
        </w:rPr>
        <w:br/>
      </w:r>
      <w:r>
        <w:rPr>
          <w:rFonts w:hint="eastAsia"/>
        </w:rPr>
        <w:t>　　图表 鼓楼西大街41号20kW光伏电站示范项目</w:t>
      </w:r>
      <w:r>
        <w:rPr>
          <w:rFonts w:hint="eastAsia"/>
        </w:rPr>
        <w:br/>
      </w:r>
      <w:r>
        <w:rPr>
          <w:rFonts w:hint="eastAsia"/>
        </w:rPr>
        <w:t>　　图表 朝阳公园沙滩排球场光伏并网项目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2024-2030年光伏防雷汇流箱行业现状分析</w:t>
      </w:r>
      <w:r>
        <w:rPr>
          <w:rFonts w:hint="eastAsia"/>
        </w:rPr>
        <w:br/>
      </w:r>
      <w:r>
        <w:rPr>
          <w:rFonts w:hint="eastAsia"/>
        </w:rPr>
        <w:t>　　图表 2024-2030年我国光伏防雷汇流箱行业市场规模预测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2024-2030年我国光伏防雷汇流箱行业工业总产值预测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2024-2030年光伏防雷汇流箱行业需求预测</w:t>
      </w:r>
      <w:r>
        <w:rPr>
          <w:rFonts w:hint="eastAsia"/>
        </w:rPr>
        <w:br/>
      </w:r>
      <w:r>
        <w:rPr>
          <w:rFonts w:hint="eastAsia"/>
        </w:rPr>
        <w:t>　　表格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图表 2024-2030年光伏防雷汇流箱行业市场预测</w:t>
      </w:r>
      <w:r>
        <w:rPr>
          <w:rFonts w:hint="eastAsia"/>
        </w:rPr>
        <w:br/>
      </w:r>
      <w:r>
        <w:rPr>
          <w:rFonts w:hint="eastAsia"/>
        </w:rPr>
        <w:t>　　表格 光伏发电中远期发展规划</w:t>
      </w:r>
      <w:r>
        <w:rPr>
          <w:rFonts w:hint="eastAsia"/>
        </w:rPr>
        <w:br/>
      </w:r>
      <w:r>
        <w:rPr>
          <w:rFonts w:hint="eastAsia"/>
        </w:rPr>
        <w:t>　　图表 中国光伏发电中远期发展规划</w:t>
      </w:r>
      <w:r>
        <w:rPr>
          <w:rFonts w:hint="eastAsia"/>
        </w:rPr>
        <w:br/>
      </w:r>
      <w:r>
        <w:rPr>
          <w:rFonts w:hint="eastAsia"/>
        </w:rPr>
        <w:t>　　表格 “光跃计划”分类实施内容与年度规模</w:t>
      </w:r>
      <w:r>
        <w:rPr>
          <w:rFonts w:hint="eastAsia"/>
        </w:rPr>
        <w:br/>
      </w:r>
      <w:r>
        <w:rPr>
          <w:rFonts w:hint="eastAsia"/>
        </w:rPr>
        <w:t>　　表格 “光跃计划” 建设资金及费用分类测算表</w:t>
      </w:r>
      <w:r>
        <w:rPr>
          <w:rFonts w:hint="eastAsia"/>
        </w:rPr>
        <w:br/>
      </w:r>
      <w:r>
        <w:rPr>
          <w:rFonts w:hint="eastAsia"/>
        </w:rPr>
        <w:t>　　表格 “光跃计划” 2660MWp并网光伏实施规模及费用概况表</w:t>
      </w:r>
      <w:r>
        <w:rPr>
          <w:rFonts w:hint="eastAsia"/>
        </w:rPr>
        <w:br/>
      </w:r>
      <w:r>
        <w:rPr>
          <w:rFonts w:hint="eastAsia"/>
        </w:rPr>
        <w:t>　　表格 “光跃计划”并网光伏实施规模分配计划（MWp）</w:t>
      </w:r>
      <w:r>
        <w:rPr>
          <w:rFonts w:hint="eastAsia"/>
        </w:rPr>
        <w:br/>
      </w:r>
      <w:r>
        <w:rPr>
          <w:rFonts w:hint="eastAsia"/>
        </w:rPr>
        <w:t>　　表格 2019-2024年我国光伏装机总量</w:t>
      </w:r>
      <w:r>
        <w:rPr>
          <w:rFonts w:hint="eastAsia"/>
        </w:rPr>
        <w:br/>
      </w:r>
      <w:r>
        <w:rPr>
          <w:rFonts w:hint="eastAsia"/>
        </w:rPr>
        <w:t>　　图表 2024-2030年光伏安装和累计安装量设想</w:t>
      </w:r>
      <w:r>
        <w:rPr>
          <w:rFonts w:hint="eastAsia"/>
        </w:rPr>
        <w:br/>
      </w:r>
      <w:r>
        <w:rPr>
          <w:rFonts w:hint="eastAsia"/>
        </w:rPr>
        <w:t>　　图表 “光伏发展计划（2009-2020）”</w:t>
      </w:r>
      <w:r>
        <w:rPr>
          <w:rFonts w:hint="eastAsia"/>
        </w:rPr>
        <w:br/>
      </w:r>
      <w:r>
        <w:rPr>
          <w:rFonts w:hint="eastAsia"/>
        </w:rPr>
        <w:t>　　图表 光伏防雷汇流箱行业投资建议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203a1b6e4b7e" w:history="1">
        <w:r>
          <w:rPr>
            <w:rStyle w:val="Hyperlink"/>
          </w:rPr>
          <w:t>中国光伏防雷汇流箱行业市场调查研究及发展趋势预测报告（2024年版）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b203a1b6e4b7e" w:history="1">
        <w:r>
          <w:rPr>
            <w:rStyle w:val="Hyperlink"/>
          </w:rPr>
          <w:t>https://www.20087.com/M_QiTa/51/GuangFuFangLeiHuiLiuXiangShiChangJingZhengYuFaZhanQuShi.html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f931e50e4d6d" w:history="1">
      <w:r>
        <w:rPr>
          <w:rStyle w:val="Hyperlink"/>
        </w:rPr>
        <w:t>中国光伏防雷汇流箱行业市场调查研究及发展趋势预测报告（2024年版）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GuangFuFangLeiHuiLiuXiangShiChangJingZhengYuFaZhanQuShi.html" TargetMode="External" Id="R0bcb203a1b6e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GuangFuFangLeiHuiLiuXiangShiChangJingZhengYuFaZhanQuShi.html" TargetMode="External" Id="R97e9f931e50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2024-04-30T07:29:00Z</dcterms:created>
  <dcterms:modified xsi:type="dcterms:W3CDTF">2024-04-30T08:29:00Z</dcterms:modified>
  <dc:subject>中国光伏防雷汇流箱行业市场调查研究及发展趋势预测报告（2024年版）</dc:subject>
  <dc:title>中国光伏防雷汇流箱行业市场调查研究及发展趋势预测报告（2024年版）</dc:title>
  <cp:keywords>中国光伏防雷汇流箱行业市场调查研究及发展趋势预测报告（2024年版）</cp:keywords>
  <dc:description>中国光伏防雷汇流箱行业市场调查研究及发展趋势预测报告（2024年版）</dc:description>
</cp:coreProperties>
</file>