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7f1da7ac54053" w:history="1">
              <w:r>
                <w:rPr>
                  <w:rStyle w:val="Hyperlink"/>
                </w:rPr>
                <w:t>2024-2030年中国高新技术产品发展现状与市场前景预测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7f1da7ac54053" w:history="1">
              <w:r>
                <w:rPr>
                  <w:rStyle w:val="Hyperlink"/>
                </w:rPr>
                <w:t>2024-2030年中国高新技术产品发展现状与市场前景预测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7f1da7ac54053" w:history="1">
                <w:r>
                  <w:rPr>
                    <w:rStyle w:val="Hyperlink"/>
                  </w:rPr>
                  <w:t>https://www.20087.com/1/86/GaoXinJiShuChanPinXianZhuangYuQianJingFenXi.html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品涵盖信息技术、生物技术、新材料、新能源等多个前沿领域，是推动经济增长和产业升级的重要力量。随着全球科技创新步伐的加快，高新技术产品不断涌现，如5G通信设备、人工智能芯片、生物制药和可再生能源技术。这些产品不仅提升了生产效率，还促进了新兴产业的形成和发展。</w:t>
      </w:r>
      <w:r>
        <w:rPr>
          <w:rFonts w:hint="eastAsia"/>
        </w:rPr>
        <w:br/>
      </w:r>
      <w:r>
        <w:rPr>
          <w:rFonts w:hint="eastAsia"/>
        </w:rPr>
        <w:t>　　未来，高新技术产品将更加聚焦于集成创新和跨界融合。集成创新方面，将推动不同技术领域的交叉融合，如AI与物联网、生物技术与信息技术的结合，创造出更具颠覆性的产品和服务。跨界融合方面，高新技术将深入渗透到传统产业，如农业、制造业和服务业，推动传统行业的数字化、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7f1da7ac54053" w:history="1">
        <w:r>
          <w:rPr>
            <w:rStyle w:val="Hyperlink"/>
          </w:rPr>
          <w:t>2024-2030年中国高新技术产品发展现状与市场前景预测</w:t>
        </w:r>
      </w:hyperlink>
      <w:r>
        <w:rPr>
          <w:rFonts w:hint="eastAsia"/>
        </w:rPr>
        <w:t>》基于对高新技术产品行业的深入研究和市场监测数据，全面分析了高新技术产品行业现状、市场需求与市场规模。高新技术产品报告详细探讨了产业链结构，价格动态，以及高新技术产品各细分市场的特点。同时，还科学预测了市场前景与发展趋势，深入剖析了高新技术产品品牌竞争格局，市场集中度，以及重点企业的经营状况。高新技术产品报告旨在挖掘行业投资价值，揭示潜在风险与机遇，为投资者和决策者提供专业、科学、客观的战略建议，是了解高新技术产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高新技术产品产业概述</w:t>
      </w:r>
      <w:r>
        <w:rPr>
          <w:rFonts w:hint="eastAsia"/>
        </w:rPr>
        <w:br/>
      </w:r>
      <w:r>
        <w:rPr>
          <w:rFonts w:hint="eastAsia"/>
        </w:rPr>
        <w:t>　　第一节 高新技术产品定义与分类</w:t>
      </w:r>
      <w:r>
        <w:rPr>
          <w:rFonts w:hint="eastAsia"/>
        </w:rPr>
        <w:br/>
      </w:r>
      <w:r>
        <w:rPr>
          <w:rFonts w:hint="eastAsia"/>
        </w:rPr>
        <w:t>　　第二节 高新技术产品产业链结构及关键环节剖析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高新技术产品商业模式与盈利模式解析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高新技术产品经济指标与行业评估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全球高新技术产品市场发展综述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2019-2023年全球高新技术产品市场规模及增长趋势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主要国家与地区高新技术产品市场对比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2024-2030年全球高新技术产品行业发展趋势与前景预测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国际高新技术产品市场发展趋势及对我国启示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二、对我国高新技术产品市场的借鉴意义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中国高新技术产品行业市场规模分析与预测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高新技术产品市场的总体规模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一、2019-2023年高新技术产品市场规模变化及趋势分析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二、2024年高新技术产品行业市场规模特点</w:t>
      </w:r>
      <w:r>
        <w:rPr>
          <w:rFonts w:hint="eastAsia"/>
        </w:rPr>
        <w:br/>
      </w:r>
      <w:r>
        <w:rPr>
          <w:rFonts w:hint="eastAsia"/>
        </w:rPr>
        <w:t>　　第二节 高新技术产品市场规模的构成</w:t>
      </w:r>
      <w:r>
        <w:rPr>
          <w:rFonts w:hint="eastAsia"/>
        </w:rPr>
        <w:br/>
      </w:r>
      <w:r>
        <w:rPr>
          <w:rFonts w:hint="eastAsia"/>
        </w:rPr>
        <w:t>　　　　一、高新技术产品客户群体特征与偏好分析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二、不同类型高新技术产品市场规模分布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三、各地区高新技术产品市场规模差异与特点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高新技术产品市场规模的预测与展望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一、未来几年高新技术产品市场规模增长预测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2019-2023年中国高新技术产品行业总体发展与财务状况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2019-2023年高新技术产品行业规模情况</w:t>
      </w:r>
      <w:r>
        <w:rPr>
          <w:rFonts w:hint="eastAsia"/>
        </w:rPr>
        <w:br/>
      </w:r>
      <w:r>
        <w:rPr>
          <w:rFonts w:hint="eastAsia"/>
        </w:rPr>
        <w:t>　　　　一、高新技术产品行业企业数量规模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二、高新技术产品行业从业人员规模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三、高新技术产品行业市场敏感性分析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2019-2023年高新技术产品行业财务能力分析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一、高新技术产品行业盈利能力</w:t>
      </w:r>
      <w:r>
        <w:rPr>
          <w:rFonts w:hint="eastAsia"/>
        </w:rPr>
        <w:br/>
      </w:r>
      <w:r>
        <w:rPr>
          <w:rFonts w:hint="eastAsia"/>
        </w:rPr>
        <w:t>　　　　二、高新技术产品行业偿债能力</w:t>
      </w:r>
      <w:r>
        <w:rPr>
          <w:rFonts w:hint="eastAsia"/>
        </w:rPr>
        <w:br/>
      </w:r>
      <w:r>
        <w:rPr>
          <w:rFonts w:hint="eastAsia"/>
        </w:rPr>
        <w:t>　　　　三、高新技术产品行业营运能力</w:t>
      </w:r>
      <w:r>
        <w:rPr>
          <w:rFonts w:hint="eastAsia"/>
        </w:rPr>
        <w:br/>
      </w:r>
      <w:r>
        <w:rPr>
          <w:rFonts w:hint="eastAsia"/>
        </w:rPr>
        <w:t>　　　　四、高新技术产品行业发展能力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中国高新技术产品行业细分市场调研与机会挖掘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高新技术产品细分市场（一）市场调研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高新技术产品细分市场（二）市场调研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中国高新技术产品行业区域市场调研分析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2019-2023年中国高新技术产品行业重点区域调研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一、重点地区（一）高新技术产品市场规模与特点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二、重点地区（二）高新技术产品市场规模及特点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三、重点地区（三）高新技术产品市场规模及特点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四、重点地区（四）高新技术产品市场规模及特点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不同区域高新技术产品市场的对比与启示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二、高新技术产品市场拓展策略与建议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中国高新技术产品行业的营销渠道与客户分析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高新技术产品行业渠道分析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二、各类渠道对高新技术产品行业的影响</w:t>
      </w:r>
      <w:r>
        <w:rPr>
          <w:rFonts w:hint="eastAsia"/>
        </w:rPr>
        <w:br/>
      </w:r>
      <w:r>
        <w:rPr>
          <w:rFonts w:hint="eastAsia"/>
        </w:rPr>
        <w:t>　　　　三、主要高新技术产品企业渠道策略研究</w:t>
      </w:r>
      <w:r>
        <w:rPr>
          <w:rFonts w:hint="eastAsia"/>
        </w:rPr>
        <w:br/>
      </w:r>
      <w:r>
        <w:rPr>
          <w:rFonts w:hint="eastAsia"/>
        </w:rPr>
        <w:t>　　第二节 高新技术产品行业客户分析与定位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中国高新技术产品行业竞争格局及策略选择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高新技术产品行业总体市场竞争状况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一、高新技术产品行业竞争结构分析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二、高新技术产品企业竞争格局与集中度评估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三、高新技术产品行业SWOT分析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高新技术产品行业重点企业调研分析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高新技术产品企业发展策略分析</w:t>
      </w:r>
      <w:r>
        <w:rPr>
          <w:rFonts w:hint="eastAsia"/>
        </w:rPr>
        <w:br/>
      </w:r>
      <w:r>
        <w:rPr>
          <w:rFonts w:hint="eastAsia"/>
        </w:rPr>
        <w:t>　　第一节 高新技术产品市场与销售策略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高新技术产品品牌战略思考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中国高新技术产品行业发展环境分析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二、高新技术产品行业主管部门、监管体制及相关政策法规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3、高新技术产品行业的主要法律、法规和政策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4、2024年高新技术产品行业法律法规和政策对行业的影响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二、高新技术产品消费者需求分析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一、高新技术产品技术的应用与创新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二、高新技术产品行业发展的技术趋势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2024-2030年高新技术产品行业展趋势预测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2024-2030年高新技术产品市场发展前景分析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一、高新技术产品市场发展潜力</w:t>
      </w:r>
      <w:r>
        <w:rPr>
          <w:rFonts w:hint="eastAsia"/>
        </w:rPr>
        <w:br/>
      </w:r>
      <w:r>
        <w:rPr>
          <w:rFonts w:hint="eastAsia"/>
        </w:rPr>
        <w:t>　　　　二、高新技术产品市场前景分析</w:t>
      </w:r>
      <w:r>
        <w:rPr>
          <w:rFonts w:hint="eastAsia"/>
        </w:rPr>
        <w:br/>
      </w:r>
      <w:r>
        <w:rPr>
          <w:rFonts w:hint="eastAsia"/>
        </w:rPr>
        <w:t>　　　　三、高新技术产品细分行业发展前景分析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2024-2030年高新技术产品发展趋势预测</w:t>
      </w:r>
      <w:r>
        <w:rPr>
          <w:rFonts w:hint="eastAsia"/>
        </w:rPr>
        <w:br/>
      </w:r>
      <w:r>
        <w:rPr>
          <w:rFonts w:hint="eastAsia"/>
        </w:rPr>
        <w:t>　　　　一、高新技术产品发展趋势预测</w:t>
      </w:r>
      <w:r>
        <w:rPr>
          <w:rFonts w:hint="eastAsia"/>
        </w:rPr>
        <w:br/>
      </w:r>
      <w:r>
        <w:rPr>
          <w:rFonts w:hint="eastAsia"/>
        </w:rPr>
        <w:t>　　　　二、高新技术产品市场规模预测</w:t>
      </w:r>
      <w:r>
        <w:rPr>
          <w:rFonts w:hint="eastAsia"/>
        </w:rPr>
        <w:br/>
      </w:r>
      <w:r>
        <w:rPr>
          <w:rFonts w:hint="eastAsia"/>
        </w:rPr>
        <w:t>　　　　三、高新技术产品细分市场发展趋势预测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未来高新技术产品行业挑战与机遇探讨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一、高新技术产品行业挑战</w:t>
      </w:r>
      <w:r>
        <w:rPr>
          <w:rFonts w:hint="eastAsia"/>
        </w:rPr>
        <w:br/>
      </w:r>
      <w:r>
        <w:rPr>
          <w:rFonts w:hint="eastAsia"/>
        </w:rPr>
        <w:t>　　　　二、高新技术产品行业机遇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高新技术产品行业研究结论及建议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对高新技术产品行业发展的建议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中^智^林－对高新技术产品企业和投资者的建议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高新技术产品行业现状</w:t>
      </w:r>
      <w:r>
        <w:rPr>
          <w:rFonts w:hint="eastAsia"/>
        </w:rPr>
        <w:br/>
      </w:r>
      <w:r>
        <w:rPr>
          <w:rFonts w:hint="eastAsia"/>
        </w:rPr>
        <w:t>　　图表 高新技术产品行业产业链调研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2019-2023年高新技术产品行业市场容量统计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2019-2023年中国高新技术产品行业市场规模情况</w:t>
      </w:r>
      <w:r>
        <w:rPr>
          <w:rFonts w:hint="eastAsia"/>
        </w:rPr>
        <w:br/>
      </w:r>
      <w:r>
        <w:rPr>
          <w:rFonts w:hint="eastAsia"/>
        </w:rPr>
        <w:t>　　图表 高新技术产品行业动态</w:t>
      </w:r>
      <w:r>
        <w:rPr>
          <w:rFonts w:hint="eastAsia"/>
        </w:rPr>
        <w:br/>
      </w:r>
      <w:r>
        <w:rPr>
          <w:rFonts w:hint="eastAsia"/>
        </w:rPr>
        <w:t>　　图表 2019-2023年中国高新技术产品行业销售收入统计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2019-2023年中国高新技术产品行业盈利统计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2019-2023年中国高新技术产品行业利润总额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2019-2023年中国高新技术产品行业企业数量统计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2019-2023年中国高新技术产品行业竞争力分析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2019-2023年中国高新技术产品行业盈利能力分析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2019-2023年中国高新技术产品行业运营能力分析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2019-2023年中国高新技术产品行业偿债能力分析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2019-2023年中国高新技术产品行业发展能力分析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2019-2023年中国高新技术产品行业经营效益分析</w:t>
      </w:r>
      <w:r>
        <w:rPr>
          <w:rFonts w:hint="eastAsia"/>
        </w:rPr>
        <w:br/>
      </w:r>
      <w:r>
        <w:rPr>
          <w:rFonts w:hint="eastAsia"/>
        </w:rPr>
        <w:t>　　图表 高新技术产品行业竞争对手分析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**地区高新技术产品市场规模</w:t>
      </w:r>
      <w:r>
        <w:rPr>
          <w:rFonts w:hint="eastAsia"/>
        </w:rPr>
        <w:br/>
      </w:r>
      <w:r>
        <w:rPr>
          <w:rFonts w:hint="eastAsia"/>
        </w:rPr>
        <w:t>　　图表 **地区高新技术产品行业市场需求</w:t>
      </w:r>
      <w:r>
        <w:rPr>
          <w:rFonts w:hint="eastAsia"/>
        </w:rPr>
        <w:br/>
      </w:r>
      <w:r>
        <w:rPr>
          <w:rFonts w:hint="eastAsia"/>
        </w:rPr>
        <w:t>　　图表 **地区高新技术产品市场调研</w:t>
      </w:r>
      <w:r>
        <w:rPr>
          <w:rFonts w:hint="eastAsia"/>
        </w:rPr>
        <w:br/>
      </w:r>
      <w:r>
        <w:rPr>
          <w:rFonts w:hint="eastAsia"/>
        </w:rPr>
        <w:t>　　图表 **地区高新技术产品行业市场需求分析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**地区高新技术产品市场规模</w:t>
      </w:r>
      <w:r>
        <w:rPr>
          <w:rFonts w:hint="eastAsia"/>
        </w:rPr>
        <w:br/>
      </w:r>
      <w:r>
        <w:rPr>
          <w:rFonts w:hint="eastAsia"/>
        </w:rPr>
        <w:t>　　图表 **地区高新技术产品行业市场需求</w:t>
      </w:r>
      <w:r>
        <w:rPr>
          <w:rFonts w:hint="eastAsia"/>
        </w:rPr>
        <w:br/>
      </w:r>
      <w:r>
        <w:rPr>
          <w:rFonts w:hint="eastAsia"/>
        </w:rPr>
        <w:t>　　图表 **地区高新技术产品市场调研</w:t>
      </w:r>
      <w:r>
        <w:rPr>
          <w:rFonts w:hint="eastAsia"/>
        </w:rPr>
        <w:br/>
      </w:r>
      <w:r>
        <w:rPr>
          <w:rFonts w:hint="eastAsia"/>
        </w:rPr>
        <w:t>　　图表 **地区高新技术产品行业市场需求分析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2024-2030年中国高新技术产品行业信息化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2024-2030年中国高新技术产品行业市场容量预测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2024-2030年中国高新技术产品行业市场规模预测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2024-2030年中国高新技术产品行业风险分析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2024-2030年中国高新技术产品市场前景分析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2024-2030年中国高新技术产品行业发展趋势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7f1da7ac54053" w:history="1">
        <w:r>
          <w:rPr>
            <w:rStyle w:val="Hyperlink"/>
          </w:rPr>
          <w:t>2024-2030年中国高新技术产品发展现状与市场前景预测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7f1da7ac54053" w:history="1">
        <w:r>
          <w:rPr>
            <w:rStyle w:val="Hyperlink"/>
          </w:rPr>
          <w:t>https://www.20087.com/1/86/GaoXinJiShuChanPinXianZhuangYuQianJingFenXi.html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3dbc995d34c05" w:history="1">
      <w:r>
        <w:rPr>
          <w:rStyle w:val="Hyperlink"/>
        </w:rPr>
        <w:t>2024-2030年中国高新技术产品发展现状与市场前景预测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oXinJiShuChanPinXianZhuangYuQianJingFenXi.html" TargetMode="External" Id="R7d17f1da7ac5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oXinJiShuChanPinXianZhuangYuQianJingFenXi.html" TargetMode="External" Id="Ra7c3dbc995d3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2024-10-17T05:07:52Z</dcterms:created>
  <dcterms:modified xsi:type="dcterms:W3CDTF">2024-10-17T06:07:52Z</dcterms:modified>
  <dc:subject>2024-2030年中国高新技术产品发展现状与市场前景预测</dc:subject>
  <dc:title>2024-2030年中国高新技术产品发展现状与市场前景预测</dc:title>
  <cp:keywords>2024-2030年中国高新技术产品发展现状与市场前景预测</cp:keywords>
  <dc:description>2024-2030年中国高新技术产品发展现状与市场前景预测</dc:description>
</cp:coreProperties>
</file>