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1c8e780447af" w:history="1">
              <w:r>
                <w:rPr>
                  <w:rStyle w:val="Hyperlink"/>
                </w:rPr>
                <w:t>2025-2031年中国胶干墨水笔行业发展调研与市场前景分析报告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1c8e780447af" w:history="1">
              <w:r>
                <w:rPr>
                  <w:rStyle w:val="Hyperlink"/>
                </w:rPr>
                <w:t>2025-2031年中国胶干墨水笔行业发展调研与市场前景分析报告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1c8e780447af" w:history="1">
                <w:r>
                  <w:rPr>
                    <w:rStyle w:val="Hyperlink"/>
                  </w:rPr>
                  <w:t>https://www.20087.com/5/86/JiaoGanMoShuiBiHangYeFaZhanBaoGao.html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干墨水笔因其独特的书写体验和广泛的适用性，在办公和学生用品市场中占据了一席之地。这类笔使用速干胶状墨水，可以在多种表面上书写，如纸张、木材、塑料甚至玻璃，且书写后不易被擦拭掉。近年来，胶干墨水笔的墨水配方得到了优化，不仅提高了书写流畅性和色泽饱和度，还增强了防水和防褪色性能，满足了专业人士和创意工作者的高要求。</w:t>
      </w:r>
      <w:r>
        <w:rPr>
          <w:rFonts w:hint="eastAsia"/>
        </w:rPr>
        <w:br/>
      </w:r>
      <w:r>
        <w:rPr>
          <w:rFonts w:hint="eastAsia"/>
        </w:rPr>
        <w:t>　　胶干墨水笔的未来发展将围绕提高环保性和多功能性展开。环保型墨水，如水性或植物油基墨水，将逐渐取代传统溶剂型墨水，以减少挥发性有机化合物的排放。同时，为了适应数字化时代，胶干墨水笔可能会集成数字笔迹识别技术，使手写内容能够直接转换为电子文档，提高办公效率。此外，笔身设计将更加注重人体工程学，提供更舒适的握持感和更长的书写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1c8e780447af" w:history="1">
        <w:r>
          <w:rPr>
            <w:rStyle w:val="Hyperlink"/>
          </w:rPr>
          <w:t>2025-2031年中国胶干墨水笔行业发展调研与市场前景分析报告</w:t>
        </w:r>
      </w:hyperlink>
      <w:r>
        <w:rPr>
          <w:rFonts w:hint="eastAsia"/>
        </w:rPr>
        <w:t>》系统分析了胶干墨水笔行业的市场规模、供需关系及产业链结构，详细梳理了胶干墨水笔细分市场的品牌竞争态势与价格变化，重点剖析了行业内主要企业的经营状况，揭示了胶干墨水笔市场集中度与竞争格局。报告结合胶干墨水笔技术现状及未来发展方向，对行业前景进行了科学预测，明确了胶干墨水笔发展趋势、潜在机遇与风险。通过SWOT分析，为胶干墨水笔企业、投资者及政府部门提供了权威、客观的行业洞察与决策支持，助力把握胶干墨水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胶干墨水笔行业概述</w:t>
      </w:r>
      <w:r>
        <w:rPr>
          <w:rFonts w:hint="eastAsia"/>
        </w:rPr>
        <w:br/>
      </w:r>
      <w:r>
        <w:rPr>
          <w:rFonts w:hint="eastAsia"/>
        </w:rPr>
        <w:t>　　第一节 胶干墨水笔行业界定</w:t>
      </w:r>
      <w:r>
        <w:rPr>
          <w:rFonts w:hint="eastAsia"/>
        </w:rPr>
        <w:br/>
      </w:r>
      <w:r>
        <w:rPr>
          <w:rFonts w:hint="eastAsia"/>
        </w:rPr>
        <w:t>　　第二节 胶干墨水笔行业发展历程</w:t>
      </w:r>
      <w:r>
        <w:rPr>
          <w:rFonts w:hint="eastAsia"/>
        </w:rPr>
        <w:br/>
      </w:r>
      <w:r>
        <w:rPr>
          <w:rFonts w:hint="eastAsia"/>
        </w:rPr>
        <w:t>　　第三节 胶干墨水笔产业链分析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二、胶干墨水笔产业链模型分析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2024-2025年胶干墨水笔行业发展环境分析</w:t>
      </w:r>
      <w:r>
        <w:rPr>
          <w:rFonts w:hint="eastAsia"/>
        </w:rPr>
        <w:br/>
      </w:r>
      <w:r>
        <w:rPr>
          <w:rFonts w:hint="eastAsia"/>
        </w:rPr>
        <w:t>　　第一节 胶干墨水笔行业环境分析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胶干墨水笔行业相关政策、法规</w:t>
      </w:r>
      <w:r>
        <w:rPr>
          <w:rFonts w:hint="eastAsia"/>
        </w:rPr>
        <w:br/>
      </w:r>
      <w:r>
        <w:rPr>
          <w:rFonts w:hint="eastAsia"/>
        </w:rPr>
        <w:t>　　第三节 胶干墨水笔行业所进入的壁垒与周期性分析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中国胶干墨水笔行业产量情况分析预测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2019-2024年中国胶干墨水笔行业产量统计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2024年中国胶干墨水笔行业产量特点分析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2025-2031年中国胶干墨水笔行业产量预测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中国胶干墨水笔行业需求情况分析预测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2019-2024年中国胶干墨水笔需求情况分析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2025年中国胶干墨水笔行业需求特点分析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2019-2024年中国胶干墨水笔行业市场价格分析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2025-2031年中国胶干墨水笔行业市场需求预测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2024-2025年中国胶干墨水笔行业发展现状分析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中国胶干墨水笔行业发展现状</w:t>
      </w:r>
      <w:r>
        <w:rPr>
          <w:rFonts w:hint="eastAsia"/>
        </w:rPr>
        <w:br/>
      </w:r>
      <w:r>
        <w:rPr>
          <w:rFonts w:hint="eastAsia"/>
        </w:rPr>
        <w:t>　　　　一、胶干墨水笔行业品牌发展现状</w:t>
      </w:r>
      <w:r>
        <w:rPr>
          <w:rFonts w:hint="eastAsia"/>
        </w:rPr>
        <w:br/>
      </w:r>
      <w:r>
        <w:rPr>
          <w:rFonts w:hint="eastAsia"/>
        </w:rPr>
        <w:t>　　　　二、胶干墨水笔行业需求市场现状</w:t>
      </w:r>
      <w:r>
        <w:rPr>
          <w:rFonts w:hint="eastAsia"/>
        </w:rPr>
        <w:br/>
      </w:r>
      <w:r>
        <w:rPr>
          <w:rFonts w:hint="eastAsia"/>
        </w:rPr>
        <w:t>　　　　三、胶干墨水笔市场需求层次分析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四、中国胶干墨水笔市场走向分析</w:t>
      </w:r>
      <w:r>
        <w:rPr>
          <w:rFonts w:hint="eastAsia"/>
        </w:rPr>
        <w:br/>
      </w:r>
      <w:r>
        <w:rPr>
          <w:rFonts w:hint="eastAsia"/>
        </w:rPr>
        <w:t>　　第二节 中国胶干墨水笔产品技术分析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一、2024-2025年胶干墨水笔产品技术变化特点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二、2024-2025年胶干墨水笔产品市场的新技术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三、2024-2025年胶干墨水笔产品市场现状分析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中国胶干墨水笔行业存在的问题</w:t>
      </w:r>
      <w:r>
        <w:rPr>
          <w:rFonts w:hint="eastAsia"/>
        </w:rPr>
        <w:br/>
      </w:r>
      <w:r>
        <w:rPr>
          <w:rFonts w:hint="eastAsia"/>
        </w:rPr>
        <w:t>　　　　一、胶干墨水笔产品市场存在的主要问题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二、国内胶干墨水笔产品市场的三大瓶颈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三、胶干墨水笔产品市场遭遇的规模难题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对中国胶干墨水笔市场的分析及思考</w:t>
      </w:r>
      <w:r>
        <w:rPr>
          <w:rFonts w:hint="eastAsia"/>
        </w:rPr>
        <w:br/>
      </w:r>
      <w:r>
        <w:rPr>
          <w:rFonts w:hint="eastAsia"/>
        </w:rPr>
        <w:t>　　　　一、胶干墨水笔市场特点</w:t>
      </w:r>
      <w:r>
        <w:rPr>
          <w:rFonts w:hint="eastAsia"/>
        </w:rPr>
        <w:br/>
      </w:r>
      <w:r>
        <w:rPr>
          <w:rFonts w:hint="eastAsia"/>
        </w:rPr>
        <w:t>　　　　二、胶干墨水笔市场分析</w:t>
      </w:r>
      <w:r>
        <w:rPr>
          <w:rFonts w:hint="eastAsia"/>
        </w:rPr>
        <w:br/>
      </w:r>
      <w:r>
        <w:rPr>
          <w:rFonts w:hint="eastAsia"/>
        </w:rPr>
        <w:t>　　　　三、胶干墨水笔市场变化的方向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四、中国胶干墨水笔行业发展的新思路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五、对我国胶干墨水笔行业发展的思考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2019-2024年中国胶干墨水笔行业总体发展状况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中国胶干墨水笔行业规模情况分析</w:t>
      </w:r>
      <w:r>
        <w:rPr>
          <w:rFonts w:hint="eastAsia"/>
        </w:rPr>
        <w:br/>
      </w:r>
      <w:r>
        <w:rPr>
          <w:rFonts w:hint="eastAsia"/>
        </w:rPr>
        <w:t>　　　　一、胶干墨水笔行业单位规模情况分析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二、胶干墨水笔行业人员规模状况分析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三、胶干墨水笔行业资产规模状况分析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四、胶干墨水笔行业市场规模状况分析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五、胶干墨水笔行业敏感性分析</w:t>
      </w:r>
      <w:r>
        <w:rPr>
          <w:rFonts w:hint="eastAsia"/>
        </w:rPr>
        <w:br/>
      </w:r>
      <w:r>
        <w:rPr>
          <w:rFonts w:hint="eastAsia"/>
        </w:rPr>
        <w:t>　　第二节 中国胶干墨水笔行业财务能力分析</w:t>
      </w:r>
      <w:r>
        <w:rPr>
          <w:rFonts w:hint="eastAsia"/>
        </w:rPr>
        <w:br/>
      </w:r>
      <w:r>
        <w:rPr>
          <w:rFonts w:hint="eastAsia"/>
        </w:rPr>
        <w:t>　　　　一、胶干墨水笔行业盈利能力分析</w:t>
      </w:r>
      <w:r>
        <w:rPr>
          <w:rFonts w:hint="eastAsia"/>
        </w:rPr>
        <w:br/>
      </w:r>
      <w:r>
        <w:rPr>
          <w:rFonts w:hint="eastAsia"/>
        </w:rPr>
        <w:t>　　　　二、胶干墨水笔行业偿债能力分析</w:t>
      </w:r>
      <w:r>
        <w:rPr>
          <w:rFonts w:hint="eastAsia"/>
        </w:rPr>
        <w:br/>
      </w:r>
      <w:r>
        <w:rPr>
          <w:rFonts w:hint="eastAsia"/>
        </w:rPr>
        <w:t>　　　　三、胶干墨水笔行业营运能力分析</w:t>
      </w:r>
      <w:r>
        <w:rPr>
          <w:rFonts w:hint="eastAsia"/>
        </w:rPr>
        <w:br/>
      </w:r>
      <w:r>
        <w:rPr>
          <w:rFonts w:hint="eastAsia"/>
        </w:rPr>
        <w:t>　　　　四、胶干墨水笔行业发展能力分析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胶干墨水笔上下游行业发展现状与趋势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胶干墨水笔上游行业发展分析</w:t>
      </w:r>
      <w:r>
        <w:rPr>
          <w:rFonts w:hint="eastAsia"/>
        </w:rPr>
        <w:br/>
      </w:r>
      <w:r>
        <w:rPr>
          <w:rFonts w:hint="eastAsia"/>
        </w:rPr>
        <w:t>　　　　一、胶干墨水笔上游行业发展现状</w:t>
      </w:r>
      <w:r>
        <w:rPr>
          <w:rFonts w:hint="eastAsia"/>
        </w:rPr>
        <w:br/>
      </w:r>
      <w:r>
        <w:rPr>
          <w:rFonts w:hint="eastAsia"/>
        </w:rPr>
        <w:t>　　　　二、胶干墨水笔上游行业发展趋势预测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三、行业新动态及其对胶干墨水笔行业的影响分析</w:t>
      </w:r>
      <w:r>
        <w:rPr>
          <w:rFonts w:hint="eastAsia"/>
        </w:rPr>
        <w:br/>
      </w:r>
      <w:r>
        <w:rPr>
          <w:rFonts w:hint="eastAsia"/>
        </w:rPr>
        <w:t>　　第二节 胶干墨水笔下游行业发展分析</w:t>
      </w:r>
      <w:r>
        <w:rPr>
          <w:rFonts w:hint="eastAsia"/>
        </w:rPr>
        <w:br/>
      </w:r>
      <w:r>
        <w:rPr>
          <w:rFonts w:hint="eastAsia"/>
        </w:rPr>
        <w:t>　　　　一、胶干墨水笔下游行业发展现状</w:t>
      </w:r>
      <w:r>
        <w:rPr>
          <w:rFonts w:hint="eastAsia"/>
        </w:rPr>
        <w:br/>
      </w:r>
      <w:r>
        <w:rPr>
          <w:rFonts w:hint="eastAsia"/>
        </w:rPr>
        <w:t>　　　　二、胶干墨水笔下游行业发展趋势预测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三、行业新动态及其对胶干墨水笔行业的影响分析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中国胶干墨水笔行业进出口情况分析预测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中国胶干墨水笔行业进口情况分析预测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一、2019-2024年中国胶干墨水笔行业进口情况分析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二、2025年中国胶干墨水笔行业进口特点分析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三、2025-2031年中国胶干墨水笔行业进口情况预测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中国胶干墨水笔行业出口情况分析预测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一、2019-2024年中国胶干墨水笔行业出口情况分析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二、2025年中国胶干墨水笔行业出口特点分析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二、2025-2031年中国胶干墨水笔行业出口情况预测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影响中国胶干墨水笔行业进出口因素分析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2019-2024年中国胶干墨水笔行业重点区域发展分析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一、中国胶干墨水笔行业重点区域市场结构变化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二、**地区胶干墨水笔行业发展分析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三、**地区胶干墨水笔行业发展分析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四、**地区胶干墨水笔行业发展分析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五、**地区胶干墨水笔行业发展分析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六、**地区胶干墨水笔行业发展分析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胶干墨水笔行业重点企业发展调研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胶干墨水笔重点企业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二、胶干墨水笔企业经营状况分析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三、胶干墨水笔企业发展战略规划</w:t>
      </w:r>
      <w:r>
        <w:rPr>
          <w:rFonts w:hint="eastAsia"/>
        </w:rPr>
        <w:br/>
      </w:r>
      <w:r>
        <w:rPr>
          <w:rFonts w:hint="eastAsia"/>
        </w:rPr>
        <w:t>　　第二节 胶干墨水笔重点企业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二、胶干墨水笔企业经营状况分析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三、胶干墨水笔企业发展战略规划</w:t>
      </w:r>
      <w:r>
        <w:rPr>
          <w:rFonts w:hint="eastAsia"/>
        </w:rPr>
        <w:br/>
      </w:r>
      <w:r>
        <w:rPr>
          <w:rFonts w:hint="eastAsia"/>
        </w:rPr>
        <w:t>　　第三节 胶干墨水笔重点企业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二、胶干墨水笔企业经营状况分析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三、胶干墨水笔企业发展战略规划</w:t>
      </w:r>
      <w:r>
        <w:rPr>
          <w:rFonts w:hint="eastAsia"/>
        </w:rPr>
        <w:br/>
      </w:r>
      <w:r>
        <w:rPr>
          <w:rFonts w:hint="eastAsia"/>
        </w:rPr>
        <w:t>　　第四节 胶干墨水笔重点企业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二、胶干墨水笔企业经营状况分析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三、胶干墨水笔企业发展战略规划</w:t>
      </w:r>
      <w:r>
        <w:rPr>
          <w:rFonts w:hint="eastAsia"/>
        </w:rPr>
        <w:br/>
      </w:r>
      <w:r>
        <w:rPr>
          <w:rFonts w:hint="eastAsia"/>
        </w:rPr>
        <w:t>　　第五节 胶干墨水笔重点企业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二、胶干墨水笔企业经营状况分析</w:t>
      </w:r>
      <w:r>
        <w:rPr>
          <w:rFonts w:hint="eastAsia"/>
        </w:rPr>
        <w:br/>
      </w:r>
      <w:r>
        <w:rPr>
          <w:rFonts w:hint="eastAsia"/>
        </w:rPr>
        <w:t>　　　　三、胶干墨水笔企业发展战略规划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胶干墨水笔企业发展策略分析</w:t>
      </w:r>
      <w:r>
        <w:rPr>
          <w:rFonts w:hint="eastAsia"/>
        </w:rPr>
        <w:br/>
      </w:r>
      <w:r>
        <w:rPr>
          <w:rFonts w:hint="eastAsia"/>
        </w:rPr>
        <w:t>　　第一节 胶干墨水笔市场策略分析</w:t>
      </w:r>
      <w:r>
        <w:rPr>
          <w:rFonts w:hint="eastAsia"/>
        </w:rPr>
        <w:br/>
      </w:r>
      <w:r>
        <w:rPr>
          <w:rFonts w:hint="eastAsia"/>
        </w:rPr>
        <w:t>　　　　一、胶干墨水笔价格策略分析</w:t>
      </w:r>
      <w:r>
        <w:rPr>
          <w:rFonts w:hint="eastAsia"/>
        </w:rPr>
        <w:br/>
      </w:r>
      <w:r>
        <w:rPr>
          <w:rFonts w:hint="eastAsia"/>
        </w:rPr>
        <w:t>　　　　二、胶干墨水笔渠道策略分析</w:t>
      </w:r>
      <w:r>
        <w:rPr>
          <w:rFonts w:hint="eastAsia"/>
        </w:rPr>
        <w:br/>
      </w:r>
      <w:r>
        <w:rPr>
          <w:rFonts w:hint="eastAsia"/>
        </w:rPr>
        <w:t>　　第二节 胶干墨水笔销售策略分析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提高胶干墨水笔企业竞争力的策略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一、提高中国胶干墨水笔企业核心竞争力的对策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二、胶干墨水笔企业提升竞争力的主要方向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三、影响胶干墨水笔企业核心竞争力的因素及提升途径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四、提高胶干墨水笔企业竞争力的策略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对我国胶干墨水笔品牌的战略思考</w:t>
      </w:r>
      <w:r>
        <w:rPr>
          <w:rFonts w:hint="eastAsia"/>
        </w:rPr>
        <w:br/>
      </w:r>
      <w:r>
        <w:rPr>
          <w:rFonts w:hint="eastAsia"/>
        </w:rPr>
        <w:t>　　　　一、胶干墨水笔实施品牌战略的意义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二、胶干墨水笔企业品牌的现状分析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三、我国胶干墨水笔企业的品牌战略</w:t>
      </w:r>
      <w:r>
        <w:rPr>
          <w:rFonts w:hint="eastAsia"/>
        </w:rPr>
        <w:br/>
      </w:r>
      <w:r>
        <w:rPr>
          <w:rFonts w:hint="eastAsia"/>
        </w:rPr>
        <w:t>　　　　四、胶干墨水笔品牌战略管理的策略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中国胶干墨水笔行业营销策略分析</w:t>
      </w:r>
      <w:r>
        <w:rPr>
          <w:rFonts w:hint="eastAsia"/>
        </w:rPr>
        <w:br/>
      </w:r>
      <w:r>
        <w:rPr>
          <w:rFonts w:hint="eastAsia"/>
        </w:rPr>
        <w:t>　　第一节 胶干墨水笔市场推广策略研究分析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一、做好胶干墨水笔产品导入</w:t>
      </w:r>
      <w:r>
        <w:rPr>
          <w:rFonts w:hint="eastAsia"/>
        </w:rPr>
        <w:br/>
      </w:r>
      <w:r>
        <w:rPr>
          <w:rFonts w:hint="eastAsia"/>
        </w:rPr>
        <w:t>　　　　二、做好胶干墨水笔产品组合和产品线决策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三、胶干墨水笔行业城市市场推广策略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胶干墨水笔行业渠道营销研究分析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一、胶干墨水笔行业营销环境分析</w:t>
      </w:r>
      <w:r>
        <w:rPr>
          <w:rFonts w:hint="eastAsia"/>
        </w:rPr>
        <w:br/>
      </w:r>
      <w:r>
        <w:rPr>
          <w:rFonts w:hint="eastAsia"/>
        </w:rPr>
        <w:t>　　　　二、胶干墨水笔行业现存的营销渠道分析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三、胶干墨水笔行业终端市场营销管理策略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胶干墨水笔行业营销战略研究分析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一、中国胶干墨水笔行业有效整合营销策略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二、建立胶干墨水笔行业厂商的双嬴模式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2025-2031年胶干墨水笔行业发展机会及对策建议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胶干墨水笔行业风险预警分析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二、胶干墨水笔产业政策环境风险分析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三、胶干墨水笔行业市场风险分析</w:t>
      </w:r>
      <w:r>
        <w:rPr>
          <w:rFonts w:hint="eastAsia"/>
        </w:rPr>
        <w:br/>
      </w:r>
      <w:r>
        <w:rPr>
          <w:rFonts w:hint="eastAsia"/>
        </w:rPr>
        <w:t>　　　　四、胶干墨水笔行业发展风险防范建议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胶干墨水笔行业发展机会</w:t>
      </w:r>
      <w:r>
        <w:rPr>
          <w:rFonts w:hint="eastAsia"/>
        </w:rPr>
        <w:br/>
      </w:r>
      <w:r>
        <w:rPr>
          <w:rFonts w:hint="eastAsia"/>
        </w:rPr>
        <w:t>　　　　一、胶干墨水笔行业总体发展机会及发展建议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二、胶干墨水笔行业并购发展机会及建议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三、胶干墨水笔市场机会及发展建议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四、胶干墨水笔发展现状及存在问题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五、胶干墨水笔企业应对策略</w:t>
      </w:r>
      <w:r>
        <w:rPr>
          <w:rFonts w:hint="eastAsia"/>
        </w:rPr>
        <w:br/>
      </w:r>
      <w:r>
        <w:rPr>
          <w:rFonts w:hint="eastAsia"/>
        </w:rPr>
        <w:t>　　第三节 中^智林^－胶干墨水笔行业投资建议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胶干墨水笔介绍</w:t>
      </w:r>
      <w:r>
        <w:rPr>
          <w:rFonts w:hint="eastAsia"/>
        </w:rPr>
        <w:br/>
      </w:r>
      <w:r>
        <w:rPr>
          <w:rFonts w:hint="eastAsia"/>
        </w:rPr>
        <w:t>　　图表 胶干墨水笔图片</w:t>
      </w:r>
      <w:r>
        <w:rPr>
          <w:rFonts w:hint="eastAsia"/>
        </w:rPr>
        <w:br/>
      </w:r>
      <w:r>
        <w:rPr>
          <w:rFonts w:hint="eastAsia"/>
        </w:rPr>
        <w:t>　　图表 胶干墨水笔产业链调研</w:t>
      </w:r>
      <w:r>
        <w:rPr>
          <w:rFonts w:hint="eastAsia"/>
        </w:rPr>
        <w:br/>
      </w:r>
      <w:r>
        <w:rPr>
          <w:rFonts w:hint="eastAsia"/>
        </w:rPr>
        <w:t>　　图表 胶干墨水笔行业特点</w:t>
      </w:r>
      <w:r>
        <w:rPr>
          <w:rFonts w:hint="eastAsia"/>
        </w:rPr>
        <w:br/>
      </w:r>
      <w:r>
        <w:rPr>
          <w:rFonts w:hint="eastAsia"/>
        </w:rPr>
        <w:t>　　图表 胶干墨水笔政策</w:t>
      </w:r>
      <w:r>
        <w:rPr>
          <w:rFonts w:hint="eastAsia"/>
        </w:rPr>
        <w:br/>
      </w:r>
      <w:r>
        <w:rPr>
          <w:rFonts w:hint="eastAsia"/>
        </w:rPr>
        <w:t>　　图表 胶干墨水笔技术 标准</w:t>
      </w:r>
      <w:r>
        <w:rPr>
          <w:rFonts w:hint="eastAsia"/>
        </w:rPr>
        <w:br/>
      </w:r>
      <w:r>
        <w:rPr>
          <w:rFonts w:hint="eastAsia"/>
        </w:rPr>
        <w:t>　　图表 胶干墨水笔最新消息 动态</w:t>
      </w:r>
      <w:r>
        <w:rPr>
          <w:rFonts w:hint="eastAsia"/>
        </w:rPr>
        <w:br/>
      </w:r>
      <w:r>
        <w:rPr>
          <w:rFonts w:hint="eastAsia"/>
        </w:rPr>
        <w:t>　　图表 胶干墨水笔行业现状</w:t>
      </w:r>
      <w:r>
        <w:rPr>
          <w:rFonts w:hint="eastAsia"/>
        </w:rPr>
        <w:br/>
      </w:r>
      <w:r>
        <w:rPr>
          <w:rFonts w:hint="eastAsia"/>
        </w:rPr>
        <w:t>　　图表 2019-2024年胶干墨水笔行业市场容量统计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2019-2024年中国胶干墨水笔市场规模情况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2019-2024年中国胶干墨水笔销售统计</w:t>
      </w:r>
      <w:r>
        <w:rPr>
          <w:rFonts w:hint="eastAsia"/>
        </w:rPr>
        <w:br/>
      </w:r>
      <w:r>
        <w:rPr>
          <w:rFonts w:hint="eastAsia"/>
        </w:rPr>
        <w:t>　　图表 2019-2024年中国胶干墨水笔利润总额</w:t>
      </w:r>
      <w:r>
        <w:rPr>
          <w:rFonts w:hint="eastAsia"/>
        </w:rPr>
        <w:br/>
      </w:r>
      <w:r>
        <w:rPr>
          <w:rFonts w:hint="eastAsia"/>
        </w:rPr>
        <w:t>　　图表 2019-2024年中国胶干墨水笔企业数量统计</w:t>
      </w:r>
      <w:r>
        <w:rPr>
          <w:rFonts w:hint="eastAsia"/>
        </w:rPr>
        <w:br/>
      </w:r>
      <w:r>
        <w:rPr>
          <w:rFonts w:hint="eastAsia"/>
        </w:rPr>
        <w:t>　　图表 2025年胶干墨水笔成本和利润分析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2019-2024年中国胶干墨水笔行业经营效益分析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2019-2024年中国胶干墨水笔行业发展能力分析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2019-2024年中国胶干墨水笔行业盈利能力分析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2019-2024年中国胶干墨水笔行业运营能力分析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2019-2024年中国胶干墨水笔行业偿债能力分析</w:t>
      </w:r>
      <w:r>
        <w:rPr>
          <w:rFonts w:hint="eastAsia"/>
        </w:rPr>
        <w:br/>
      </w:r>
      <w:r>
        <w:rPr>
          <w:rFonts w:hint="eastAsia"/>
        </w:rPr>
        <w:t>　　图表 胶干墨水笔品牌分析</w:t>
      </w:r>
      <w:r>
        <w:rPr>
          <w:rFonts w:hint="eastAsia"/>
        </w:rPr>
        <w:br/>
      </w:r>
      <w:r>
        <w:rPr>
          <w:rFonts w:hint="eastAsia"/>
        </w:rPr>
        <w:t>　　图表 **地区胶干墨水笔市场规模</w:t>
      </w:r>
      <w:r>
        <w:rPr>
          <w:rFonts w:hint="eastAsia"/>
        </w:rPr>
        <w:br/>
      </w:r>
      <w:r>
        <w:rPr>
          <w:rFonts w:hint="eastAsia"/>
        </w:rPr>
        <w:t>　　图表 **地区胶干墨水笔行业市场需求</w:t>
      </w:r>
      <w:r>
        <w:rPr>
          <w:rFonts w:hint="eastAsia"/>
        </w:rPr>
        <w:br/>
      </w:r>
      <w:r>
        <w:rPr>
          <w:rFonts w:hint="eastAsia"/>
        </w:rPr>
        <w:t>　　图表 **地区胶干墨水笔市场调研</w:t>
      </w:r>
      <w:r>
        <w:rPr>
          <w:rFonts w:hint="eastAsia"/>
        </w:rPr>
        <w:br/>
      </w:r>
      <w:r>
        <w:rPr>
          <w:rFonts w:hint="eastAsia"/>
        </w:rPr>
        <w:t>　　图表 **地区胶干墨水笔行业市场需求分析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**地区胶干墨水笔市场规模</w:t>
      </w:r>
      <w:r>
        <w:rPr>
          <w:rFonts w:hint="eastAsia"/>
        </w:rPr>
        <w:br/>
      </w:r>
      <w:r>
        <w:rPr>
          <w:rFonts w:hint="eastAsia"/>
        </w:rPr>
        <w:t>　　图表 **地区胶干墨水笔行业市场需求</w:t>
      </w:r>
      <w:r>
        <w:rPr>
          <w:rFonts w:hint="eastAsia"/>
        </w:rPr>
        <w:br/>
      </w:r>
      <w:r>
        <w:rPr>
          <w:rFonts w:hint="eastAsia"/>
        </w:rPr>
        <w:t>　　图表 **地区胶干墨水笔市场调研</w:t>
      </w:r>
      <w:r>
        <w:rPr>
          <w:rFonts w:hint="eastAsia"/>
        </w:rPr>
        <w:br/>
      </w:r>
      <w:r>
        <w:rPr>
          <w:rFonts w:hint="eastAsia"/>
        </w:rPr>
        <w:t>　　图表 **地区胶干墨水笔市场需求分析</w:t>
      </w:r>
      <w:r>
        <w:rPr>
          <w:rFonts w:hint="eastAsia"/>
        </w:rPr>
        <w:br/>
      </w:r>
      <w:r>
        <w:rPr>
          <w:rFonts w:hint="eastAsia"/>
        </w:rPr>
        <w:t>　　图表 胶干墨水笔上游发展</w:t>
      </w:r>
      <w:r>
        <w:rPr>
          <w:rFonts w:hint="eastAsia"/>
        </w:rPr>
        <w:br/>
      </w:r>
      <w:r>
        <w:rPr>
          <w:rFonts w:hint="eastAsia"/>
        </w:rPr>
        <w:t>　　图表 胶干墨水笔下游发展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胶干墨水笔企业（一）概况</w:t>
      </w:r>
      <w:r>
        <w:rPr>
          <w:rFonts w:hint="eastAsia"/>
        </w:rPr>
        <w:br/>
      </w:r>
      <w:r>
        <w:rPr>
          <w:rFonts w:hint="eastAsia"/>
        </w:rPr>
        <w:t>　　图表 企业胶干墨水笔业务</w:t>
      </w:r>
      <w:r>
        <w:rPr>
          <w:rFonts w:hint="eastAsia"/>
        </w:rPr>
        <w:br/>
      </w:r>
      <w:r>
        <w:rPr>
          <w:rFonts w:hint="eastAsia"/>
        </w:rPr>
        <w:t>　　图表 胶干墨水笔企业（一）经营情况分析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胶干墨水笔企业（一）盈利能力情况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胶干墨水笔企业（二）简介</w:t>
      </w:r>
      <w:r>
        <w:rPr>
          <w:rFonts w:hint="eastAsia"/>
        </w:rPr>
        <w:br/>
      </w:r>
      <w:r>
        <w:rPr>
          <w:rFonts w:hint="eastAsia"/>
        </w:rPr>
        <w:t>　　图表 企业胶干墨水笔业务</w:t>
      </w:r>
      <w:r>
        <w:rPr>
          <w:rFonts w:hint="eastAsia"/>
        </w:rPr>
        <w:br/>
      </w:r>
      <w:r>
        <w:rPr>
          <w:rFonts w:hint="eastAsia"/>
        </w:rPr>
        <w:t>　　图表 胶干墨水笔企业（二）经营情况分析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胶干墨水笔企业（二）盈利能力情况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胶干墨水笔企业（三）概况</w:t>
      </w:r>
      <w:r>
        <w:rPr>
          <w:rFonts w:hint="eastAsia"/>
        </w:rPr>
        <w:br/>
      </w:r>
      <w:r>
        <w:rPr>
          <w:rFonts w:hint="eastAsia"/>
        </w:rPr>
        <w:t>　　图表 企业胶干墨水笔业务</w:t>
      </w:r>
      <w:r>
        <w:rPr>
          <w:rFonts w:hint="eastAsia"/>
        </w:rPr>
        <w:br/>
      </w:r>
      <w:r>
        <w:rPr>
          <w:rFonts w:hint="eastAsia"/>
        </w:rPr>
        <w:t>　　图表 胶干墨水笔企业（三）经营情况分析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胶干墨水笔企业（三）盈利能力情况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胶干墨水笔企业（四）简介</w:t>
      </w:r>
      <w:r>
        <w:rPr>
          <w:rFonts w:hint="eastAsia"/>
        </w:rPr>
        <w:br/>
      </w:r>
      <w:r>
        <w:rPr>
          <w:rFonts w:hint="eastAsia"/>
        </w:rPr>
        <w:t>　　图表 企业胶干墨水笔业务</w:t>
      </w:r>
      <w:r>
        <w:rPr>
          <w:rFonts w:hint="eastAsia"/>
        </w:rPr>
        <w:br/>
      </w:r>
      <w:r>
        <w:rPr>
          <w:rFonts w:hint="eastAsia"/>
        </w:rPr>
        <w:t>　　图表 胶干墨水笔企业（四）经营情况分析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胶干墨水笔企业（四）盈利能力情况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胶干墨水笔企业（四）成长能力情况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胶干墨水笔投资、并购情况</w:t>
      </w:r>
      <w:r>
        <w:rPr>
          <w:rFonts w:hint="eastAsia"/>
        </w:rPr>
        <w:br/>
      </w:r>
      <w:r>
        <w:rPr>
          <w:rFonts w:hint="eastAsia"/>
        </w:rPr>
        <w:t>　　图表 胶干墨水笔优势</w:t>
      </w:r>
      <w:r>
        <w:rPr>
          <w:rFonts w:hint="eastAsia"/>
        </w:rPr>
        <w:br/>
      </w:r>
      <w:r>
        <w:rPr>
          <w:rFonts w:hint="eastAsia"/>
        </w:rPr>
        <w:t>　　图表 胶干墨水笔劣势</w:t>
      </w:r>
      <w:r>
        <w:rPr>
          <w:rFonts w:hint="eastAsia"/>
        </w:rPr>
        <w:br/>
      </w:r>
      <w:r>
        <w:rPr>
          <w:rFonts w:hint="eastAsia"/>
        </w:rPr>
        <w:t>　　图表 胶干墨水笔机会</w:t>
      </w:r>
      <w:r>
        <w:rPr>
          <w:rFonts w:hint="eastAsia"/>
        </w:rPr>
        <w:br/>
      </w:r>
      <w:r>
        <w:rPr>
          <w:rFonts w:hint="eastAsia"/>
        </w:rPr>
        <w:t>　　图表 胶干墨水笔威胁</w:t>
      </w:r>
      <w:r>
        <w:rPr>
          <w:rFonts w:hint="eastAsia"/>
        </w:rPr>
        <w:br/>
      </w:r>
      <w:r>
        <w:rPr>
          <w:rFonts w:hint="eastAsia"/>
        </w:rPr>
        <w:t>　　图表 进入胶干墨水笔行业壁垒</w:t>
      </w:r>
      <w:r>
        <w:rPr>
          <w:rFonts w:hint="eastAsia"/>
        </w:rPr>
        <w:br/>
      </w:r>
      <w:r>
        <w:rPr>
          <w:rFonts w:hint="eastAsia"/>
        </w:rPr>
        <w:t>　　图表 胶干墨水笔发展有利因素</w:t>
      </w:r>
      <w:r>
        <w:rPr>
          <w:rFonts w:hint="eastAsia"/>
        </w:rPr>
        <w:br/>
      </w:r>
      <w:r>
        <w:rPr>
          <w:rFonts w:hint="eastAsia"/>
        </w:rPr>
        <w:t>　　图表 胶干墨水笔发展不利因素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2025-2031年中国胶干墨水笔行业信息化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2025-2031年中国胶干墨水笔行业市场容量预测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2025-2031年中国胶干墨水笔行业市场规模预测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2025-2031年中国胶干墨水笔行业风险</w:t>
      </w:r>
      <w:r>
        <w:rPr>
          <w:rFonts w:hint="eastAsia"/>
        </w:rPr>
        <w:br/>
      </w:r>
      <w:r>
        <w:rPr>
          <w:rFonts w:hint="eastAsia"/>
        </w:rPr>
        <w:t>　　图表 2025-2031年中国胶干墨水笔市场前景分析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2025-2031年中国胶干墨水笔发展趋势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1c8e780447af" w:history="1">
        <w:r>
          <w:rPr>
            <w:rStyle w:val="Hyperlink"/>
          </w:rPr>
          <w:t>2025-2031年中国胶干墨水笔行业发展调研与市场前景分析报告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1c8e780447af" w:history="1">
        <w:r>
          <w:rPr>
            <w:rStyle w:val="Hyperlink"/>
          </w:rPr>
          <w:t>https://www.20087.com/5/86/JiaoGanMoShuiBiHangYeFaZhanBaoGao.html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热点：墨水胶太多、胶状墨水、胶质墨水、墨水含胶作用、墨水加胶水是什么原理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c82a8bc4f4527" w:history="1">
      <w:r>
        <w:rPr>
          <w:rStyle w:val="Hyperlink"/>
        </w:rPr>
        <w:t>2025-2031年中国胶干墨水笔行业发展调研与市场前景分析报告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GanMoShuiBiHangYeFaZhanBaoGao.html" TargetMode="External" Id="Rc3321c8e7804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GanMoShuiBiHangYeFaZhanBaoGao.html" TargetMode="External" Id="Rc96c82a8bc4f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2025-03-06T03:26:00Z</dcterms:created>
  <dcterms:modified xsi:type="dcterms:W3CDTF">2025-03-06T04:26:00Z</dcterms:modified>
  <dc:subject>2025-2031年中国胶干墨水笔行业发展调研与市场前景分析报告</dc:subject>
  <dc:title>2025-2031年中国胶干墨水笔行业发展调研与市场前景分析报告</dc:title>
  <cp:keywords>2025-2031年中国胶干墨水笔行业发展调研与市场前景分析报告</cp:keywords>
  <dc:description>2025-2031年中国胶干墨水笔行业发展调研与市场前景分析报告</dc:description>
</cp:coreProperties>
</file>