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f64f5e4b14ed1" w:history="1">
              <w:r>
                <w:rPr>
                  <w:rStyle w:val="Hyperlink"/>
                </w:rPr>
                <w:t>中国水质监测行业现状分析与发展趋势研究报告（2025年版）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f64f5e4b14ed1" w:history="1">
              <w:r>
                <w:rPr>
                  <w:rStyle w:val="Hyperlink"/>
                </w:rPr>
                <w:t>中国水质监测行业现状分析与发展趋势研究报告（2025年版）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f64f5e4b14ed1" w:history="1">
                <w:r>
                  <w:rPr>
                    <w:rStyle w:val="Hyperlink"/>
                  </w:rPr>
                  <w:t>https://www.20087.com/M_QiTa/66/ShuiZhiJianCeHangYeXianZhuangYuFaZhanQuShi.html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是环境保护和水资源管理的重要组成部分，涉及饮用水安全、工业废水排放和自然水体保护等多个方面。近年来，随着水污染事件的频发和公众环保意识的觉醒，水质监测的需求日益迫切。传感技术和数据分析的进步，如在线监测系统和卫星遥感技术，使得水质监测更加实时和全面。同时，政策法规的完善促进了监测网络的建设和数据共享机制的形成。</w:t>
      </w:r>
      <w:r>
        <w:rPr>
          <w:rFonts w:hint="eastAsia"/>
        </w:rPr>
        <w:br/>
      </w:r>
      <w:r>
        <w:rPr>
          <w:rFonts w:hint="eastAsia"/>
        </w:rPr>
        <w:t>　　未来，水质监测将更加依赖于高科技和大数据。物联网技术将实现水质监测设备的互联互通，形成覆盖广泛区域的智能监测网络，提高监测效率和准确性。同时，人工智能算法的应用将增强数据分析能力，帮助预测水质变化趋势，支持决策制定。此外，跨学科合作，如与生态学和公共卫生学的结合，将推动水质监测向综合性环境健康监测体系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f64f5e4b14ed1" w:history="1">
        <w:r>
          <w:rPr>
            <w:rStyle w:val="Hyperlink"/>
          </w:rPr>
          <w:t>中国水质监测行业现状分析与发展趋势研究报告（2025年版）</w:t>
        </w:r>
      </w:hyperlink>
      <w:r>
        <w:rPr>
          <w:rFonts w:hint="eastAsia"/>
        </w:rPr>
        <w:t>》通过详实的数据分析，全面解析了水质监测行业的市场规模、需求动态及价格趋势，深入探讨了水质监测产业链上下游的协同关系与竞争格局变化。报告对水质监测细分市场进行精准划分，结合重点企业研究，揭示了品牌影响力与市场集中度的现状，为行业参与者提供了清晰的竞争态势洞察。同时，报告结合宏观经济环境、技术发展路径及消费者需求演变，科学预测了水质监测行业的未来发展方向，并针对潜在风险提出了切实可行的应对策略。报告为水质监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第一节 水质监测行业界定</w:t>
      </w:r>
      <w:r>
        <w:rPr>
          <w:rFonts w:hint="eastAsia"/>
        </w:rPr>
        <w:br/>
      </w:r>
      <w:r>
        <w:rPr>
          <w:rFonts w:hint="eastAsia"/>
        </w:rPr>
        <w:t>　　　　一、水质监测行业定义</w:t>
      </w:r>
      <w:r>
        <w:rPr>
          <w:rFonts w:hint="eastAsia"/>
        </w:rPr>
        <w:br/>
      </w:r>
      <w:r>
        <w:rPr>
          <w:rFonts w:hint="eastAsia"/>
        </w:rPr>
        <w:t>　　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二、水质监测行业产品分类</w:t>
      </w:r>
      <w:r>
        <w:rPr>
          <w:rFonts w:hint="eastAsia"/>
        </w:rPr>
        <w:br/>
      </w:r>
      <w:r>
        <w:rPr>
          <w:rFonts w:hint="eastAsia"/>
        </w:rPr>
        <w:t>　　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　　2、在线监测仪器</w:t>
      </w:r>
      <w:r>
        <w:rPr>
          <w:rFonts w:hint="eastAsia"/>
        </w:rPr>
        <w:br/>
      </w:r>
      <w:r>
        <w:rPr>
          <w:rFonts w:hint="eastAsia"/>
        </w:rPr>
        <w:t>　　　　　　3、水质分析仪器</w:t>
      </w:r>
      <w:r>
        <w:rPr>
          <w:rFonts w:hint="eastAsia"/>
        </w:rPr>
        <w:br/>
      </w:r>
      <w:r>
        <w:rPr>
          <w:rFonts w:hint="eastAsia"/>
        </w:rPr>
        <w:t>　　第二节 水质监测行业统计标准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水质监测行业产业链分析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一、水质监测产业社会环境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一、水质监测技术分析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一、全球水质监测行业发展概况</w:t>
      </w:r>
      <w:r>
        <w:rPr>
          <w:rFonts w:hint="eastAsia"/>
        </w:rPr>
        <w:br/>
      </w:r>
      <w:r>
        <w:rPr>
          <w:rFonts w:hint="eastAsia"/>
        </w:rPr>
        <w:t>　　　　二、全球水质监测市场结构</w:t>
      </w:r>
      <w:r>
        <w:rPr>
          <w:rFonts w:hint="eastAsia"/>
        </w:rPr>
        <w:br/>
      </w:r>
      <w:r>
        <w:rPr>
          <w:rFonts w:hint="eastAsia"/>
        </w:rPr>
        <w:t>　　　　三、全球水质监测行业发展特征</w:t>
      </w:r>
      <w:r>
        <w:rPr>
          <w:rFonts w:hint="eastAsia"/>
        </w:rPr>
        <w:br/>
      </w:r>
      <w:r>
        <w:rPr>
          <w:rFonts w:hint="eastAsia"/>
        </w:rPr>
        <w:t>　　　　四、全球水质监测行业竞争格局</w:t>
      </w:r>
      <w:r>
        <w:rPr>
          <w:rFonts w:hint="eastAsia"/>
        </w:rPr>
        <w:br/>
      </w:r>
      <w:r>
        <w:rPr>
          <w:rFonts w:hint="eastAsia"/>
        </w:rPr>
        <w:t>　　　　五、全球水质监测市场区域分布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2、欧洲水质监测市场结构及运营情况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2、北美水质监测市场结构及运营情况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2、日本水质监测市场结构及运营情况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1、韩国水质监测行业发展概况</w:t>
      </w:r>
      <w:r>
        <w:rPr>
          <w:rFonts w:hint="eastAsia"/>
        </w:rPr>
        <w:br/>
      </w:r>
      <w:r>
        <w:rPr>
          <w:rFonts w:hint="eastAsia"/>
        </w:rPr>
        <w:t>　　　　　　2、韩国水质监测市场结构及运营情况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四、我国水质监测行业商业模式分析</w:t>
      </w:r>
      <w:r>
        <w:rPr>
          <w:rFonts w:hint="eastAsia"/>
        </w:rPr>
        <w:br/>
      </w:r>
      <w:r>
        <w:rPr>
          <w:rFonts w:hint="eastAsia"/>
        </w:rPr>
        <w:t>　　第二节 水质监测行业发展现状</w:t>
      </w:r>
      <w:r>
        <w:rPr>
          <w:rFonts w:hint="eastAsia"/>
        </w:rPr>
        <w:br/>
      </w:r>
      <w:r>
        <w:rPr>
          <w:rFonts w:hint="eastAsia"/>
        </w:rPr>
        <w:t>　　　　一、我国水质监测行业市场规模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二、我国水质监测行业发展分析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三、中国水质监测企业发展分析</w:t>
      </w:r>
      <w:r>
        <w:rPr>
          <w:rFonts w:hint="eastAsia"/>
        </w:rPr>
        <w:br/>
      </w:r>
      <w:r>
        <w:rPr>
          <w:rFonts w:hint="eastAsia"/>
        </w:rPr>
        <w:t>　　第三节 水质监测市场情况分析</w:t>
      </w:r>
      <w:r>
        <w:rPr>
          <w:rFonts w:hint="eastAsia"/>
        </w:rPr>
        <w:br/>
      </w:r>
      <w:r>
        <w:rPr>
          <w:rFonts w:hint="eastAsia"/>
        </w:rPr>
        <w:t>　　　　一、中国水质监测市场总体概况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二、中国水质监测产品市场发展分析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三、中国水质监测产品市场供求分析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四、中国水质监测产品市场进出口分析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我国水质监测市场价格走势分析</w:t>
      </w:r>
      <w:r>
        <w:rPr>
          <w:rFonts w:hint="eastAsia"/>
        </w:rPr>
        <w:br/>
      </w:r>
      <w:r>
        <w:rPr>
          <w:rFonts w:hint="eastAsia"/>
        </w:rPr>
        <w:t>　　　　一、水质监测市场定价机制组成</w:t>
      </w:r>
      <w:r>
        <w:rPr>
          <w:rFonts w:hint="eastAsia"/>
        </w:rPr>
        <w:br/>
      </w:r>
      <w:r>
        <w:rPr>
          <w:rFonts w:hint="eastAsia"/>
        </w:rPr>
        <w:t>　　　　二、水质监测市场价格影响因素</w:t>
      </w:r>
      <w:r>
        <w:rPr>
          <w:rFonts w:hint="eastAsia"/>
        </w:rPr>
        <w:br/>
      </w:r>
      <w:r>
        <w:rPr>
          <w:rFonts w:hint="eastAsia"/>
        </w:rPr>
        <w:t>　　　　三、水质监测产品价格走势分析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四、2025-2031年水质监测产品价格走势预测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中国水质监测行业产销情况分析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一、我国水质监测行业工业总产值</w:t>
      </w:r>
      <w:r>
        <w:rPr>
          <w:rFonts w:hint="eastAsia"/>
        </w:rPr>
        <w:br/>
      </w:r>
      <w:r>
        <w:rPr>
          <w:rFonts w:hint="eastAsia"/>
        </w:rPr>
        <w:t>　　　　二、我国水质监测行业工业销售产值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三、我国水质监测行业产销率</w:t>
      </w:r>
      <w:r>
        <w:rPr>
          <w:rFonts w:hint="eastAsia"/>
        </w:rPr>
        <w:br/>
      </w:r>
      <w:r>
        <w:rPr>
          <w:rFonts w:hint="eastAsia"/>
        </w:rPr>
        <w:t>　　第三节 中国水质监测行业财务指标总体分析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2、我国水质监测行业利润总额增长率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3、我国水质监测行业主营业务收入增长率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4、我国水质监测行业资本保值增值率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我国水质监测细分市场分析及预测</w:t>
      </w:r>
      <w:r>
        <w:rPr>
          <w:rFonts w:hint="eastAsia"/>
        </w:rPr>
        <w:br/>
      </w:r>
      <w:r>
        <w:rPr>
          <w:rFonts w:hint="eastAsia"/>
        </w:rPr>
        <w:t>　　第一节 地表水质监测市场分析</w:t>
      </w:r>
      <w:r>
        <w:rPr>
          <w:rFonts w:hint="eastAsia"/>
        </w:rPr>
        <w:br/>
      </w:r>
      <w:r>
        <w:rPr>
          <w:rFonts w:hint="eastAsia"/>
        </w:rPr>
        <w:t>　　　　一、地表水质监测市场概况</w:t>
      </w:r>
      <w:r>
        <w:rPr>
          <w:rFonts w:hint="eastAsia"/>
        </w:rPr>
        <w:br/>
      </w:r>
      <w:r>
        <w:rPr>
          <w:rFonts w:hint="eastAsia"/>
        </w:rPr>
        <w:t>　　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　　3、河流断面水质监测需求分析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三、湖泊水库水质监测需求分析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　　3、湖泊水库水质监测需求分析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四、饮用水源地水质监测需求分析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　　3、饮用水源地水质监测需求分析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五、城市景观河道水质监测需求分析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　　3、城市景观河道水质监测需求分析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六、近岸海域水质监测需求分析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　　3、近岸海域水质监测需求分析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七、重点水利工程水质监测</w:t>
      </w:r>
      <w:r>
        <w:rPr>
          <w:rFonts w:hint="eastAsia"/>
        </w:rPr>
        <w:br/>
      </w:r>
      <w:r>
        <w:rPr>
          <w:rFonts w:hint="eastAsia"/>
        </w:rPr>
        <w:t>　　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　　3、重点水利工程水质监测需求分析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第二节 废水污染源监测市场分析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一、废水污染源监测市场概况</w:t>
      </w:r>
      <w:r>
        <w:rPr>
          <w:rFonts w:hint="eastAsia"/>
        </w:rPr>
        <w:br/>
      </w:r>
      <w:r>
        <w:rPr>
          <w:rFonts w:hint="eastAsia"/>
        </w:rPr>
        <w:t>　　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三、畜禽养殖业排放源监测需求分析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四、石油、矿山开采用水排放源监测需求分析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五、工业废水排放源水质监测需求分析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水质监测行业区域市场分析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水质监测区域市场分析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2、吉林省水质监测市场分析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3、辽宁省水质监测市场分析</w:t>
      </w:r>
      <w:r>
        <w:rPr>
          <w:rFonts w:hint="eastAsia"/>
        </w:rPr>
        <w:br/>
      </w:r>
      <w:r>
        <w:rPr>
          <w:rFonts w:hint="eastAsia"/>
        </w:rPr>
        <w:t>　　　　二、华北地区水质监测市场分析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1、北京市水质监测市场分析</w:t>
      </w:r>
      <w:r>
        <w:rPr>
          <w:rFonts w:hint="eastAsia"/>
        </w:rPr>
        <w:br/>
      </w:r>
      <w:r>
        <w:rPr>
          <w:rFonts w:hint="eastAsia"/>
        </w:rPr>
        <w:t>　　　　　　2、天津市水质监测市场分析</w:t>
      </w:r>
      <w:r>
        <w:rPr>
          <w:rFonts w:hint="eastAsia"/>
        </w:rPr>
        <w:br/>
      </w:r>
      <w:r>
        <w:rPr>
          <w:rFonts w:hint="eastAsia"/>
        </w:rPr>
        <w:t>　　　　　　3、河北省水质监测市场分析</w:t>
      </w:r>
      <w:r>
        <w:rPr>
          <w:rFonts w:hint="eastAsia"/>
        </w:rPr>
        <w:br/>
      </w:r>
      <w:r>
        <w:rPr>
          <w:rFonts w:hint="eastAsia"/>
        </w:rPr>
        <w:t>　　　　三、华东地区水质监测市场分析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1、山东省水质监测市场分析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2、上海市水质监测市场分析</w:t>
      </w:r>
      <w:r>
        <w:rPr>
          <w:rFonts w:hint="eastAsia"/>
        </w:rPr>
        <w:br/>
      </w:r>
      <w:r>
        <w:rPr>
          <w:rFonts w:hint="eastAsia"/>
        </w:rPr>
        <w:t>　　　　　　3、江苏省水质监测市场分析</w:t>
      </w:r>
      <w:r>
        <w:rPr>
          <w:rFonts w:hint="eastAsia"/>
        </w:rPr>
        <w:br/>
      </w:r>
      <w:r>
        <w:rPr>
          <w:rFonts w:hint="eastAsia"/>
        </w:rPr>
        <w:t>　　　　　　4、浙江省水质监测市场分析</w:t>
      </w:r>
      <w:r>
        <w:rPr>
          <w:rFonts w:hint="eastAsia"/>
        </w:rPr>
        <w:br/>
      </w:r>
      <w:r>
        <w:rPr>
          <w:rFonts w:hint="eastAsia"/>
        </w:rPr>
        <w:t>　　　　　　5、福建省水质监测市场分析</w:t>
      </w:r>
      <w:r>
        <w:rPr>
          <w:rFonts w:hint="eastAsia"/>
        </w:rPr>
        <w:br/>
      </w:r>
      <w:r>
        <w:rPr>
          <w:rFonts w:hint="eastAsia"/>
        </w:rPr>
        <w:t>　　　　　　6、安徽省水质监测市场分析</w:t>
      </w:r>
      <w:r>
        <w:rPr>
          <w:rFonts w:hint="eastAsia"/>
        </w:rPr>
        <w:br/>
      </w:r>
      <w:r>
        <w:rPr>
          <w:rFonts w:hint="eastAsia"/>
        </w:rPr>
        <w:t>　　　　四、华南地区水质监测市场分析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1、广东省水质监测市场分析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2、广西省水质监测市场分析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3、海南省水质监测市场分析</w:t>
      </w:r>
      <w:r>
        <w:rPr>
          <w:rFonts w:hint="eastAsia"/>
        </w:rPr>
        <w:br/>
      </w:r>
      <w:r>
        <w:rPr>
          <w:rFonts w:hint="eastAsia"/>
        </w:rPr>
        <w:t>　　　　五、华中地区水质监测市场分析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1、湖北省水质监测市场分析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2、湖南省水质监测市场分析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3、河南省水质监测市场分析</w:t>
      </w:r>
      <w:r>
        <w:rPr>
          <w:rFonts w:hint="eastAsia"/>
        </w:rPr>
        <w:br/>
      </w:r>
      <w:r>
        <w:rPr>
          <w:rFonts w:hint="eastAsia"/>
        </w:rPr>
        <w:t>　　　　六、西南地区水质监测市场分析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1、四川省水质监测市场分析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2、云南省水质监测市场分析</w:t>
      </w:r>
      <w:r>
        <w:rPr>
          <w:rFonts w:hint="eastAsia"/>
        </w:rPr>
        <w:br/>
      </w:r>
      <w:r>
        <w:rPr>
          <w:rFonts w:hint="eastAsia"/>
        </w:rPr>
        <w:t>　　　　　　3、贵州省水质监测市场分析</w:t>
      </w:r>
      <w:r>
        <w:rPr>
          <w:rFonts w:hint="eastAsia"/>
        </w:rPr>
        <w:br/>
      </w:r>
      <w:r>
        <w:rPr>
          <w:rFonts w:hint="eastAsia"/>
        </w:rPr>
        <w:t>　　　　七、西北地区水质监测市场分析</w:t>
      </w:r>
      <w:r>
        <w:rPr>
          <w:rFonts w:hint="eastAsia"/>
        </w:rPr>
        <w:br/>
      </w:r>
      <w:r>
        <w:rPr>
          <w:rFonts w:hint="eastAsia"/>
        </w:rPr>
        <w:t>　　　　　　1、甘肃省水质监测市场分析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2、新疆自治区水质监测市场分析</w:t>
      </w:r>
      <w:r>
        <w:rPr>
          <w:rFonts w:hint="eastAsia"/>
        </w:rPr>
        <w:br/>
      </w:r>
      <w:r>
        <w:rPr>
          <w:rFonts w:hint="eastAsia"/>
        </w:rPr>
        <w:t>　　　　　　3、陕西省水质监测市场分析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2025-2031年水质监测行业竞争形势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三、水质监测行业集中度分析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四、水质监测行业SWOT分析</w:t>
      </w:r>
      <w:r>
        <w:rPr>
          <w:rFonts w:hint="eastAsia"/>
        </w:rPr>
        <w:br/>
      </w:r>
      <w:r>
        <w:rPr>
          <w:rFonts w:hint="eastAsia"/>
        </w:rPr>
        <w:t>　　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第二节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一、水质监测行业竞争概况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1、中国水质监测行业品牌竞争格局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2、水质监测业未来竞争格局和特点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3、水质监测市场进入及竞争对手分析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1、我国水质监测行业竞争力剖析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2、我国水质监测企业市场竞争的优势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4、国内水质监测企业竞争能力提升途径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三、中国水质监测产品竞争力优势分析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一、国内外水质监测竞争分析</w:t>
      </w:r>
      <w:r>
        <w:rPr>
          <w:rFonts w:hint="eastAsia"/>
        </w:rPr>
        <w:br/>
      </w:r>
      <w:r>
        <w:rPr>
          <w:rFonts w:hint="eastAsia"/>
        </w:rPr>
        <w:t>　　　　二、我国水质监测市场竞争分析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三、我国水质监测市场集中度分析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五、国内水质监测企业拟在建项目分析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第四节 水质监测行业并购重组分析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一、水质监测企业主要类型</w:t>
      </w:r>
      <w:r>
        <w:rPr>
          <w:rFonts w:hint="eastAsia"/>
        </w:rPr>
        <w:br/>
      </w:r>
      <w:r>
        <w:rPr>
          <w:rFonts w:hint="eastAsia"/>
        </w:rPr>
        <w:t>　　　　二、水质监测企业资本运作分析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三、水质监测企业创新及品牌建设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四、水质监测企业国际竞争力分析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七、上海三信仪表厂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八、北京华科仪电力仪表研究所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九、成都新三可仪器有限公司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2025-2031年水质监测行业前景及投资价值</w:t>
      </w:r>
      <w:r>
        <w:rPr>
          <w:rFonts w:hint="eastAsia"/>
        </w:rPr>
        <w:br/>
      </w:r>
      <w:r>
        <w:rPr>
          <w:rFonts w:hint="eastAsia"/>
        </w:rPr>
        <w:t>　　第一节 水质监测行业五年规划现状及未来预测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一、“十五五”期间水质监测行业运行情况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二、“十五五”期间水质监测行业发展成果</w:t>
      </w:r>
      <w:r>
        <w:rPr>
          <w:rFonts w:hint="eastAsia"/>
        </w:rPr>
        <w:br/>
      </w:r>
      <w:r>
        <w:rPr>
          <w:rFonts w:hint="eastAsia"/>
        </w:rPr>
        <w:t>　　　　三、水质监测行业“十五五”发展方向预测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2025-2031年水质监测市场发展前景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一、2025-2031年水质监测市场发展潜力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一、2025-2031年水质监测行业发展趋势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二、2025-2031年水质监测市场规模预测</w:t>
      </w:r>
      <w:r>
        <w:rPr>
          <w:rFonts w:hint="eastAsia"/>
        </w:rPr>
        <w:br/>
      </w:r>
      <w:r>
        <w:rPr>
          <w:rFonts w:hint="eastAsia"/>
        </w:rPr>
        <w:t>　　　　　　1、水质监测行业市场容量预测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2、水质监测行业销售收入预测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二、2025-2031年中国水质监测行业产量预测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二、水质监测行业盈利因素分析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三、水质监测行业盈利模式分析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水质监测行业投融资情况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四、水质监测行业投资现状分析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2025-2031年水质监测行业投资机会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四、水质监测行业投资机遇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一、水质监测行业未来发展方向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二、水质监测行业主要投资建议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水质监测行业发展战略研究</w:t>
      </w:r>
      <w:r>
        <w:rPr>
          <w:rFonts w:hint="eastAsia"/>
        </w:rPr>
        <w:br/>
      </w:r>
      <w:r>
        <w:rPr>
          <w:rFonts w:hint="eastAsia"/>
        </w:rPr>
        <w:t>　　第一节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一、水质监测品牌的重要性</w:t>
      </w:r>
      <w:r>
        <w:rPr>
          <w:rFonts w:hint="eastAsia"/>
        </w:rPr>
        <w:br/>
      </w:r>
      <w:r>
        <w:rPr>
          <w:rFonts w:hint="eastAsia"/>
        </w:rPr>
        <w:t>　　　　二、水质监测实施品牌战略的意义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五、水质监测品牌战略管理的策略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水质监测经营策略分析</w:t>
      </w:r>
      <w:r>
        <w:rPr>
          <w:rFonts w:hint="eastAsia"/>
        </w:rPr>
        <w:br/>
      </w:r>
      <w:r>
        <w:rPr>
          <w:rFonts w:hint="eastAsia"/>
        </w:rPr>
        <w:t>　　　　一、水质监测市场细分策略</w:t>
      </w:r>
      <w:r>
        <w:rPr>
          <w:rFonts w:hint="eastAsia"/>
        </w:rPr>
        <w:br/>
      </w:r>
      <w:r>
        <w:rPr>
          <w:rFonts w:hint="eastAsia"/>
        </w:rPr>
        <w:t>　　　　二、水质监测市场创新策略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四、水质监测新产品差异化战略</w:t>
      </w:r>
      <w:r>
        <w:rPr>
          <w:rFonts w:hint="eastAsia"/>
        </w:rPr>
        <w:br/>
      </w:r>
      <w:r>
        <w:rPr>
          <w:rFonts w:hint="eastAsia"/>
        </w:rPr>
        <w:t>　　第四节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一、2025-2031年水质监测行业投资战略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水质监测行业研究结论及建议</w:t>
      </w:r>
      <w:r>
        <w:rPr>
          <w:rFonts w:hint="eastAsia"/>
        </w:rPr>
        <w:br/>
      </w:r>
      <w:r>
        <w:rPr>
          <w:rFonts w:hint="eastAsia"/>
        </w:rPr>
        <w:t>　　第二节 水质监测关联行业研究结论及建议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中⋅智⋅林⋅：水质监测行业发展建议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水质监测行业生命周期</w:t>
      </w:r>
      <w:r>
        <w:rPr>
          <w:rFonts w:hint="eastAsia"/>
        </w:rPr>
        <w:br/>
      </w:r>
      <w:r>
        <w:rPr>
          <w:rFonts w:hint="eastAsia"/>
        </w:rPr>
        <w:t>　　图表 水质监测行业产业链结构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2020-2025年全球水质监测行业市场规模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2020-2025年中国水质监测行业市场规模</w:t>
      </w:r>
      <w:r>
        <w:rPr>
          <w:rFonts w:hint="eastAsia"/>
        </w:rPr>
        <w:br/>
      </w:r>
      <w:r>
        <w:rPr>
          <w:rFonts w:hint="eastAsia"/>
        </w:rPr>
        <w:t>　　图表 2020-2025年水质监测行业重要数据指标比较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2020-2025年中国水质监测市场占全球份额比较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2020-2025年水质监测行业工业总产值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2020-2025年自来水生产和供应行业产销率变化趋势图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2020-2025年自来水生产和供应行业盈利能力指标情况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2020-2025年自来水生产和供应行业运营能力指标情况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2020-2025年自来水生产和供应行业偿债能力指标情况</w:t>
      </w:r>
      <w:r>
        <w:rPr>
          <w:rFonts w:hint="eastAsia"/>
        </w:rPr>
        <w:br/>
      </w:r>
      <w:r>
        <w:rPr>
          <w:rFonts w:hint="eastAsia"/>
        </w:rPr>
        <w:t>　　图表 2020-2025年自来水生产和供应行业发展能力指标情况</w:t>
      </w:r>
      <w:r>
        <w:rPr>
          <w:rFonts w:hint="eastAsia"/>
        </w:rPr>
        <w:br/>
      </w:r>
      <w:r>
        <w:rPr>
          <w:rFonts w:hint="eastAsia"/>
        </w:rPr>
        <w:t>　　图表 2020-2025年中国工业污水排放变化情况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2020-2025年中国工业污水排放行业分布情况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2020-2025年中国生活污水排放变化情况</w:t>
      </w:r>
      <w:r>
        <w:rPr>
          <w:rFonts w:hint="eastAsia"/>
        </w:rPr>
        <w:br/>
      </w:r>
      <w:r>
        <w:rPr>
          <w:rFonts w:hint="eastAsia"/>
        </w:rPr>
        <w:t>　　图表 2020-2025年中国水质监测设备市场规模</w:t>
      </w:r>
      <w:r>
        <w:rPr>
          <w:rFonts w:hint="eastAsia"/>
        </w:rPr>
        <w:br/>
      </w:r>
      <w:r>
        <w:rPr>
          <w:rFonts w:hint="eastAsia"/>
        </w:rPr>
        <w:t>　　图表 我国废水污染源在线监测设备细分市场情况</w:t>
      </w:r>
      <w:r>
        <w:rPr>
          <w:rFonts w:hint="eastAsia"/>
        </w:rPr>
        <w:br/>
      </w:r>
      <w:r>
        <w:rPr>
          <w:rFonts w:hint="eastAsia"/>
        </w:rPr>
        <w:t>　　图表 我国废水污染源在线监测设备细分市场情况</w:t>
      </w:r>
      <w:r>
        <w:rPr>
          <w:rFonts w:hint="eastAsia"/>
        </w:rPr>
        <w:br/>
      </w:r>
      <w:r>
        <w:rPr>
          <w:rFonts w:hint="eastAsia"/>
        </w:rPr>
        <w:t>　　图表 2025-2031年中国水质监测设备市场规模预测</w:t>
      </w:r>
      <w:r>
        <w:rPr>
          <w:rFonts w:hint="eastAsia"/>
        </w:rPr>
        <w:br/>
      </w:r>
      <w:r>
        <w:rPr>
          <w:rFonts w:hint="eastAsia"/>
        </w:rPr>
        <w:t>　　图表 水质监测设施运营目标分析</w:t>
      </w:r>
      <w:r>
        <w:rPr>
          <w:rFonts w:hint="eastAsia"/>
        </w:rPr>
        <w:br/>
      </w:r>
      <w:r>
        <w:rPr>
          <w:rFonts w:hint="eastAsia"/>
        </w:rPr>
        <w:t>　　图表 2025-2031年水质监测运营市场容量预测</w:t>
      </w:r>
      <w:r>
        <w:rPr>
          <w:rFonts w:hint="eastAsia"/>
        </w:rPr>
        <w:br/>
      </w:r>
      <w:r>
        <w:rPr>
          <w:rFonts w:hint="eastAsia"/>
        </w:rPr>
        <w:t>　　图表 2020-2025年环保部门水质监测市场容量预测</w:t>
      </w:r>
      <w:r>
        <w:rPr>
          <w:rFonts w:hint="eastAsia"/>
        </w:rPr>
        <w:br/>
      </w:r>
      <w:r>
        <w:rPr>
          <w:rFonts w:hint="eastAsia"/>
        </w:rPr>
        <w:t>　　图表 2020-2025年水利部门水质监测市场容量预测</w:t>
      </w:r>
      <w:r>
        <w:rPr>
          <w:rFonts w:hint="eastAsia"/>
        </w:rPr>
        <w:br/>
      </w:r>
      <w:r>
        <w:rPr>
          <w:rFonts w:hint="eastAsia"/>
        </w:rPr>
        <w:t>　　图表 2020-2025年供排水公司水质监测市场容量预测</w:t>
      </w:r>
      <w:r>
        <w:rPr>
          <w:rFonts w:hint="eastAsia"/>
        </w:rPr>
        <w:br/>
      </w:r>
      <w:r>
        <w:rPr>
          <w:rFonts w:hint="eastAsia"/>
        </w:rPr>
        <w:t>　　图表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图表 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中国地表水监测频次</w:t>
      </w:r>
      <w:r>
        <w:rPr>
          <w:rFonts w:hint="eastAsia"/>
        </w:rPr>
        <w:br/>
      </w:r>
      <w:r>
        <w:rPr>
          <w:rFonts w:hint="eastAsia"/>
        </w:rPr>
        <w:t>　　图表 2020-2025年省界断面水质状况</w:t>
      </w:r>
      <w:r>
        <w:rPr>
          <w:rFonts w:hint="eastAsia"/>
        </w:rPr>
        <w:br/>
      </w:r>
      <w:r>
        <w:rPr>
          <w:rFonts w:hint="eastAsia"/>
        </w:rPr>
        <w:t>　　图表 2020-2025年中国河流流域分布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f64f5e4b14ed1" w:history="1">
        <w:r>
          <w:rPr>
            <w:rStyle w:val="Hyperlink"/>
          </w:rPr>
          <w:t>中国水质监测行业现状分析与发展趋势研究报告（2025年版）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f64f5e4b14ed1" w:history="1">
        <w:r>
          <w:rPr>
            <w:rStyle w:val="Hyperlink"/>
          </w:rPr>
          <w:t>https://www.20087.com/M_QiTa/66/ShuiZhiJianCeHangYeXianZhuangYuFaZhanQuShi.html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b7864788e4e10" w:history="1">
      <w:r>
        <w:rPr>
          <w:rStyle w:val="Hyperlink"/>
        </w:rPr>
        <w:t>中国水质监测行业现状分析与发展趋势研究报告（2025年版）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uiZhiJianCeHangYeXianZhuangYuFaZhanQuShi.html" TargetMode="External" Id="Rbf6f64f5e4b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uiZhiJianCeHangYeXianZhuangYuFaZhanQuShi.html" TargetMode="External" Id="R386b7864788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2025-04-29T00:40:00Z</dcterms:created>
  <dcterms:modified xsi:type="dcterms:W3CDTF">2025-04-29T01:40:00Z</dcterms:modified>
  <dc:subject>中国水质监测行业现状分析与发展趋势研究报告（2025年版）</dc:subject>
  <dc:title>中国水质监测行业现状分析与发展趋势研究报告（2025年版）</dc:title>
  <cp:keywords>中国水质监测行业现状分析与发展趋势研究报告（2025年版）</cp:keywords>
  <dc:description>中国水质监测行业现状分析与发展趋势研究报告（2025年版）</dc:description>
</cp:coreProperties>
</file>