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fc31c1f7f464b" w:history="1">
              <w:r>
                <w:rPr>
                  <w:rStyle w:val="Hyperlink"/>
                </w:rPr>
                <w:t>2025-2031年中国工艺标牌行业现状与发展前景分析报告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fc31c1f7f464b" w:history="1">
              <w:r>
                <w:rPr>
                  <w:rStyle w:val="Hyperlink"/>
                </w:rPr>
                <w:t>2025-2031年中国工艺标牌行业现状与发展前景分析报告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fc31c1f7f464b" w:history="1">
                <w:r>
                  <w:rPr>
                    <w:rStyle w:val="Hyperlink"/>
                  </w:rPr>
                  <w:t>https://www.20087.com/0/77/GongYiBiaoPaiHangYeQianJingFenXi.html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标牌是商业和公共空间中不可或缺的信息传达工具，其设计和制造技术正经历着一场变革。随着数字印刷和激光雕刻技术的普及，工艺标牌的制作周期缩短，设计灵活性和细节表现力显著提升。同时，环保材料的使用，如再生金属和生物降解塑料，降低了标牌对环境的影响。此外，智能标牌的出现，结合了显示屏和交互技术，为用户提供动态信息和互动体验，正在改变传统标牌的功能定位。</w:t>
      </w:r>
      <w:r>
        <w:rPr>
          <w:rFonts w:hint="eastAsia"/>
        </w:rPr>
        <w:br/>
      </w:r>
      <w:r>
        <w:rPr>
          <w:rFonts w:hint="eastAsia"/>
        </w:rPr>
        <w:t>　　未来，工艺标牌的发展将更加注重数字化和可持续性。随着物联网技术的集成，工艺标牌将能够实现远程内容更新和实时数据分析，成为智慧城市和智慧零售环境中信息传递的节点。同时，可持续设计理念将引导工艺标牌行业采用更多可回收和可降解材料，减少生产过程中的碳足迹。此外，随着用户对视觉美学和品牌故事讲述的追求，工艺标牌的设计将更加注重艺术性和文化内涵，成为城市文化和品牌识别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fc31c1f7f464b" w:history="1">
        <w:r>
          <w:rPr>
            <w:rStyle w:val="Hyperlink"/>
          </w:rPr>
          <w:t>2025-2031年中国工艺标牌行业现状与发展前景分析报告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工艺标牌行业的市场规模、需求变化、产业链动态及区域发展格局。报告重点解读了工艺标牌行业竞争态势与重点企业的市场表现，并通过科学研判行业趋势与前景，揭示了工艺标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工艺标牌行业界定及应用领域</w:t>
      </w:r>
      <w:r>
        <w:rPr>
          <w:rFonts w:hint="eastAsia"/>
        </w:rPr>
        <w:br/>
      </w:r>
      <w:r>
        <w:rPr>
          <w:rFonts w:hint="eastAsia"/>
        </w:rPr>
        <w:t>　　第一节 工艺标牌行业定义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工艺标牌主要应用领域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2024-2025年全球工艺标牌行业市场调研分析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全球工艺标牌行业经济环境分析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全球工艺标牌市场总体情况分析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一、全球工艺标牌行业的发展特点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二、全球工艺标牌市场结构</w:t>
      </w:r>
      <w:r>
        <w:rPr>
          <w:rFonts w:hint="eastAsia"/>
        </w:rPr>
        <w:br/>
      </w:r>
      <w:r>
        <w:rPr>
          <w:rFonts w:hint="eastAsia"/>
        </w:rPr>
        <w:t>　　　　三、全球工艺标牌行业竞争格局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全球主要国家（地区）工艺标牌市场分析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2025-2031年全球工艺标牌行业发展趋势预测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2024-2025年工艺标牌行业发展环境分析</w:t>
      </w:r>
      <w:r>
        <w:rPr>
          <w:rFonts w:hint="eastAsia"/>
        </w:rPr>
        <w:br/>
      </w:r>
      <w:r>
        <w:rPr>
          <w:rFonts w:hint="eastAsia"/>
        </w:rPr>
        <w:t>　　第一节 工艺标牌行业环境分析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工艺标牌行业相关政策、法规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中国工艺标牌行业供给、需求分析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2024-2025年中国工艺标牌市场现状</w:t>
      </w:r>
      <w:r>
        <w:rPr>
          <w:rFonts w:hint="eastAsia"/>
        </w:rPr>
        <w:br/>
      </w:r>
      <w:r>
        <w:rPr>
          <w:rFonts w:hint="eastAsia"/>
        </w:rPr>
        <w:t>　　第二节 中国工艺标牌行业产量情况分析及预测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一、工艺标牌总体产能规模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、2019-2024年中国工艺标牌产量统计</w:t>
      </w:r>
      <w:r>
        <w:rPr>
          <w:rFonts w:hint="eastAsia"/>
        </w:rPr>
        <w:br/>
      </w:r>
      <w:r>
        <w:rPr>
          <w:rFonts w:hint="eastAsia"/>
        </w:rPr>
        <w:t>　　　　三、工艺标牌生产区域分布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四、2025-2031年中国工艺标牌产量预测</w:t>
      </w:r>
      <w:r>
        <w:rPr>
          <w:rFonts w:hint="eastAsia"/>
        </w:rPr>
        <w:br/>
      </w:r>
      <w:r>
        <w:rPr>
          <w:rFonts w:hint="eastAsia"/>
        </w:rPr>
        <w:t>　　第三节 中国工艺标牌市场需求分析及预测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一、中国工艺标牌市场需求特点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二、2019-2024年中国工艺标牌市场需求统计</w:t>
      </w:r>
      <w:r>
        <w:rPr>
          <w:rFonts w:hint="eastAsia"/>
        </w:rPr>
        <w:br/>
      </w:r>
      <w:r>
        <w:rPr>
          <w:rFonts w:hint="eastAsia"/>
        </w:rPr>
        <w:t>　　　　三、工艺标牌市场饱和度</w:t>
      </w:r>
      <w:r>
        <w:rPr>
          <w:rFonts w:hint="eastAsia"/>
        </w:rPr>
        <w:br/>
      </w:r>
      <w:r>
        <w:rPr>
          <w:rFonts w:hint="eastAsia"/>
        </w:rPr>
        <w:t>　　　　四、影响工艺标牌市场需求的因素</w:t>
      </w:r>
      <w:r>
        <w:rPr>
          <w:rFonts w:hint="eastAsia"/>
        </w:rPr>
        <w:br/>
      </w:r>
      <w:r>
        <w:rPr>
          <w:rFonts w:hint="eastAsia"/>
        </w:rPr>
        <w:t>　　　　五、工艺标牌市场潜力分析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六、2025-2031年中国工艺标牌市场需求预测分析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中国工艺标牌行业进出口分析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一、2019-2024年工艺标牌进口量及增速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三、2025-2031年工艺标牌进口量及增速预测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一、2019-2024年工艺标牌出口量及增速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三、2025-2031年工艺标牌出口量及增速预测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中国工艺标牌行业重点地区调研分析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一、中国工艺标牌行业区域市场分布情况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二、**地区工艺标牌行业市场需求规模情况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三、**地区工艺标牌行业市场需求规模情况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四、**地区工艺标牌行业市场需求规模情况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五、**地区工艺标牌行业市场需求规模情况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六、**地区工艺标牌行业市场需求规模情况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2024-2025年中国工艺标牌细分行业调研</w:t>
      </w:r>
      <w:r>
        <w:rPr>
          <w:rFonts w:hint="eastAsia"/>
        </w:rPr>
        <w:br/>
      </w:r>
      <w:r>
        <w:rPr>
          <w:rFonts w:hint="eastAsia"/>
        </w:rPr>
        <w:t>　　第一节 主要工艺标牌细分行业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工艺标牌行业重点企业发展调研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中国工艺标牌企业营销及发展建议</w:t>
      </w:r>
      <w:r>
        <w:rPr>
          <w:rFonts w:hint="eastAsia"/>
        </w:rPr>
        <w:br/>
      </w:r>
      <w:r>
        <w:rPr>
          <w:rFonts w:hint="eastAsia"/>
        </w:rPr>
        <w:t>　　第一节 工艺标牌企业营销策略分析及建议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工艺标牌企业营销策略分析</w:t>
      </w:r>
      <w:r>
        <w:rPr>
          <w:rFonts w:hint="eastAsia"/>
        </w:rPr>
        <w:br/>
      </w:r>
      <w:r>
        <w:rPr>
          <w:rFonts w:hint="eastAsia"/>
        </w:rPr>
        <w:t>　　　　一、工艺标牌企业营销策略</w:t>
      </w:r>
      <w:r>
        <w:rPr>
          <w:rFonts w:hint="eastAsia"/>
        </w:rPr>
        <w:br/>
      </w:r>
      <w:r>
        <w:rPr>
          <w:rFonts w:hint="eastAsia"/>
        </w:rPr>
        <w:t>　　　　二、工艺标牌企业经验借鉴</w:t>
      </w:r>
      <w:r>
        <w:rPr>
          <w:rFonts w:hint="eastAsia"/>
        </w:rPr>
        <w:br/>
      </w:r>
      <w:r>
        <w:rPr>
          <w:rFonts w:hint="eastAsia"/>
        </w:rPr>
        <w:t>　　第三节 工艺标牌企业营销模式演化与创新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工艺标牌企业经营发展分析及建议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一、工艺标牌企业存在的问题</w:t>
      </w:r>
      <w:r>
        <w:rPr>
          <w:rFonts w:hint="eastAsia"/>
        </w:rPr>
        <w:br/>
      </w:r>
      <w:r>
        <w:rPr>
          <w:rFonts w:hint="eastAsia"/>
        </w:rPr>
        <w:t>　　　　二、工艺标牌企业应对的策略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工艺标牌行业发展趋势及投资风险预警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2025年工艺标牌市场前景分析</w:t>
      </w:r>
      <w:r>
        <w:rPr>
          <w:rFonts w:hint="eastAsia"/>
        </w:rPr>
        <w:br/>
      </w:r>
      <w:r>
        <w:rPr>
          <w:rFonts w:hint="eastAsia"/>
        </w:rPr>
        <w:t>　　第二节 2025年工艺标牌行业发展趋势预测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影响工艺标牌行业发展的主要因素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一、2025年影响工艺标牌行业运行的有利因素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二、2025年影响工艺标牌行业运行的稳定因素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三、2025年影响工艺标牌行业运行的不利因素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四、2025年中国工艺标牌行业发展面临的挑战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五、2025年中国工艺标牌行业发展面临的机遇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专家对工艺标牌行业投资风险预警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一、2025-2031年工艺标牌行业市场风险及控制策略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二、2025-2031年工艺标牌行业政策风险及控制策略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三、2025-2031年工艺标牌行业经营风险及控制策略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四、2025-2031年工艺标牌同业竞争风险及控制策略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五、2025-2031年工艺标牌行业其他风险及控制策略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工艺标牌行业投资战略研究</w:t>
      </w:r>
      <w:r>
        <w:rPr>
          <w:rFonts w:hint="eastAsia"/>
        </w:rPr>
        <w:br/>
      </w:r>
      <w:r>
        <w:rPr>
          <w:rFonts w:hint="eastAsia"/>
        </w:rPr>
        <w:t>　　第一节 工艺标牌行业发展战略研究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对我国工艺标牌品牌的战略思考</w:t>
      </w:r>
      <w:r>
        <w:rPr>
          <w:rFonts w:hint="eastAsia"/>
        </w:rPr>
        <w:br/>
      </w:r>
      <w:r>
        <w:rPr>
          <w:rFonts w:hint="eastAsia"/>
        </w:rPr>
        <w:t>　　　　一、工艺标牌品牌的重要性</w:t>
      </w:r>
      <w:r>
        <w:rPr>
          <w:rFonts w:hint="eastAsia"/>
        </w:rPr>
        <w:br/>
      </w:r>
      <w:r>
        <w:rPr>
          <w:rFonts w:hint="eastAsia"/>
        </w:rPr>
        <w:t>　　　　二、工艺标牌实施品牌战略的意义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三、工艺标牌企业品牌的现状分析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四、我国工艺标牌企业的品牌战略</w:t>
      </w:r>
      <w:r>
        <w:rPr>
          <w:rFonts w:hint="eastAsia"/>
        </w:rPr>
        <w:br/>
      </w:r>
      <w:r>
        <w:rPr>
          <w:rFonts w:hint="eastAsia"/>
        </w:rPr>
        <w:t>　　　　五、工艺标牌品牌战略管理的策略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工艺标牌经营策略分析</w:t>
      </w:r>
      <w:r>
        <w:rPr>
          <w:rFonts w:hint="eastAsia"/>
        </w:rPr>
        <w:br/>
      </w:r>
      <w:r>
        <w:rPr>
          <w:rFonts w:hint="eastAsia"/>
        </w:rPr>
        <w:t>　　　　一、工艺标牌市场细分策略</w:t>
      </w:r>
      <w:r>
        <w:rPr>
          <w:rFonts w:hint="eastAsia"/>
        </w:rPr>
        <w:br/>
      </w:r>
      <w:r>
        <w:rPr>
          <w:rFonts w:hint="eastAsia"/>
        </w:rPr>
        <w:t>　　　　二、工艺标牌市场创新策略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四、工艺标牌新产品差异化战略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工艺标牌行业投资战略研究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一、2025-2031年工艺标牌行业投资战略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工艺标牌行业类别</w:t>
      </w:r>
      <w:r>
        <w:rPr>
          <w:rFonts w:hint="eastAsia"/>
        </w:rPr>
        <w:br/>
      </w:r>
      <w:r>
        <w:rPr>
          <w:rFonts w:hint="eastAsia"/>
        </w:rPr>
        <w:t>　　图表 工艺标牌行业产业链调研</w:t>
      </w:r>
      <w:r>
        <w:rPr>
          <w:rFonts w:hint="eastAsia"/>
        </w:rPr>
        <w:br/>
      </w:r>
      <w:r>
        <w:rPr>
          <w:rFonts w:hint="eastAsia"/>
        </w:rPr>
        <w:t>　　图表 工艺标牌行业现状</w:t>
      </w:r>
      <w:r>
        <w:rPr>
          <w:rFonts w:hint="eastAsia"/>
        </w:rPr>
        <w:br/>
      </w:r>
      <w:r>
        <w:rPr>
          <w:rFonts w:hint="eastAsia"/>
        </w:rPr>
        <w:t>　　图表 工艺标牌行业标准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2019-2024年中国工艺标牌行业市场规模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2025年中国工艺标牌行业产能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2019-2024年中国工艺标牌行业产量统计</w:t>
      </w:r>
      <w:r>
        <w:rPr>
          <w:rFonts w:hint="eastAsia"/>
        </w:rPr>
        <w:br/>
      </w:r>
      <w:r>
        <w:rPr>
          <w:rFonts w:hint="eastAsia"/>
        </w:rPr>
        <w:t>　　图表 工艺标牌行业动态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2019-2024年中国工艺标牌市场需求量</w:t>
      </w:r>
      <w:r>
        <w:rPr>
          <w:rFonts w:hint="eastAsia"/>
        </w:rPr>
        <w:br/>
      </w:r>
      <w:r>
        <w:rPr>
          <w:rFonts w:hint="eastAsia"/>
        </w:rPr>
        <w:t>　　图表 2025年中国工艺标牌行业需求区域调研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2019-2024年中国工艺标牌行情</w:t>
      </w:r>
      <w:r>
        <w:rPr>
          <w:rFonts w:hint="eastAsia"/>
        </w:rPr>
        <w:br/>
      </w:r>
      <w:r>
        <w:rPr>
          <w:rFonts w:hint="eastAsia"/>
        </w:rPr>
        <w:t>　　图表 2019-2024年中国工艺标牌价格走势图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2019-2024年中国工艺标牌行业销售收入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2019-2024年中国工艺标牌行业盈利情况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2019-2024年中国工艺标牌行业利润总额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2019-2024年中国工艺标牌进口统计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2019-2024年中国工艺标牌出口统计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2019-2024年中国工艺标牌行业企业数量统计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**地区工艺标牌市场规模</w:t>
      </w:r>
      <w:r>
        <w:rPr>
          <w:rFonts w:hint="eastAsia"/>
        </w:rPr>
        <w:br/>
      </w:r>
      <w:r>
        <w:rPr>
          <w:rFonts w:hint="eastAsia"/>
        </w:rPr>
        <w:t>　　图表 **地区工艺标牌行业市场需求</w:t>
      </w:r>
      <w:r>
        <w:rPr>
          <w:rFonts w:hint="eastAsia"/>
        </w:rPr>
        <w:br/>
      </w:r>
      <w:r>
        <w:rPr>
          <w:rFonts w:hint="eastAsia"/>
        </w:rPr>
        <w:t>　　图表 **地区工艺标牌市场调研</w:t>
      </w:r>
      <w:r>
        <w:rPr>
          <w:rFonts w:hint="eastAsia"/>
        </w:rPr>
        <w:br/>
      </w:r>
      <w:r>
        <w:rPr>
          <w:rFonts w:hint="eastAsia"/>
        </w:rPr>
        <w:t>　　图表 **地区工艺标牌行业市场需求分析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**地区工艺标牌市场规模</w:t>
      </w:r>
      <w:r>
        <w:rPr>
          <w:rFonts w:hint="eastAsia"/>
        </w:rPr>
        <w:br/>
      </w:r>
      <w:r>
        <w:rPr>
          <w:rFonts w:hint="eastAsia"/>
        </w:rPr>
        <w:t>　　图表 **地区工艺标牌行业市场需求</w:t>
      </w:r>
      <w:r>
        <w:rPr>
          <w:rFonts w:hint="eastAsia"/>
        </w:rPr>
        <w:br/>
      </w:r>
      <w:r>
        <w:rPr>
          <w:rFonts w:hint="eastAsia"/>
        </w:rPr>
        <w:t>　　图表 **地区工艺标牌市场调研</w:t>
      </w:r>
      <w:r>
        <w:rPr>
          <w:rFonts w:hint="eastAsia"/>
        </w:rPr>
        <w:br/>
      </w:r>
      <w:r>
        <w:rPr>
          <w:rFonts w:hint="eastAsia"/>
        </w:rPr>
        <w:t>　　图表 **地区工艺标牌行业市场需求分析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工艺标牌行业竞争对手分析</w:t>
      </w:r>
      <w:r>
        <w:rPr>
          <w:rFonts w:hint="eastAsia"/>
        </w:rPr>
        <w:br/>
      </w:r>
      <w:r>
        <w:rPr>
          <w:rFonts w:hint="eastAsia"/>
        </w:rPr>
        <w:t>　　图表 工艺标牌重点企业（一）基本信息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2025-2031年中国工艺标牌市场需求预测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2025-2031年中国工艺标牌行业市场规模预测</w:t>
      </w:r>
      <w:r>
        <w:rPr>
          <w:rFonts w:hint="eastAsia"/>
        </w:rPr>
        <w:br/>
      </w:r>
      <w:r>
        <w:rPr>
          <w:rFonts w:hint="eastAsia"/>
        </w:rPr>
        <w:t>　　图表 工艺标牌行业准入条件</w:t>
      </w:r>
      <w:r>
        <w:rPr>
          <w:rFonts w:hint="eastAsia"/>
        </w:rPr>
        <w:br/>
      </w:r>
      <w:r>
        <w:rPr>
          <w:rFonts w:hint="eastAsia"/>
        </w:rPr>
        <w:t>　　图表 2025年中国工艺标牌市场前景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2025-2031年中国工艺标牌行业发展趋势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fc31c1f7f464b" w:history="1">
        <w:r>
          <w:rPr>
            <w:rStyle w:val="Hyperlink"/>
          </w:rPr>
          <w:t>2025-2031年中国工艺标牌行业现状与发展前景分析报告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fc31c1f7f464b" w:history="1">
        <w:r>
          <w:rPr>
            <w:rStyle w:val="Hyperlink"/>
          </w:rPr>
          <w:t>https://www.20087.com/0/77/GongYiBiaoPaiHangYeQianJingFenXi.html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热点：附近标牌制作厂、工艺标牌图片大全图片、生产工序标识牌图片、工艺标示牌、企业标牌、工艺品标牌、标识标牌制作工艺、标识标牌工艺流程、标识标牌制作工艺方案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f7114bc1c4169" w:history="1">
      <w:r>
        <w:rPr>
          <w:rStyle w:val="Hyperlink"/>
        </w:rPr>
        <w:t>2025-2031年中国工艺标牌行业现状与发展前景分析报告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ongYiBiaoPaiHangYeQianJingFenXi.html" TargetMode="External" Id="R0bbfc31c1f7f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ongYiBiaoPaiHangYeQianJingFenXi.html" TargetMode="External" Id="R10df7114bc1c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2024-12-29T07:48:00Z</dcterms:created>
  <dcterms:modified xsi:type="dcterms:W3CDTF">2024-12-29T08:48:00Z</dcterms:modified>
  <dc:subject>2025-2031年中国工艺标牌行业现状与发展前景分析报告</dc:subject>
  <dc:title>2025-2031年中国工艺标牌行业现状与发展前景分析报告</dc:title>
  <cp:keywords>2025-2031年中国工艺标牌行业现状与发展前景分析报告</cp:keywords>
  <dc:description>2025-2031年中国工艺标牌行业现状与发展前景分析报告</dc:description>
</cp:coreProperties>
</file>