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df4023c944ac2" w:history="1">
              <w:r>
                <w:rPr>
                  <w:rStyle w:val="Hyperlink"/>
                </w:rPr>
                <w:t>中国纳米薄膜行业发展调研与市场前景预测报告（2025-2031年）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df4023c944ac2" w:history="1">
              <w:r>
                <w:rPr>
                  <w:rStyle w:val="Hyperlink"/>
                </w:rPr>
                <w:t>中国纳米薄膜行业发展调研与市场前景预测报告（2025-2031年）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df4023c944ac2" w:history="1">
                <w:r>
                  <w:rPr>
                    <w:rStyle w:val="Hyperlink"/>
                  </w:rPr>
                  <w:t>https://www.20087.com/8/29/NaMiBoMoFaZhanXianZhuangFenXiQia.html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薄膜是材料科学领域的重要研究方向，近年来随着纳米技术和市场需求的增长，在材料性能和应用领域上都有了显著提升。现代纳米薄膜不仅在材料性能上有所提高，通过采用先进的沉积技术和精密的结构设计，提高了薄膜的力学性能、光学特性和热稳定性；而且在应用领域上更加广泛，通过引入多种功能性涂层和表面处理工艺，提高了纳米薄膜在电子、光学和生物医学等多个领域的应用价值。此外，通过引入环保型生产和废物处理技术，纳米薄膜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纳米薄膜的发展将更加注重多功能化和环保化。随着新材料技术的应用，纳米薄膜将开发出更多高性能的材料，提高其在极端环境下的使用性能，满足高端制造的需求。同时，随着对环保要求的提高，纳米薄膜将更加注重绿色生产，通过采用环保型材料和生产工艺，减少对环境的影响。此外，随着对纳米薄膜质量和性能要求的提高，纳米薄膜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df4023c944ac2" w:history="1">
        <w:r>
          <w:rPr>
            <w:rStyle w:val="Hyperlink"/>
          </w:rPr>
          <w:t>中国纳米薄膜行业发展调研与市场前景预测报告（2025-2031年）</w:t>
        </w:r>
      </w:hyperlink>
      <w:r>
        <w:rPr>
          <w:rFonts w:hint="eastAsia"/>
        </w:rPr>
        <w:t>》基于多年市场监测与行业研究，全面分析了纳米薄膜行业的现状、市场需求及市场规模，详细解读了纳米薄膜产业链结构、价格趋势及细分市场特点。报告科学预测了行业前景与发展方向，重点剖析了品牌竞争格局、市场集中度及主要企业的经营表现，并通过SWOT分析揭示了纳米薄膜行业机遇与风险。为投资者和决策者提供专业、客观的战略建议，是把握纳米薄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纳米薄膜市场发展现状</w:t>
      </w:r>
      <w:r>
        <w:rPr>
          <w:rFonts w:hint="eastAsia"/>
        </w:rPr>
        <w:br/>
      </w:r>
      <w:r>
        <w:rPr>
          <w:rFonts w:hint="eastAsia"/>
        </w:rPr>
        <w:t>第一章 纳米薄膜产业概述</w:t>
      </w:r>
      <w:r>
        <w:rPr>
          <w:rFonts w:hint="eastAsia"/>
        </w:rPr>
        <w:br/>
      </w:r>
      <w:r>
        <w:rPr>
          <w:rFonts w:hint="eastAsia"/>
        </w:rPr>
        <w:t>　　第一节 纳米薄膜产业定义</w:t>
      </w:r>
      <w:r>
        <w:rPr>
          <w:rFonts w:hint="eastAsia"/>
        </w:rPr>
        <w:br/>
      </w:r>
      <w:r>
        <w:rPr>
          <w:rFonts w:hint="eastAsia"/>
        </w:rPr>
        <w:t>　　第二节 纳米薄膜产业发展历程</w:t>
      </w:r>
      <w:r>
        <w:rPr>
          <w:rFonts w:hint="eastAsia"/>
        </w:rPr>
        <w:br/>
      </w:r>
      <w:r>
        <w:rPr>
          <w:rFonts w:hint="eastAsia"/>
        </w:rPr>
        <w:t>　　第三节 纳米薄膜产业链分析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中国纳米薄膜行业政策环境分析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一、纳米薄膜行业相关政策</w:t>
      </w:r>
      <w:r>
        <w:rPr>
          <w:rFonts w:hint="eastAsia"/>
        </w:rPr>
        <w:br/>
      </w:r>
      <w:r>
        <w:rPr>
          <w:rFonts w:hint="eastAsia"/>
        </w:rPr>
        <w:t>　　　　二、纳米薄膜行业相关标准</w:t>
      </w:r>
      <w:r>
        <w:rPr>
          <w:rFonts w:hint="eastAsia"/>
        </w:rPr>
        <w:br/>
      </w:r>
      <w:r>
        <w:rPr>
          <w:rFonts w:hint="eastAsia"/>
        </w:rPr>
        <w:t>　　第三节 中国纳米薄膜行业技术环境分析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中国纳米薄膜行业市场规模分析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2020-2025年中国纳米薄膜行业市场规模分析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2020-2025年中国纳米薄膜行业供给情况分析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2020-2025年中国纳米薄膜行业市场需求分析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2025年我国纳米薄膜行业发展现状分析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我国纳米薄膜行业发展现状分析</w:t>
      </w:r>
      <w:r>
        <w:rPr>
          <w:rFonts w:hint="eastAsia"/>
        </w:rPr>
        <w:br/>
      </w:r>
      <w:r>
        <w:rPr>
          <w:rFonts w:hint="eastAsia"/>
        </w:rPr>
        <w:t>　　　　一、纳米薄膜行业品牌发展现状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二、纳米薄膜行业市场需求现状</w:t>
      </w:r>
      <w:r>
        <w:rPr>
          <w:rFonts w:hint="eastAsia"/>
        </w:rPr>
        <w:br/>
      </w:r>
      <w:r>
        <w:rPr>
          <w:rFonts w:hint="eastAsia"/>
        </w:rPr>
        <w:t>　　　　三、纳米薄膜市场需求层次分析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四、我国纳米薄膜市场走向分析</w:t>
      </w:r>
      <w:r>
        <w:rPr>
          <w:rFonts w:hint="eastAsia"/>
        </w:rPr>
        <w:br/>
      </w:r>
      <w:r>
        <w:rPr>
          <w:rFonts w:hint="eastAsia"/>
        </w:rPr>
        <w:t>　　第二节 中国纳米薄膜产品技术分析</w:t>
      </w:r>
      <w:r>
        <w:rPr>
          <w:rFonts w:hint="eastAsia"/>
        </w:rPr>
        <w:br/>
      </w:r>
      <w:r>
        <w:rPr>
          <w:rFonts w:hint="eastAsia"/>
        </w:rPr>
        <w:t>　　　　一、2025年纳米薄膜产品技术变化特点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二、2025年纳米薄膜产品市场的新技术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三、2025年纳米薄膜产品市场现状分析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中国纳米薄膜行业存在的问题</w:t>
      </w:r>
      <w:r>
        <w:rPr>
          <w:rFonts w:hint="eastAsia"/>
        </w:rPr>
        <w:br/>
      </w:r>
      <w:r>
        <w:rPr>
          <w:rFonts w:hint="eastAsia"/>
        </w:rPr>
        <w:t>　　第四节 对中国纳米薄膜市场的分析及思考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一、纳米薄膜市场特点</w:t>
      </w:r>
      <w:r>
        <w:rPr>
          <w:rFonts w:hint="eastAsia"/>
        </w:rPr>
        <w:br/>
      </w:r>
      <w:r>
        <w:rPr>
          <w:rFonts w:hint="eastAsia"/>
        </w:rPr>
        <w:t>　　　　二、纳米薄膜市场分析</w:t>
      </w:r>
      <w:r>
        <w:rPr>
          <w:rFonts w:hint="eastAsia"/>
        </w:rPr>
        <w:br/>
      </w:r>
      <w:r>
        <w:rPr>
          <w:rFonts w:hint="eastAsia"/>
        </w:rPr>
        <w:t>　　　　三、纳米薄膜市场变化的方向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2020-2025年中国纳米薄膜行业重点区域市场分析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华南地区纳米薄膜行业</w:t>
      </w:r>
      <w:r>
        <w:rPr>
          <w:rFonts w:hint="eastAsia"/>
        </w:rPr>
        <w:br/>
      </w:r>
      <w:r>
        <w:rPr>
          <w:rFonts w:hint="eastAsia"/>
        </w:rPr>
        <w:t>　　第二节 华东地区纳米薄膜行业</w:t>
      </w:r>
      <w:r>
        <w:rPr>
          <w:rFonts w:hint="eastAsia"/>
        </w:rPr>
        <w:br/>
      </w:r>
      <w:r>
        <w:rPr>
          <w:rFonts w:hint="eastAsia"/>
        </w:rPr>
        <w:t>　　第三节 华北地区纳米薄膜行业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近几年纳米薄膜行业重点企业发展情况分析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汉能控股集团有限公司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福建钧石能源有限公司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铂阳太阳能技术控股有限公司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尚德电力控股有限公司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中国纳米薄膜产业市场竞争策略建议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中国纳米薄膜市场竞争策略建议</w:t>
      </w:r>
      <w:r>
        <w:rPr>
          <w:rFonts w:hint="eastAsia"/>
        </w:rPr>
        <w:br/>
      </w:r>
      <w:r>
        <w:rPr>
          <w:rFonts w:hint="eastAsia"/>
        </w:rPr>
        <w:t>　　　　一、纳米薄膜市场定位策略建议</w:t>
      </w:r>
      <w:r>
        <w:rPr>
          <w:rFonts w:hint="eastAsia"/>
        </w:rPr>
        <w:br/>
      </w:r>
      <w:r>
        <w:rPr>
          <w:rFonts w:hint="eastAsia"/>
        </w:rPr>
        <w:t>　　　　二、纳米薄膜产品开发策略建议</w:t>
      </w:r>
      <w:r>
        <w:rPr>
          <w:rFonts w:hint="eastAsia"/>
        </w:rPr>
        <w:br/>
      </w:r>
      <w:r>
        <w:rPr>
          <w:rFonts w:hint="eastAsia"/>
        </w:rPr>
        <w:t>　　　　三、纳米薄膜渠道竞争策略建议</w:t>
      </w:r>
      <w:r>
        <w:rPr>
          <w:rFonts w:hint="eastAsia"/>
        </w:rPr>
        <w:br/>
      </w:r>
      <w:r>
        <w:rPr>
          <w:rFonts w:hint="eastAsia"/>
        </w:rPr>
        <w:t>　　　　四、纳米薄膜品牌竞争策略建议</w:t>
      </w:r>
      <w:r>
        <w:rPr>
          <w:rFonts w:hint="eastAsia"/>
        </w:rPr>
        <w:br/>
      </w:r>
      <w:r>
        <w:rPr>
          <w:rFonts w:hint="eastAsia"/>
        </w:rPr>
        <w:t>　　　　五、纳米薄膜价格竞争策略建议</w:t>
      </w:r>
      <w:r>
        <w:rPr>
          <w:rFonts w:hint="eastAsia"/>
        </w:rPr>
        <w:br/>
      </w:r>
      <w:r>
        <w:rPr>
          <w:rFonts w:hint="eastAsia"/>
        </w:rPr>
        <w:t>　　　　六、纳米薄膜客户服务策略建议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中国纳米薄膜产业竞争战略建议</w:t>
      </w:r>
      <w:r>
        <w:rPr>
          <w:rFonts w:hint="eastAsia"/>
        </w:rPr>
        <w:br/>
      </w:r>
      <w:r>
        <w:rPr>
          <w:rFonts w:hint="eastAsia"/>
        </w:rPr>
        <w:t>　　　　一、纳米薄膜竞争战略选择建议</w:t>
      </w:r>
      <w:r>
        <w:rPr>
          <w:rFonts w:hint="eastAsia"/>
        </w:rPr>
        <w:br/>
      </w:r>
      <w:r>
        <w:rPr>
          <w:rFonts w:hint="eastAsia"/>
        </w:rPr>
        <w:t>　　　　二、纳米薄膜产业升级策略建议</w:t>
      </w:r>
      <w:r>
        <w:rPr>
          <w:rFonts w:hint="eastAsia"/>
        </w:rPr>
        <w:br/>
      </w:r>
      <w:r>
        <w:rPr>
          <w:rFonts w:hint="eastAsia"/>
        </w:rPr>
        <w:t>　　　　三、纳米薄膜产业转移策略建议</w:t>
      </w:r>
      <w:r>
        <w:rPr>
          <w:rFonts w:hint="eastAsia"/>
        </w:rPr>
        <w:br/>
      </w:r>
      <w:r>
        <w:rPr>
          <w:rFonts w:hint="eastAsia"/>
        </w:rPr>
        <w:t>　　　　四、纳米薄膜价值链定位建议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纳米薄膜行业投资情况与发展前景分析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2025年纳米薄膜行业投资情况分析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一、2025年纳米薄膜总体投资结构</w:t>
      </w:r>
      <w:r>
        <w:rPr>
          <w:rFonts w:hint="eastAsia"/>
        </w:rPr>
        <w:br/>
      </w:r>
      <w:r>
        <w:rPr>
          <w:rFonts w:hint="eastAsia"/>
        </w:rPr>
        <w:t>　　　　二、2025年纳米薄膜投资规模情况</w:t>
      </w:r>
      <w:r>
        <w:rPr>
          <w:rFonts w:hint="eastAsia"/>
        </w:rPr>
        <w:br/>
      </w:r>
      <w:r>
        <w:rPr>
          <w:rFonts w:hint="eastAsia"/>
        </w:rPr>
        <w:t>　　　　三、2025年纳米薄膜投资增速情况</w:t>
      </w:r>
      <w:r>
        <w:rPr>
          <w:rFonts w:hint="eastAsia"/>
        </w:rPr>
        <w:br/>
      </w:r>
      <w:r>
        <w:rPr>
          <w:rFonts w:hint="eastAsia"/>
        </w:rPr>
        <w:t>　　　　四、2025年纳米薄膜分地区投资分析</w:t>
      </w:r>
      <w:r>
        <w:rPr>
          <w:rFonts w:hint="eastAsia"/>
        </w:rPr>
        <w:br/>
      </w:r>
      <w:r>
        <w:rPr>
          <w:rFonts w:hint="eastAsia"/>
        </w:rPr>
        <w:t>　　第二节 纳米薄膜行业投资机会分析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二、可以投资的纳米薄膜模式</w:t>
      </w:r>
      <w:r>
        <w:rPr>
          <w:rFonts w:hint="eastAsia"/>
        </w:rPr>
        <w:br/>
      </w:r>
      <w:r>
        <w:rPr>
          <w:rFonts w:hint="eastAsia"/>
        </w:rPr>
        <w:t>　　　　三、2025年纳米薄膜投资机会</w:t>
      </w:r>
      <w:r>
        <w:rPr>
          <w:rFonts w:hint="eastAsia"/>
        </w:rPr>
        <w:br/>
      </w:r>
      <w:r>
        <w:rPr>
          <w:rFonts w:hint="eastAsia"/>
        </w:rPr>
        <w:t>　　　　四、2025年纳米薄膜投资新方向</w:t>
      </w:r>
      <w:r>
        <w:rPr>
          <w:rFonts w:hint="eastAsia"/>
        </w:rPr>
        <w:br/>
      </w:r>
      <w:r>
        <w:rPr>
          <w:rFonts w:hint="eastAsia"/>
        </w:rPr>
        <w:t>　　第三节 纳米薄膜行业发展前景分析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一、2025年纳米薄膜市场的发展前景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二、2025年纳米薄膜市场面临的发展商机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2025-2031年纳米薄膜行业发展趋势及投资风险分析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2025-2031年纳米薄膜行业发展趋势预测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一、中国纳米薄膜行业发展方向分析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二、2025-2031年中国纳米薄膜行业市场规模预测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三、2025-2031年中国纳米薄膜行业供给情况预测分析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四、2025-2031年中国纳米薄膜行业需求情况预测分析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当前纳米薄膜行业存在的问题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2025-2031年中国纳米薄膜行业投资风险分析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一、纳米薄膜市场竞争风险</w:t>
      </w:r>
      <w:r>
        <w:rPr>
          <w:rFonts w:hint="eastAsia"/>
        </w:rPr>
        <w:br/>
      </w:r>
      <w:r>
        <w:rPr>
          <w:rFonts w:hint="eastAsia"/>
        </w:rPr>
        <w:t>　　　　二、纳米薄膜行业原材料压力风险分析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三、纳米薄膜技术风险分析</w:t>
      </w:r>
      <w:r>
        <w:rPr>
          <w:rFonts w:hint="eastAsia"/>
        </w:rPr>
        <w:br/>
      </w:r>
      <w:r>
        <w:rPr>
          <w:rFonts w:hint="eastAsia"/>
        </w:rPr>
        <w:t>　　　　四、纳米薄膜行业政策和体制风险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五、纳米薄膜行业外资进入现状及对未来市场的威胁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2025-2031年纳米薄膜行业盈利模式与投资策略探讨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国外纳米薄膜行业投资现状及经营模式分析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我国纳米薄膜行业商业模式探讨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我国纳米薄膜行业投资国际化发展战略分析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我国纳米薄膜行业投资策略分析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 纳米薄膜行业最优投资路径设计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纳米薄膜行业专家结论及建议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2020-2025年我国纳米薄膜行业产值及增长情况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2020-2025年我国纳米薄膜行业产值及增长对比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2020-2025年我国纳米薄膜行业需求及增长情况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2020-2025年我国纳米薄膜行业需求及增长对比</w:t>
      </w:r>
      <w:r>
        <w:rPr>
          <w:rFonts w:hint="eastAsia"/>
        </w:rPr>
        <w:br/>
      </w:r>
      <w:r>
        <w:rPr>
          <w:rFonts w:hint="eastAsia"/>
        </w:rPr>
        <w:t>　　图表 5 2020-2025年华南地区纳米薄膜行业需求及增长情况</w:t>
      </w:r>
      <w:r>
        <w:rPr>
          <w:rFonts w:hint="eastAsia"/>
        </w:rPr>
        <w:br/>
      </w:r>
      <w:r>
        <w:rPr>
          <w:rFonts w:hint="eastAsia"/>
        </w:rPr>
        <w:t>　　图表 6 2020-2025年华南地区纳米薄膜行业需求及增长对比</w:t>
      </w:r>
      <w:r>
        <w:rPr>
          <w:rFonts w:hint="eastAsia"/>
        </w:rPr>
        <w:br/>
      </w:r>
      <w:r>
        <w:rPr>
          <w:rFonts w:hint="eastAsia"/>
        </w:rPr>
        <w:t>　　图表 7 2020-2025年华东地区纳米薄膜行业需求及增长情况</w:t>
      </w:r>
      <w:r>
        <w:rPr>
          <w:rFonts w:hint="eastAsia"/>
        </w:rPr>
        <w:br/>
      </w:r>
      <w:r>
        <w:rPr>
          <w:rFonts w:hint="eastAsia"/>
        </w:rPr>
        <w:t>　　图表 8 2020-2025年华东地区纳米薄膜行业需求及增长对比</w:t>
      </w:r>
      <w:r>
        <w:rPr>
          <w:rFonts w:hint="eastAsia"/>
        </w:rPr>
        <w:br/>
      </w:r>
      <w:r>
        <w:rPr>
          <w:rFonts w:hint="eastAsia"/>
        </w:rPr>
        <w:t>　　图表 9 2020-2025年华北地区纳米薄膜行业需求及增长情况</w:t>
      </w:r>
      <w:r>
        <w:rPr>
          <w:rFonts w:hint="eastAsia"/>
        </w:rPr>
        <w:br/>
      </w:r>
      <w:r>
        <w:rPr>
          <w:rFonts w:hint="eastAsia"/>
        </w:rPr>
        <w:t>　　图表 10 2020-2025年华北地区纳米薄膜行业需求及增长对比</w:t>
      </w:r>
      <w:r>
        <w:rPr>
          <w:rFonts w:hint="eastAsia"/>
        </w:rPr>
        <w:br/>
      </w:r>
      <w:r>
        <w:rPr>
          <w:rFonts w:hint="eastAsia"/>
        </w:rPr>
        <w:t>　　图表 11 近3年深圳欧菲光科技股份有限公司资产负债率变化情况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近3年深圳欧菲光科技股份有限公司产权比率变化情况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近3年深圳欧菲光科技股份有限公司已获利息倍数变化情况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 近3年深圳欧菲光科技股份有限公司固定资产周转次数情况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近3年深圳欧菲光科技股份有限公司流动资产周转次数变化情况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近3年深圳欧菲光科技股份有限公司总资产周转次数变化情况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近3年深圳欧菲光科技股份有限公司销售毛利率变化情况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近3年汉能控股集团有限公司资产负债率变化情况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近3年汉能控股集团有限公司产权比率变化情况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近3年汉能控股集团有限公司已获利息倍数变化情况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近3年汉能控股集团有限公司固定资产周转次数情况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近3年汉能控股集团有限公司流动资产周转次数变化情况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近3年汉能控股集团有限公司总资产周转次数变化情况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近3年汉能控股集团有限公司销售毛利率变化情况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近3年福建钧石能源有限公司资产负债率变化情况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近3年福建钧石能源有限公司产权比率变化情况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近3年福建钧石能源有限公司已获利息倍数变化情况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近3年福建钧石能源有限公司固定资产周转次数情况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近3年福建钧石能源有限公司流动资产周转次数变化情况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df4023c944ac2" w:history="1">
        <w:r>
          <w:rPr>
            <w:rStyle w:val="Hyperlink"/>
          </w:rPr>
          <w:t>中国纳米薄膜行业发展调研与市场前景预测报告（2025-2031年）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df4023c944ac2" w:history="1">
        <w:r>
          <w:rPr>
            <w:rStyle w:val="Hyperlink"/>
          </w:rPr>
          <w:t>https://www.20087.com/8/29/NaMiBoMoFaZhanXianZhuangFenXiQia.html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热点：纳米膜是什么膜、纳米薄膜材料、纳米膜多少钱、星球重启纳米薄膜、纳米膜有用吗、纳米薄膜在电学方面的应用、碳纳米薄膜、纳米薄膜口罩、纳米膜怎么贴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84738a9424014" w:history="1">
      <w:r>
        <w:rPr>
          <w:rStyle w:val="Hyperlink"/>
        </w:rPr>
        <w:t>中国纳米薄膜行业发展调研与市场前景预测报告（2025-2031年）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NaMiBoMoFaZhanXianZhuangFenXiQia.html" TargetMode="External" Id="Re2fdf4023c94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NaMiBoMoFaZhanXianZhuangFenXiQia.html" TargetMode="External" Id="R83784738a942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2025-06-29T07:49:00Z</dcterms:created>
  <dcterms:modified xsi:type="dcterms:W3CDTF">2025-06-29T08:49:00Z</dcterms:modified>
  <dc:subject>中国纳米薄膜行业发展调研与市场前景预测报告（2025-2031年）</dc:subject>
  <dc:title>中国纳米薄膜行业发展调研与市场前景预测报告（2025-2031年）</dc:title>
  <cp:keywords>中国纳米薄膜行业发展调研与市场前景预测报告（2025-2031年）</cp:keywords>
  <dc:description>中国纳米薄膜行业发展调研与市场前景预测报告（2025-2031年）</dc:description>
</cp:coreProperties>
</file>