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4508273364652" w:history="1">
              <w:r>
                <w:rPr>
                  <w:rStyle w:val="Hyperlink"/>
                </w:rPr>
                <w:t>2025-2031年中国PVD市场现状深度调研与发展趋势分析报告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4508273364652" w:history="1">
              <w:r>
                <w:rPr>
                  <w:rStyle w:val="Hyperlink"/>
                </w:rPr>
                <w:t>2025-2031年中国PVD市场现状深度调研与发展趋势分析报告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4508273364652" w:history="1">
                <w:r>
                  <w:rPr>
                    <w:rStyle w:val="Hyperlink"/>
                  </w:rPr>
                  <w:t>https://www.20087.com/2/08/PVDXianZhuangYuFaZhanQuShi.html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（PVD）技术作为表面改性的一种重要手段，广泛应用于硬质合金刀具、模具、光学元件、装饰涂层等领域。近年来，随着材料科学和纳米技术的发展，PVD技术在提高涂层硬度、耐磨性、耐蚀性方面取得了显著成效，同时，通过控制沉积条件，可以实现纳米级厚度的均匀薄膜，满足了高精度器件的表面处理需求。行业内的企业正通过技术创新，开发新型PVD设备和工艺，提高涂层质量和生产效率。</w:t>
      </w:r>
      <w:r>
        <w:rPr>
          <w:rFonts w:hint="eastAsia"/>
        </w:rPr>
        <w:br/>
      </w:r>
      <w:r>
        <w:rPr>
          <w:rFonts w:hint="eastAsia"/>
        </w:rPr>
        <w:t>　　未来，PVD（Physical Vapor Deposition）技术将更加注重多功能性和环保性。多功能性体现在开发具有复合功能的涂层，如同时具备耐磨、防腐、自润滑等性能，以适应不同工业应用的需要。环保性则是指采用低毒、无害的涂层材料，减少生产过程中的能源消耗和废弃物排放，推动行业的绿色可持续发展。同时，PVD技术与纳米材料、智能材料的结合，将为新材料的开发和应用开辟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4508273364652" w:history="1">
        <w:r>
          <w:rPr>
            <w:rStyle w:val="Hyperlink"/>
          </w:rPr>
          <w:t>2025-2031年中国PVD市场现状深度调研与发展趋势分析报告</w:t>
        </w:r>
      </w:hyperlink>
      <w:r>
        <w:rPr>
          <w:rFonts w:hint="eastAsia"/>
        </w:rPr>
        <w:t>》基于国家统计局及相关协会的权威数据，系统研究了PVD行业的市场需求、市场规模及产业链现状，分析了PVD价格波动、细分市场动态及重点企业的经营表现，科学预测了PVD市场前景与发展趋势，揭示了潜在需求与投资机会，同时指出了PVD行业可能面临的风险。通过对PVD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PVD产品/行业基本概况</w:t>
      </w:r>
      <w:r>
        <w:rPr>
          <w:rFonts w:hint="eastAsia"/>
        </w:rPr>
        <w:br/>
      </w:r>
      <w:r>
        <w:rPr>
          <w:rFonts w:hint="eastAsia"/>
        </w:rPr>
        <w:t>　　第一节 PVD定义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PVD产业的发展生命周期判研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PVD产业链分析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二、PVD产业链模型分析</w:t>
      </w:r>
      <w:r>
        <w:rPr>
          <w:rFonts w:hint="eastAsia"/>
        </w:rPr>
        <w:br/>
      </w:r>
      <w:r>
        <w:rPr>
          <w:rFonts w:hint="eastAsia"/>
        </w:rPr>
        <w:t>　　第四节 我国PVD产业发展的"波特五力模型"分析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二、PVD产业环境的"波特五力模型"分析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第五节 我国PVD行业市场发展"SWOT"分析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二、PVD市场发展的"SWOT"分析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PVD行业宏观环境发展分析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2025年中国PVD行业发展政策环境分析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2025年中国PVD行业发展社会环境分析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PVD行业生产环境分析</w:t>
      </w:r>
      <w:r>
        <w:rPr>
          <w:rFonts w:hint="eastAsia"/>
        </w:rPr>
        <w:br/>
      </w:r>
      <w:r>
        <w:rPr>
          <w:rFonts w:hint="eastAsia"/>
        </w:rPr>
        <w:t>　　第一节 PVD行业总体规模</w:t>
      </w:r>
      <w:r>
        <w:rPr>
          <w:rFonts w:hint="eastAsia"/>
        </w:rPr>
        <w:br/>
      </w:r>
      <w:r>
        <w:rPr>
          <w:rFonts w:hint="eastAsia"/>
        </w:rPr>
        <w:t>　　第二节 PVD产能概况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PVD市场容量发展分析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PVD产量发展及趋势预测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PVD行业技术发展环境分析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PVD产品国内外技术比较分析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一、2025年PVD产品技术变化特点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PVD技术发展趋势预测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一、2020-2025年PVD产量发展分析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二、2020-2025年PVD消费量发展分析</w:t>
      </w:r>
      <w:r>
        <w:rPr>
          <w:rFonts w:hint="eastAsia"/>
        </w:rPr>
        <w:br/>
      </w:r>
      <w:r>
        <w:rPr>
          <w:rFonts w:hint="eastAsia"/>
        </w:rPr>
        <w:t>　　第二节 PVD的经销模式</w:t>
      </w:r>
      <w:r>
        <w:rPr>
          <w:rFonts w:hint="eastAsia"/>
        </w:rPr>
        <w:br/>
      </w:r>
      <w:r>
        <w:rPr>
          <w:rFonts w:hint="eastAsia"/>
        </w:rPr>
        <w:t>　　　　一、PVD营销模式分析</w:t>
      </w:r>
      <w:r>
        <w:rPr>
          <w:rFonts w:hint="eastAsia"/>
        </w:rPr>
        <w:br/>
      </w:r>
      <w:r>
        <w:rPr>
          <w:rFonts w:hint="eastAsia"/>
        </w:rPr>
        <w:t>　　　　二、PVD主要销售渠道分析</w:t>
      </w:r>
      <w:r>
        <w:rPr>
          <w:rFonts w:hint="eastAsia"/>
        </w:rPr>
        <w:br/>
      </w:r>
      <w:r>
        <w:rPr>
          <w:rFonts w:hint="eastAsia"/>
        </w:rPr>
        <w:t>　　　　三、PVD行业广告与促销方式分析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四、PVD行业价格竞争方式分析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五、PVD行业国际化营销模式分析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六、PVD行业渠道策略分析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未来5年内中国PVD市场供需格局预测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中国PVD行业历史进出口总量变化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一、PVD行业进口总量变化</w:t>
      </w:r>
      <w:r>
        <w:rPr>
          <w:rFonts w:hint="eastAsia"/>
        </w:rPr>
        <w:br/>
      </w:r>
      <w:r>
        <w:rPr>
          <w:rFonts w:hint="eastAsia"/>
        </w:rPr>
        <w:t>　　　　二、PVD行业出口总量变化</w:t>
      </w:r>
      <w:r>
        <w:rPr>
          <w:rFonts w:hint="eastAsia"/>
        </w:rPr>
        <w:br/>
      </w:r>
      <w:r>
        <w:rPr>
          <w:rFonts w:hint="eastAsia"/>
        </w:rPr>
        <w:t>　　　　三、PVD行业进出口价格情况</w:t>
      </w:r>
      <w:r>
        <w:rPr>
          <w:rFonts w:hint="eastAsia"/>
        </w:rPr>
        <w:br/>
      </w:r>
      <w:r>
        <w:rPr>
          <w:rFonts w:hint="eastAsia"/>
        </w:rPr>
        <w:t>　　第四节 中国PVD行业历史进出口结构变化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一、PVD行业当年内进口来源情况分析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二、PVD行业当年内出口去向分析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中国PVD行业进出口态势展望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一、中国PVD进出口的主要影响因素分析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二、PVD行业进口预测分析</w:t>
      </w:r>
      <w:r>
        <w:rPr>
          <w:rFonts w:hint="eastAsia"/>
        </w:rPr>
        <w:br/>
      </w:r>
      <w:r>
        <w:rPr>
          <w:rFonts w:hint="eastAsia"/>
        </w:rPr>
        <w:t>　　　　三、PVD行业出口态势展望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PVD地区市场竞争分析</w:t>
      </w:r>
      <w:r>
        <w:rPr>
          <w:rFonts w:hint="eastAsia"/>
        </w:rPr>
        <w:br/>
      </w:r>
      <w:r>
        <w:rPr>
          <w:rFonts w:hint="eastAsia"/>
        </w:rPr>
        <w:t>　　第一节 中国PVD区域销售市场结构变化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三、2020-2025年华东地区PVD产业市场规模发展趋势分析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三、2020-2025年东北地区PVD产业市场规模发展趋势分析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三、2020-2025年西南地区PVD产业市场规模发展趋势分析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PVD行业上游行业调研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五、行业竞争状况及其对PVD行业的意义</w:t>
      </w:r>
      <w:r>
        <w:rPr>
          <w:rFonts w:hint="eastAsia"/>
        </w:rPr>
        <w:br/>
      </w:r>
      <w:r>
        <w:rPr>
          <w:rFonts w:hint="eastAsia"/>
        </w:rPr>
        <w:t>　　第二节 PVD行业下游行业调研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六、行业竞争状况及其对PVD行业的意义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PVD特色生产及销售企业分析</w:t>
      </w:r>
      <w:r>
        <w:rPr>
          <w:rFonts w:hint="eastAsia"/>
        </w:rPr>
        <w:br/>
      </w:r>
      <w:r>
        <w:rPr>
          <w:rFonts w:hint="eastAsia"/>
        </w:rPr>
        <w:t>　　第一节 苏尔寿美科表面技术（上海）有限公司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北京北方微电子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上海金科纳米涂层技术有限公司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苏州鼎利涂层有限公司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江苏金波新材料科技有限公司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天威赛利涂层技术有限公司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国内PVD行业税收政策分析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2025-2031年中国PVD行业投资前景研究分析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一、PVD行业投资前景研究</w:t>
      </w:r>
      <w:r>
        <w:rPr>
          <w:rFonts w:hint="eastAsia"/>
        </w:rPr>
        <w:br/>
      </w:r>
      <w:r>
        <w:rPr>
          <w:rFonts w:hint="eastAsia"/>
        </w:rPr>
        <w:t>　　　　二、PVD行业投资筹划策略</w:t>
      </w:r>
      <w:r>
        <w:rPr>
          <w:rFonts w:hint="eastAsia"/>
        </w:rPr>
        <w:br/>
      </w:r>
      <w:r>
        <w:rPr>
          <w:rFonts w:hint="eastAsia"/>
        </w:rPr>
        <w:t>　　　　三、PVD行业品牌竞争战略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2025-2031年中国PVD行业"十三五"建设策略</w:t>
      </w:r>
      <w:r>
        <w:rPr>
          <w:rFonts w:hint="eastAsia"/>
        </w:rPr>
        <w:br/>
      </w:r>
      <w:r>
        <w:rPr>
          <w:rFonts w:hint="eastAsia"/>
        </w:rPr>
        <w:t>　　　　一、PVD行业发展规划</w:t>
      </w:r>
      <w:r>
        <w:rPr>
          <w:rFonts w:hint="eastAsia"/>
        </w:rPr>
        <w:br/>
      </w:r>
      <w:r>
        <w:rPr>
          <w:rFonts w:hint="eastAsia"/>
        </w:rPr>
        <w:t>　　　　二、PVD行业建设重点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PVD行业未来5年内中国市场规模及增长趋势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PVD行业未来5年内中国净投资规模预测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PVD行业未来5年内市场盈利预测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中-智-林-：PVD行业项目投资建议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四、PVD行业项目注意事项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PVD涂层在工具和零部件上的应用</w:t>
      </w:r>
      <w:r>
        <w:rPr>
          <w:rFonts w:hint="eastAsia"/>
        </w:rPr>
        <w:br/>
      </w:r>
      <w:r>
        <w:rPr>
          <w:rFonts w:hint="eastAsia"/>
        </w:rPr>
        <w:t>　　图表 PVD涂层在不同种类工具上的应用</w:t>
      </w:r>
      <w:r>
        <w:rPr>
          <w:rFonts w:hint="eastAsia"/>
        </w:rPr>
        <w:br/>
      </w:r>
      <w:r>
        <w:rPr>
          <w:rFonts w:hint="eastAsia"/>
        </w:rPr>
        <w:t>　　图表 PVD发展周期</w:t>
      </w:r>
      <w:r>
        <w:rPr>
          <w:rFonts w:hint="eastAsia"/>
        </w:rPr>
        <w:br/>
      </w:r>
      <w:r>
        <w:rPr>
          <w:rFonts w:hint="eastAsia"/>
        </w:rPr>
        <w:t>　　图表 产业链示意图</w:t>
      </w:r>
      <w:r>
        <w:rPr>
          <w:rFonts w:hint="eastAsia"/>
        </w:rPr>
        <w:br/>
      </w:r>
      <w:r>
        <w:rPr>
          <w:rFonts w:hint="eastAsia"/>
        </w:rPr>
        <w:t>　　图表 涂层行业环境“波特五力”分析模型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2020-2025年我国PVD行业市场规模统计</w:t>
      </w:r>
      <w:r>
        <w:rPr>
          <w:rFonts w:hint="eastAsia"/>
        </w:rPr>
        <w:br/>
      </w:r>
      <w:r>
        <w:rPr>
          <w:rFonts w:hint="eastAsia"/>
        </w:rPr>
        <w:t>　　图表 2025年国内PVD行业主要企业</w:t>
      </w:r>
      <w:r>
        <w:rPr>
          <w:rFonts w:hint="eastAsia"/>
        </w:rPr>
        <w:br/>
      </w:r>
      <w:r>
        <w:rPr>
          <w:rFonts w:hint="eastAsia"/>
        </w:rPr>
        <w:t>　　图表 2020-2025年我国PVD行业市场产能统计</w:t>
      </w:r>
      <w:r>
        <w:rPr>
          <w:rFonts w:hint="eastAsia"/>
        </w:rPr>
        <w:br/>
      </w:r>
      <w:r>
        <w:rPr>
          <w:rFonts w:hint="eastAsia"/>
        </w:rPr>
        <w:t>　　图表 2025-2031年我国PVD行业市场产能预测</w:t>
      </w:r>
      <w:r>
        <w:rPr>
          <w:rFonts w:hint="eastAsia"/>
        </w:rPr>
        <w:br/>
      </w:r>
      <w:r>
        <w:rPr>
          <w:rFonts w:hint="eastAsia"/>
        </w:rPr>
        <w:t>　　图表 2025年中国PVD市场容量</w:t>
      </w:r>
      <w:r>
        <w:rPr>
          <w:rFonts w:hint="eastAsia"/>
        </w:rPr>
        <w:br/>
      </w:r>
      <w:r>
        <w:rPr>
          <w:rFonts w:hint="eastAsia"/>
        </w:rPr>
        <w:t>　　图表 2025-2031年PVD行业市场规模预测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2020-2025年我国PVD行业市场产量统计</w:t>
      </w:r>
      <w:r>
        <w:rPr>
          <w:rFonts w:hint="eastAsia"/>
        </w:rPr>
        <w:br/>
      </w:r>
      <w:r>
        <w:rPr>
          <w:rFonts w:hint="eastAsia"/>
        </w:rPr>
        <w:t>　　图表 2025-2031年我国PVD行业产量预测</w:t>
      </w:r>
      <w:r>
        <w:rPr>
          <w:rFonts w:hint="eastAsia"/>
        </w:rPr>
        <w:br/>
      </w:r>
      <w:r>
        <w:rPr>
          <w:rFonts w:hint="eastAsia"/>
        </w:rPr>
        <w:t>　　图表 2020-2025年国内PVD产品价格指数走势</w:t>
      </w:r>
      <w:r>
        <w:rPr>
          <w:rFonts w:hint="eastAsia"/>
        </w:rPr>
        <w:br/>
      </w:r>
      <w:r>
        <w:rPr>
          <w:rFonts w:hint="eastAsia"/>
        </w:rPr>
        <w:t>　　图表 国内产品当前市场价格</w:t>
      </w:r>
      <w:r>
        <w:rPr>
          <w:rFonts w:hint="eastAsia"/>
        </w:rPr>
        <w:br/>
      </w:r>
      <w:r>
        <w:rPr>
          <w:rFonts w:hint="eastAsia"/>
        </w:rPr>
        <w:t>　　图表 2025-2031年我国PVD行业价格走势预测</w:t>
      </w:r>
      <w:r>
        <w:rPr>
          <w:rFonts w:hint="eastAsia"/>
        </w:rPr>
        <w:br/>
      </w:r>
      <w:r>
        <w:rPr>
          <w:rFonts w:hint="eastAsia"/>
        </w:rPr>
        <w:t>　　图表 PVD涂层的工艺流程图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4508273364652" w:history="1">
        <w:r>
          <w:rPr>
            <w:rStyle w:val="Hyperlink"/>
          </w:rPr>
          <w:t>2025-2031年中国PVD市场现状深度调研与发展趋势分析报告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4508273364652" w:history="1">
        <w:r>
          <w:rPr>
            <w:rStyle w:val="Hyperlink"/>
          </w:rPr>
          <w:t>https://www.20087.com/2/08/PVDXianZhuangYuFaZhanQuShi.html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热点：PVD和dlc涂层哪个好、PVD镀膜、PVD设备、PVDf是什么材料、PVD和cvd两种工艺对比、PVD001换哪了、PVD是什么材料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eabc8ca3b4039" w:history="1">
      <w:r>
        <w:rPr>
          <w:rStyle w:val="Hyperlink"/>
        </w:rPr>
        <w:t>2025-2031年中国PVD市场现状深度调研与发展趋势分析报告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VDXianZhuangYuFaZhanQuShi.html" TargetMode="External" Id="Rffa450827336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VDXianZhuangYuFaZhanQuShi.html" TargetMode="External" Id="Rc33eabc8ca3b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2025-02-16T01:34:00Z</dcterms:created>
  <dcterms:modified xsi:type="dcterms:W3CDTF">2025-02-16T02:34:00Z</dcterms:modified>
  <dc:subject>2025-2031年中国PVD市场现状深度调研与发展趋势分析报告</dc:subject>
  <dc:title>2025-2031年中国PVD市场现状深度调研与发展趋势分析报告</dc:title>
  <cp:keywords>2025-2031年中国PVD市场现状深度调研与发展趋势分析报告</cp:keywords>
  <dc:description>2025-2031年中国PVD市场现状深度调研与发展趋势分析报告</dc:description>
</cp:coreProperties>
</file>