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0543743cf4c0a" w:history="1">
              <w:r>
                <w:rPr>
                  <w:rStyle w:val="Hyperlink"/>
                </w:rPr>
                <w:t>2025-2031年中国慢回弹行业市场调研与行业前景分析报告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0543743cf4c0a" w:history="1">
              <w:r>
                <w:rPr>
                  <w:rStyle w:val="Hyperlink"/>
                </w:rPr>
                <w:t>2025-2031年中国慢回弹行业市场调研与行业前景分析报告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0543743cf4c0a" w:history="1">
                <w:r>
                  <w:rPr>
                    <w:rStyle w:val="Hyperlink"/>
                  </w:rPr>
                  <w:t>https://www.20087.com/3/98/ManHuiDanDeQianJing.html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回弹是一种功能性材料，近年来在制备工艺、性能优化和应用场景方面取得长足进展。目前，慢回弹的技术发展主要围绕高性能泡沫材料应用、回弹性优化和模块化生产等重点领域。通过采用优质聚氨酯原料和先进发泡技术，显著提高了产品的舒适性和支撑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慢回弹的发展将更加注重健康化和高附加值开发。随着家居用品和医疗保健需求的增长，企业可以通过调整配方设计和加入特定功能性助剂，开发适用于不同场景的产品，如抗菌型慢回弹或环保型慢回弹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0543743cf4c0a" w:history="1">
        <w:r>
          <w:rPr>
            <w:rStyle w:val="Hyperlink"/>
          </w:rPr>
          <w:t>2025-2031年中国慢回弹行业市场调研与行业前景分析报告</w:t>
        </w:r>
      </w:hyperlink>
      <w:r>
        <w:rPr>
          <w:rFonts w:hint="eastAsia"/>
        </w:rPr>
        <w:t>》基于详实数据，从市场规模、需求变化及价格动态等维度，全面解析了慢回弹行业的现状与发展趋势，并对慢回弹产业链各环节进行了系统性探讨。报告科学预测了慢回弹行业未来发展方向，重点分析了慢回弹技术现状及创新路径，同时聚焦慢回弹重点企业的经营表现，评估了市场竞争格局、品牌影响力及市场集中度。通过对细分市场的深入研究及SWOT分析，报告揭示了慢回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慢回弹行业概述</w:t>
      </w:r>
      <w:r>
        <w:rPr>
          <w:rFonts w:hint="eastAsia"/>
        </w:rPr>
        <w:br/>
      </w:r>
      <w:r>
        <w:rPr>
          <w:rFonts w:hint="eastAsia"/>
        </w:rPr>
        <w:t>　　第一节 慢回弹定义与分类</w:t>
      </w:r>
      <w:r>
        <w:rPr>
          <w:rFonts w:hint="eastAsia"/>
        </w:rPr>
        <w:br/>
      </w:r>
      <w:r>
        <w:rPr>
          <w:rFonts w:hint="eastAsia"/>
        </w:rPr>
        <w:t>　　第二节 慢回弹应用领域</w:t>
      </w:r>
      <w:r>
        <w:rPr>
          <w:rFonts w:hint="eastAsia"/>
        </w:rPr>
        <w:br/>
      </w:r>
      <w:r>
        <w:rPr>
          <w:rFonts w:hint="eastAsia"/>
        </w:rPr>
        <w:t>　　第三节 慢回弹行业经济指标分析</w:t>
      </w:r>
      <w:r>
        <w:rPr>
          <w:rFonts w:hint="eastAsia"/>
        </w:rPr>
        <w:br/>
      </w:r>
      <w:r>
        <w:rPr>
          <w:rFonts w:hint="eastAsia"/>
        </w:rPr>
        <w:t>　　　　一、慢回弹行业赢利性评估</w:t>
      </w:r>
      <w:r>
        <w:rPr>
          <w:rFonts w:hint="eastAsia"/>
        </w:rPr>
        <w:br/>
      </w:r>
      <w:r>
        <w:rPr>
          <w:rFonts w:hint="eastAsia"/>
        </w:rPr>
        <w:t>　　　　二、慢回弹行业成长速度分析</w:t>
      </w:r>
      <w:r>
        <w:rPr>
          <w:rFonts w:hint="eastAsia"/>
        </w:rPr>
        <w:br/>
      </w:r>
      <w:r>
        <w:rPr>
          <w:rFonts w:hint="eastAsia"/>
        </w:rPr>
        <w:t>　　　　三、慢回弹附加值提升空间探讨</w:t>
      </w:r>
      <w:r>
        <w:rPr>
          <w:rFonts w:hint="eastAsia"/>
        </w:rPr>
        <w:br/>
      </w:r>
      <w:r>
        <w:rPr>
          <w:rFonts w:hint="eastAsia"/>
        </w:rPr>
        <w:t>　　　　四、慢回弹行业进入壁垒分析</w:t>
      </w:r>
      <w:r>
        <w:rPr>
          <w:rFonts w:hint="eastAsia"/>
        </w:rPr>
        <w:br/>
      </w:r>
      <w:r>
        <w:rPr>
          <w:rFonts w:hint="eastAsia"/>
        </w:rPr>
        <w:t>　　　　五、慢回弹行业风险性评估</w:t>
      </w:r>
      <w:r>
        <w:rPr>
          <w:rFonts w:hint="eastAsia"/>
        </w:rPr>
        <w:br/>
      </w:r>
      <w:r>
        <w:rPr>
          <w:rFonts w:hint="eastAsia"/>
        </w:rPr>
        <w:t>　　　　六、慢回弹行业周期性分析</w:t>
      </w:r>
      <w:r>
        <w:rPr>
          <w:rFonts w:hint="eastAsia"/>
        </w:rPr>
        <w:br/>
      </w:r>
      <w:r>
        <w:rPr>
          <w:rFonts w:hint="eastAsia"/>
        </w:rPr>
        <w:t>　　　　七、慢回弹行业竞争程度指标</w:t>
      </w:r>
      <w:r>
        <w:rPr>
          <w:rFonts w:hint="eastAsia"/>
        </w:rPr>
        <w:br/>
      </w:r>
      <w:r>
        <w:rPr>
          <w:rFonts w:hint="eastAsia"/>
        </w:rPr>
        <w:t>　　　　八、慢回弹行业成熟度综合分析</w:t>
      </w:r>
      <w:r>
        <w:rPr>
          <w:rFonts w:hint="eastAsia"/>
        </w:rPr>
        <w:br/>
      </w:r>
      <w:r>
        <w:rPr>
          <w:rFonts w:hint="eastAsia"/>
        </w:rPr>
        <w:t>　　第四节 慢回弹产业链及经营模式分析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三、慢回弹销售模式与渠道策略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全球慢回弹市场发展分析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2024-2025年全球慢回弹行业发展分析</w:t>
      </w:r>
      <w:r>
        <w:rPr>
          <w:rFonts w:hint="eastAsia"/>
        </w:rPr>
        <w:br/>
      </w:r>
      <w:r>
        <w:rPr>
          <w:rFonts w:hint="eastAsia"/>
        </w:rPr>
        <w:t>　　　　一、全球慢回弹行业市场规模与趋势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二、全球慢回弹行业发展特点</w:t>
      </w:r>
      <w:r>
        <w:rPr>
          <w:rFonts w:hint="eastAsia"/>
        </w:rPr>
        <w:br/>
      </w:r>
      <w:r>
        <w:rPr>
          <w:rFonts w:hint="eastAsia"/>
        </w:rPr>
        <w:t>　　　　三、全球慢回弹行业竞争格局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主要国家与地区慢回弹市场分析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2025-2031年全球慢回弹行业发展趋势与前景预测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一、慢回弹行业发展趋势</w:t>
      </w:r>
      <w:r>
        <w:rPr>
          <w:rFonts w:hint="eastAsia"/>
        </w:rPr>
        <w:br/>
      </w:r>
      <w:r>
        <w:rPr>
          <w:rFonts w:hint="eastAsia"/>
        </w:rPr>
        <w:t>　　　　二、慢回弹行业发展潜力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中国慢回弹行业市场分析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2024-2025年慢回弹产能与投资动态</w:t>
      </w:r>
      <w:r>
        <w:rPr>
          <w:rFonts w:hint="eastAsia"/>
        </w:rPr>
        <w:br/>
      </w:r>
      <w:r>
        <w:rPr>
          <w:rFonts w:hint="eastAsia"/>
        </w:rPr>
        <w:t>　　　　一、国内慢回弹产能现状与利用效率</w:t>
      </w:r>
      <w:r>
        <w:rPr>
          <w:rFonts w:hint="eastAsia"/>
        </w:rPr>
        <w:br/>
      </w:r>
      <w:r>
        <w:rPr>
          <w:rFonts w:hint="eastAsia"/>
        </w:rPr>
        <w:t>　　　　二、慢回弹产能扩张与投资动态分析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2025-2031年慢回弹行业产量统计与趋势预测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一、2019-2024年慢回弹行业产量与增长趋势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1、2019-2024年慢回弹产量及增长趋势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2、2019-2024年慢回弹细分产品产量及份额</w:t>
      </w:r>
      <w:r>
        <w:rPr>
          <w:rFonts w:hint="eastAsia"/>
        </w:rPr>
        <w:br/>
      </w:r>
      <w:r>
        <w:rPr>
          <w:rFonts w:hint="eastAsia"/>
        </w:rPr>
        <w:t>　　　　二、慢回弹产量影响因素分析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三、2025-2031年慢回弹产量预测</w:t>
      </w:r>
      <w:r>
        <w:rPr>
          <w:rFonts w:hint="eastAsia"/>
        </w:rPr>
        <w:br/>
      </w:r>
      <w:r>
        <w:rPr>
          <w:rFonts w:hint="eastAsia"/>
        </w:rPr>
        <w:t>　　第三节 2025-2031年慢回弹市场需求与销售分析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一、2024-2025年慢回弹行业需求现状</w:t>
      </w:r>
      <w:r>
        <w:rPr>
          <w:rFonts w:hint="eastAsia"/>
        </w:rPr>
        <w:br/>
      </w:r>
      <w:r>
        <w:rPr>
          <w:rFonts w:hint="eastAsia"/>
        </w:rPr>
        <w:t>　　　　二、慢回弹客户群体与需求特点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三、2019-2024年慢回弹行业销售规模分析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四、2025-2031年慢回弹市场增长潜力与规模预测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2024-2025年慢回弹行业技术发展现状及趋势分析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慢回弹行业技术发展现状分析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国内外慢回弹行业技术差距分析及差距形成的主要原因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慢回弹行业技术发展方向、趋势预测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提升慢回弹行业技术能力策略建议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中国慢回弹细分市场分析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一、2024-2025年慢回弹主要细分产品市场现状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慢回弹价格机制与竞争策略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一、2019-2024年慢回弹市场价格走势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慢回弹定价策略与方法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2025-2031年慢回弹价格竞争态势与趋势预测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中国慢回弹行业重点区域市场研究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2024-2025年重点区域慢回弹市场发展概况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二、2019-2024年慢回弹市场需求规模情况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三、2025-2031年慢回弹行业发展潜力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二、2019-2024年慢回弹市场需求规模情况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三、2025-2031年慢回弹行业发展潜力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二、2019-2024年慢回弹市场需求规模情况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三、2025-2031年慢回弹行业发展潜力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二、2019-2024年慢回弹市场需求规模情况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三、2025-2031年慢回弹行业发展潜力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二、2019-2024年慢回弹市场需求规模情况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三、2025-2031年慢回弹行业发展潜力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2019-2024年中国慢回弹行业进出口情况分析</w:t>
      </w:r>
      <w:r>
        <w:rPr>
          <w:rFonts w:hint="eastAsia"/>
        </w:rPr>
        <w:br/>
      </w:r>
      <w:r>
        <w:rPr>
          <w:rFonts w:hint="eastAsia"/>
        </w:rPr>
        <w:t>　　第一节 慢回弹行业进口规模与来源分析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一、2019-2024年慢回弹进口规模分析</w:t>
      </w:r>
      <w:r>
        <w:rPr>
          <w:rFonts w:hint="eastAsia"/>
        </w:rPr>
        <w:br/>
      </w:r>
      <w:r>
        <w:rPr>
          <w:rFonts w:hint="eastAsia"/>
        </w:rPr>
        <w:t>　　　　二、慢回弹主要进口来源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慢回弹行业出口规模与目的地分析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一、2019-2024年慢回弹出口规模分析</w:t>
      </w:r>
      <w:r>
        <w:rPr>
          <w:rFonts w:hint="eastAsia"/>
        </w:rPr>
        <w:br/>
      </w:r>
      <w:r>
        <w:rPr>
          <w:rFonts w:hint="eastAsia"/>
        </w:rPr>
        <w:t>　　　　二、慢回弹主要出口目的地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2019-2024年中国慢回弹总体规模与财务指标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中国慢回弹行业总体规模分析</w:t>
      </w:r>
      <w:r>
        <w:rPr>
          <w:rFonts w:hint="eastAsia"/>
        </w:rPr>
        <w:br/>
      </w:r>
      <w:r>
        <w:rPr>
          <w:rFonts w:hint="eastAsia"/>
        </w:rPr>
        <w:t>　　　　一、慢回弹企业数量与结构</w:t>
      </w:r>
      <w:r>
        <w:rPr>
          <w:rFonts w:hint="eastAsia"/>
        </w:rPr>
        <w:br/>
      </w:r>
      <w:r>
        <w:rPr>
          <w:rFonts w:hint="eastAsia"/>
        </w:rPr>
        <w:t>　　　　二、慢回弹从业人员规模</w:t>
      </w:r>
      <w:r>
        <w:rPr>
          <w:rFonts w:hint="eastAsia"/>
        </w:rPr>
        <w:br/>
      </w:r>
      <w:r>
        <w:rPr>
          <w:rFonts w:hint="eastAsia"/>
        </w:rPr>
        <w:t>　　　　三、慢回弹行业资产状况</w:t>
      </w:r>
      <w:r>
        <w:rPr>
          <w:rFonts w:hint="eastAsia"/>
        </w:rPr>
        <w:br/>
      </w:r>
      <w:r>
        <w:rPr>
          <w:rFonts w:hint="eastAsia"/>
        </w:rPr>
        <w:t>　　第二节 中国慢回弹行业财务指标总体分析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慢回弹行业重点企业经营状况分析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慢回弹重点企业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慢回弹领先企业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慢回弹标杆企业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慢回弹代表企业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慢回弹龙头企业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慢回弹重点企业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中国慢回弹行业竞争格局分析</w:t>
      </w:r>
      <w:r>
        <w:rPr>
          <w:rFonts w:hint="eastAsia"/>
        </w:rPr>
        <w:br/>
      </w:r>
      <w:r>
        <w:rPr>
          <w:rFonts w:hint="eastAsia"/>
        </w:rPr>
        <w:t>　　第一节 慢回弹行业竞争格局总览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2024-2025年慢回弹行业竞争力分析</w:t>
      </w:r>
      <w:r>
        <w:rPr>
          <w:rFonts w:hint="eastAsia"/>
        </w:rPr>
        <w:br/>
      </w:r>
      <w:r>
        <w:rPr>
          <w:rFonts w:hint="eastAsia"/>
        </w:rPr>
        <w:t>　　　　一、慢回弹供应商议价能力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四、慢回弹替代品威胁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2019-2024年慢回弹行业企业并购活动分析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2024-2025年慢回弹行业会展与招投标活动分析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一、慢回弹行业会展活动及其市场影响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2025年中国慢回弹企业发展策略分析</w:t>
      </w:r>
      <w:r>
        <w:rPr>
          <w:rFonts w:hint="eastAsia"/>
        </w:rPr>
        <w:br/>
      </w:r>
      <w:r>
        <w:rPr>
          <w:rFonts w:hint="eastAsia"/>
        </w:rPr>
        <w:t>　　第一节 慢回弹市场策略分析</w:t>
      </w:r>
      <w:r>
        <w:rPr>
          <w:rFonts w:hint="eastAsia"/>
        </w:rPr>
        <w:br/>
      </w:r>
      <w:r>
        <w:rPr>
          <w:rFonts w:hint="eastAsia"/>
        </w:rPr>
        <w:t>　　　　一、慢回弹市场定位与拓展策略</w:t>
      </w:r>
      <w:r>
        <w:rPr>
          <w:rFonts w:hint="eastAsia"/>
        </w:rPr>
        <w:br/>
      </w:r>
      <w:r>
        <w:rPr>
          <w:rFonts w:hint="eastAsia"/>
        </w:rPr>
        <w:t>　　　　二、慢回弹市场细分与目标客户</w:t>
      </w:r>
      <w:r>
        <w:rPr>
          <w:rFonts w:hint="eastAsia"/>
        </w:rPr>
        <w:br/>
      </w:r>
      <w:r>
        <w:rPr>
          <w:rFonts w:hint="eastAsia"/>
        </w:rPr>
        <w:t>　　第二节 慢回弹销售策略分析</w:t>
      </w:r>
      <w:r>
        <w:rPr>
          <w:rFonts w:hint="eastAsia"/>
        </w:rPr>
        <w:br/>
      </w:r>
      <w:r>
        <w:rPr>
          <w:rFonts w:hint="eastAsia"/>
        </w:rPr>
        <w:t>　　　　一、慢回弹销售渠道与网络建设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提高慢回弹企业竞争力建议</w:t>
      </w:r>
      <w:r>
        <w:rPr>
          <w:rFonts w:hint="eastAsia"/>
        </w:rPr>
        <w:br/>
      </w:r>
      <w:r>
        <w:rPr>
          <w:rFonts w:hint="eastAsia"/>
        </w:rPr>
        <w:t>　　　　一、慢回弹技术创新与管理优化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慢回弹品牌战略思考</w:t>
      </w:r>
      <w:r>
        <w:rPr>
          <w:rFonts w:hint="eastAsia"/>
        </w:rPr>
        <w:br/>
      </w:r>
      <w:r>
        <w:rPr>
          <w:rFonts w:hint="eastAsia"/>
        </w:rPr>
        <w:t>　　　　一、慢回弹品牌建设与维护</w:t>
      </w:r>
      <w:r>
        <w:rPr>
          <w:rFonts w:hint="eastAsia"/>
        </w:rPr>
        <w:br/>
      </w:r>
      <w:r>
        <w:rPr>
          <w:rFonts w:hint="eastAsia"/>
        </w:rPr>
        <w:t>　　　　二、慢回弹品牌影响力与市场竞争力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中国慢回弹行业风险与对策</w:t>
      </w:r>
      <w:r>
        <w:rPr>
          <w:rFonts w:hint="eastAsia"/>
        </w:rPr>
        <w:br/>
      </w:r>
      <w:r>
        <w:rPr>
          <w:rFonts w:hint="eastAsia"/>
        </w:rPr>
        <w:t>　　第一节 慢回弹行业SWOT分析</w:t>
      </w:r>
      <w:r>
        <w:rPr>
          <w:rFonts w:hint="eastAsia"/>
        </w:rPr>
        <w:br/>
      </w:r>
      <w:r>
        <w:rPr>
          <w:rFonts w:hint="eastAsia"/>
        </w:rPr>
        <w:t>　　　　一、慢回弹行业优势分析</w:t>
      </w:r>
      <w:r>
        <w:rPr>
          <w:rFonts w:hint="eastAsia"/>
        </w:rPr>
        <w:br/>
      </w:r>
      <w:r>
        <w:rPr>
          <w:rFonts w:hint="eastAsia"/>
        </w:rPr>
        <w:t>　　　　二、慢回弹行业劣势分析</w:t>
      </w:r>
      <w:r>
        <w:rPr>
          <w:rFonts w:hint="eastAsia"/>
        </w:rPr>
        <w:br/>
      </w:r>
      <w:r>
        <w:rPr>
          <w:rFonts w:hint="eastAsia"/>
        </w:rPr>
        <w:t>　　　　三、慢回弹市场机会探索</w:t>
      </w:r>
      <w:r>
        <w:rPr>
          <w:rFonts w:hint="eastAsia"/>
        </w:rPr>
        <w:br/>
      </w:r>
      <w:r>
        <w:rPr>
          <w:rFonts w:hint="eastAsia"/>
        </w:rPr>
        <w:t>　　　　四、慢回弹市场威胁评估</w:t>
      </w:r>
      <w:r>
        <w:rPr>
          <w:rFonts w:hint="eastAsia"/>
        </w:rPr>
        <w:br/>
      </w:r>
      <w:r>
        <w:rPr>
          <w:rFonts w:hint="eastAsia"/>
        </w:rPr>
        <w:t>　　第二节 慢回弹行业风险及对策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2025-2031年中国慢回弹行业前景与发展趋势</w:t>
      </w:r>
      <w:r>
        <w:rPr>
          <w:rFonts w:hint="eastAsia"/>
        </w:rPr>
        <w:br/>
      </w:r>
      <w:r>
        <w:rPr>
          <w:rFonts w:hint="eastAsia"/>
        </w:rPr>
        <w:t>　　第一节 慢回弹行业发展环境分析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2025-2031年慢回弹行业发展趋势与方向</w:t>
      </w:r>
      <w:r>
        <w:rPr>
          <w:rFonts w:hint="eastAsia"/>
        </w:rPr>
        <w:br/>
      </w:r>
      <w:r>
        <w:rPr>
          <w:rFonts w:hint="eastAsia"/>
        </w:rPr>
        <w:t>　　　　一、慢回弹行业发展方向预测</w:t>
      </w:r>
      <w:r>
        <w:rPr>
          <w:rFonts w:hint="eastAsia"/>
        </w:rPr>
        <w:br/>
      </w:r>
      <w:r>
        <w:rPr>
          <w:rFonts w:hint="eastAsia"/>
        </w:rPr>
        <w:t>　　　　二、慢回弹发展趋势分析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2025-2031年慢回弹行业发展潜力与机遇</w:t>
      </w:r>
      <w:r>
        <w:rPr>
          <w:rFonts w:hint="eastAsia"/>
        </w:rPr>
        <w:br/>
      </w:r>
      <w:r>
        <w:rPr>
          <w:rFonts w:hint="eastAsia"/>
        </w:rPr>
        <w:t>　　　　一、慢回弹市场发展潜力评估</w:t>
      </w:r>
      <w:r>
        <w:rPr>
          <w:rFonts w:hint="eastAsia"/>
        </w:rPr>
        <w:br/>
      </w:r>
      <w:r>
        <w:rPr>
          <w:rFonts w:hint="eastAsia"/>
        </w:rPr>
        <w:t>　　　　二、慢回弹新兴市场与机遇探索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慢回弹行业研究结论与建议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中智林:－慢回弹行业发展建议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慢回弹行业历程</w:t>
      </w:r>
      <w:r>
        <w:rPr>
          <w:rFonts w:hint="eastAsia"/>
        </w:rPr>
        <w:br/>
      </w:r>
      <w:r>
        <w:rPr>
          <w:rFonts w:hint="eastAsia"/>
        </w:rPr>
        <w:t>　　图表 慢回弹行业生命周期</w:t>
      </w:r>
      <w:r>
        <w:rPr>
          <w:rFonts w:hint="eastAsia"/>
        </w:rPr>
        <w:br/>
      </w:r>
      <w:r>
        <w:rPr>
          <w:rFonts w:hint="eastAsia"/>
        </w:rPr>
        <w:t>　　图表 慢回弹行业产业链分析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2019-2024年慢回弹行业市场容量分析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2019-2024年中国慢回弹行业产量及增长趋势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2019-2024年中国慢回弹市场需求量及增速统计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2024年中国慢回弹行业需求领域分布格局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2019-2024年中国慢回弹行业盈利情况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2019-2024年中国慢回弹行业利润总额统计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2019-2024年中国慢回弹进口金额分析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2019-2024年中国慢回弹出口数量分析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2019-2024年中国慢回弹出口金额分析</w:t>
      </w:r>
      <w:r>
        <w:rPr>
          <w:rFonts w:hint="eastAsia"/>
        </w:rPr>
        <w:br/>
      </w:r>
      <w:r>
        <w:rPr>
          <w:rFonts w:hint="eastAsia"/>
        </w:rPr>
        <w:t>　　图表 2024年中国慢回弹进口国家及地区分析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2024年中国慢回弹出口国家及地区分析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2019-2024年中国慢回弹行业企业数量情况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2019-2024年中国慢回弹行业企业平均规模情况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**地区慢回弹市场规模及增长情况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**地区慢回弹市场规模及增长情况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**地区慢回弹市场规模及增长情况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**地区慢回弹市场规模及增长情况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**地区慢回弹行业市场需求情况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慢回弹重点企业（一）基本信息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慢回弹重点企业（一）经营情况分析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慢回弹重点企业（一）主要经济指标情况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慢回弹重点企业（一）盈利能力情况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慢回弹重点企业（一）偿债能力情况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慢回弹重点企业（一）运营能力情况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慢回弹重点企业（一）成长能力情况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慢回弹重点企业（二）基本信息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慢回弹重点企业（二）经营情况分析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慢回弹重点企业（二）主要经济指标情况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慢回弹重点企业（二）盈利能力情况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慢回弹重点企业（二）偿债能力情况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慢回弹重点企业（二）运营能力情况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慢回弹重点企业（二）成长能力情况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慢回弹重点企业（三）基本信息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慢回弹重点企业（三）经营情况分析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慢回弹重点企业（三）主要经济指标情况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慢回弹重点企业（三）盈利能力情况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慢回弹重点企业（三）偿债能力情况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慢回弹重点企业（三）运营能力情况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慢回弹重点企业（三）成长能力情况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2025-2031年中国慢回弹行业产能预测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2025-2031年中国慢回弹行业产量预测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2025-2031年中国慢回弹市场需求量预测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2025-2031年中国慢回弹行业供需平衡预测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2025-2031年中国慢回弹行业市场容量预测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2025-2031年中国慢回弹行业市场规模预测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2025-2031年中国慢回弹市场前景分析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2025-2031年中国慢回弹行业发展趋势预测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0543743cf4c0a" w:history="1">
        <w:r>
          <w:rPr>
            <w:rStyle w:val="Hyperlink"/>
          </w:rPr>
          <w:t>2025-2031年中国慢回弹行业市场调研与行业前景分析报告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0543743cf4c0a" w:history="1">
        <w:r>
          <w:rPr>
            <w:rStyle w:val="Hyperlink"/>
          </w:rPr>
          <w:t>https://www.20087.com/3/98/ManHuiDanDeQianJing.html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热点：最近很火的盲盒、慢回弹玩具有毒吗、慢回弹开箱视频、慢回弹有毒吗对身体有害吗、慢回弹对人体有害处吗、慢回弹捏捏做法、笔袋大容量又漂亮、慢回弹教程、慢回弹捏久了会弹不回来吗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14e60f2a2444e" w:history="1">
      <w:r>
        <w:rPr>
          <w:rStyle w:val="Hyperlink"/>
        </w:rPr>
        <w:t>2025-2031年中国慢回弹行业市场调研与行业前景分析报告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ManHuiDanDeQianJing.html" TargetMode="External" Id="Rf950543743cf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ManHuiDanDeQianJing.html" TargetMode="External" Id="Rd7614e60f2a2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2025-03-25T03:58:56Z</dcterms:created>
  <dcterms:modified xsi:type="dcterms:W3CDTF">2025-03-25T04:58:56Z</dcterms:modified>
  <dc:subject>2025-2031年中国慢回弹行业市场调研与行业前景分析报告</dc:subject>
  <dc:title>2025-2031年中国慢回弹行业市场调研与行业前景分析报告</dc:title>
  <cp:keywords>2025-2031年中国慢回弹行业市场调研与行业前景分析报告</cp:keywords>
  <dc:description>2025-2031年中国慢回弹行业市场调研与行业前景分析报告</dc:description>
</cp:coreProperties>
</file>