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3351d11d248ac" w:history="1">
              <w:r>
                <w:rPr>
                  <w:rStyle w:val="Hyperlink"/>
                </w:rPr>
                <w:t>2025-2031年中国豪华游轮旅游行业发展研究与前景分析报告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3351d11d248ac" w:history="1">
              <w:r>
                <w:rPr>
                  <w:rStyle w:val="Hyperlink"/>
                </w:rPr>
                <w:t>2025-2031年中国豪华游轮旅游行业发展研究与前景分析报告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3351d11d248ac" w:history="1">
                <w:r>
                  <w:rPr>
                    <w:rStyle w:val="Hyperlink"/>
                  </w:rPr>
                  <w:t>https://www.20087.com/5/79/HaoHuaYouLunLvYouFaZhanXianZhuangQianJing.html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游轮旅游作为一种高端休闲方式，近年来随着全球旅游业的蓬勃发展和消费者对奢华体验的追求，呈现出强劲的增长态势。它结合了海上旅行的浪漫与陆地观光的便利，为游客提供了集住宿、餐饮、娱乐、购物于一体的全方位旅游体验。目前，豪华游轮旅游正朝着个性化、主题化方向发展，如家庭亲子、文化探索、健康养生等主题航程，满足了不同消费者群体的特定需求。</w:t>
      </w:r>
      <w:r>
        <w:rPr>
          <w:rFonts w:hint="eastAsia"/>
        </w:rPr>
        <w:br/>
      </w:r>
      <w:r>
        <w:rPr>
          <w:rFonts w:hint="eastAsia"/>
        </w:rPr>
        <w:t>　　未来，豪华游轮旅游的发展将更加注重环保和目的地体验。一方面，通过采用清洁能源、优化航线设计，减少游轮对环境的影响，符合可持续旅游的趋势。另一方面，加强与目的地的合作，开发岸上深度游项目，如当地文化体验、生态保护教育，提升旅游体验的丰富性和深度。同时，智能化服务的引入，如人脸识别登船、虚拟现实体验，将为游客提供更加便捷、个性化的旅行服务，提升豪华游轮旅游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3351d11d248ac" w:history="1">
        <w:r>
          <w:rPr>
            <w:rStyle w:val="Hyperlink"/>
          </w:rPr>
          <w:t>2025-2031年中国豪华游轮旅游行业发展研究与前景分析报告</w:t>
        </w:r>
      </w:hyperlink>
      <w:r>
        <w:rPr>
          <w:rFonts w:hint="eastAsia"/>
        </w:rPr>
        <w:t>》从市场规模、需求变化及价格动态等维度，全面解析了豪华游轮旅游行业的现状与趋势。报告深入挖掘豪华游轮旅游产业链各环节，科学预测豪华游轮旅游市场前景与发展方向，同时聚焦豪华游轮旅游细分市场特点及重点企业的经营表现，系统揭示了豪华游轮旅游行业竞争格局、品牌影响力及市场集中度等信息。基于权威数据与专业分析，报告为投资者、企业决策者及信贷机构提供了精准的市场洞察与决策支持，是把握豪华游轮旅游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豪华游轮旅游产业概述</w:t>
      </w:r>
      <w:r>
        <w:rPr>
          <w:rFonts w:hint="eastAsia"/>
        </w:rPr>
        <w:br/>
      </w:r>
      <w:r>
        <w:rPr>
          <w:rFonts w:hint="eastAsia"/>
        </w:rPr>
        <w:t>　　第一节 豪华游轮旅游定义</w:t>
      </w:r>
      <w:r>
        <w:rPr>
          <w:rFonts w:hint="eastAsia"/>
        </w:rPr>
        <w:br/>
      </w:r>
      <w:r>
        <w:rPr>
          <w:rFonts w:hint="eastAsia"/>
        </w:rPr>
        <w:t>　　第二节 豪华游轮旅游行业特点</w:t>
      </w:r>
      <w:r>
        <w:rPr>
          <w:rFonts w:hint="eastAsia"/>
        </w:rPr>
        <w:br/>
      </w:r>
      <w:r>
        <w:rPr>
          <w:rFonts w:hint="eastAsia"/>
        </w:rPr>
        <w:t>　　第三节 豪华游轮旅游产业链分析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2024-2025年中国豪华游轮旅游行业运行环境分析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中国豪华游轮旅游运行经济环境分析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中国豪华游轮旅游产业政策环境分析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一、豪华游轮旅游行业监管体制</w:t>
      </w:r>
      <w:r>
        <w:rPr>
          <w:rFonts w:hint="eastAsia"/>
        </w:rPr>
        <w:br/>
      </w:r>
      <w:r>
        <w:rPr>
          <w:rFonts w:hint="eastAsia"/>
        </w:rPr>
        <w:t>　　　　二、豪华游轮旅游行业主要法规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三、主要豪华游轮旅游产业政策</w:t>
      </w:r>
      <w:r>
        <w:rPr>
          <w:rFonts w:hint="eastAsia"/>
        </w:rPr>
        <w:br/>
      </w:r>
      <w:r>
        <w:rPr>
          <w:rFonts w:hint="eastAsia"/>
        </w:rPr>
        <w:t>　　第三节 中国豪华游轮旅游产业社会环境分析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国外豪华游轮旅游行业发展态势分析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国外豪华游轮旅游市场发展现状分析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国外主要国家豪华游轮旅游市场现状</w:t>
      </w:r>
      <w:r>
        <w:rPr>
          <w:rFonts w:hint="eastAsia"/>
        </w:rPr>
        <w:br/>
      </w:r>
      <w:r>
        <w:rPr>
          <w:rFonts w:hint="eastAsia"/>
        </w:rPr>
        <w:t>　　第三节 国外豪华游轮旅游行业发展趋势预测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中国豪华游轮旅游行业市场分析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2019-2024年中国豪华游轮旅游行业规模情况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2019-2024年中国豪华游轮旅游市场规模情况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2019-2024年中国豪华游轮旅游行业盈利情况分析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2019-2024年中国豪华游轮旅游市场需求状况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2019-2024年中国豪华游轮旅游行业市场供给状况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2019-2024年豪华游轮旅游行业市场供需平衡状况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中国重点地区豪华游轮旅游行业市场调研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重点地区（一）豪华游轮旅游市场调研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重点地区（二）豪华游轮旅游市场调研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重点地区（三）豪华游轮旅游市场调研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重点地区（四）豪华游轮旅游市场调研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重点地区（五）豪华游轮旅游市场调研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中国豪华游轮旅游行业价格走势及影响因素分析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国内豪华游轮旅游行业价格回顾</w:t>
      </w:r>
      <w:r>
        <w:rPr>
          <w:rFonts w:hint="eastAsia"/>
        </w:rPr>
        <w:br/>
      </w:r>
      <w:r>
        <w:rPr>
          <w:rFonts w:hint="eastAsia"/>
        </w:rPr>
        <w:t>　　第二节 国内豪华游轮旅游行业价格走势预测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国内豪华游轮旅游行业价格影响因素分析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中国豪华游轮旅游行业客户调研</w:t>
      </w:r>
      <w:r>
        <w:rPr>
          <w:rFonts w:hint="eastAsia"/>
        </w:rPr>
        <w:br/>
      </w:r>
      <w:r>
        <w:rPr>
          <w:rFonts w:hint="eastAsia"/>
        </w:rPr>
        <w:t>　　　　一、豪华游轮旅游行业客户偏好调查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二、客户对豪华游轮旅游品牌的首要认知渠道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三、豪华游轮旅游品牌忠诚度调查</w:t>
      </w:r>
      <w:r>
        <w:rPr>
          <w:rFonts w:hint="eastAsia"/>
        </w:rPr>
        <w:br/>
      </w:r>
      <w:r>
        <w:rPr>
          <w:rFonts w:hint="eastAsia"/>
        </w:rPr>
        <w:t>　　　　四、豪华游轮旅游行业客户消费理念调研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中国豪华游轮旅游行业竞争格局分析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2025年豪华游轮旅游行业集中度分析</w:t>
      </w:r>
      <w:r>
        <w:rPr>
          <w:rFonts w:hint="eastAsia"/>
        </w:rPr>
        <w:br/>
      </w:r>
      <w:r>
        <w:rPr>
          <w:rFonts w:hint="eastAsia"/>
        </w:rPr>
        <w:t>　　　　一、豪华游轮旅游市场集中度分析</w:t>
      </w:r>
      <w:r>
        <w:rPr>
          <w:rFonts w:hint="eastAsia"/>
        </w:rPr>
        <w:br/>
      </w:r>
      <w:r>
        <w:rPr>
          <w:rFonts w:hint="eastAsia"/>
        </w:rPr>
        <w:t>　　　　二、豪华游轮旅游企业集中度分析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2024-2025年豪华游轮旅游行业竞争格局分析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一、豪华游轮旅游行业竞争策略分析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二、豪华游轮旅游行业竞争格局展望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三、我国豪华游轮旅游市场竞争趋势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豪华游轮旅游行业重点企业发展调研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豪华游轮旅游行业企业经营策略研究分析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豪华游轮旅游企业多样化经营策略分析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一、豪华游轮旅游企业多样化经营情况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二、现行豪华游轮旅游行业多样化经营的方向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大型豪华游轮旅游企业集团未来发展策略分析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对中小豪华游轮旅游企业生产经营的建议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豪华游轮旅游行业投资风险与控制策略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豪华游轮旅游行业SWOT模型分析</w:t>
      </w:r>
      <w:r>
        <w:rPr>
          <w:rFonts w:hint="eastAsia"/>
        </w:rPr>
        <w:br/>
      </w:r>
      <w:r>
        <w:rPr>
          <w:rFonts w:hint="eastAsia"/>
        </w:rPr>
        <w:t>　　　　一、豪华游轮旅游行业优势分析</w:t>
      </w:r>
      <w:r>
        <w:rPr>
          <w:rFonts w:hint="eastAsia"/>
        </w:rPr>
        <w:br/>
      </w:r>
      <w:r>
        <w:rPr>
          <w:rFonts w:hint="eastAsia"/>
        </w:rPr>
        <w:t>　　　　二、豪华游轮旅游行业劣势分析</w:t>
      </w:r>
      <w:r>
        <w:rPr>
          <w:rFonts w:hint="eastAsia"/>
        </w:rPr>
        <w:br/>
      </w:r>
      <w:r>
        <w:rPr>
          <w:rFonts w:hint="eastAsia"/>
        </w:rPr>
        <w:t>　　　　三、豪华游轮旅游行业机会分析</w:t>
      </w:r>
      <w:r>
        <w:rPr>
          <w:rFonts w:hint="eastAsia"/>
        </w:rPr>
        <w:br/>
      </w:r>
      <w:r>
        <w:rPr>
          <w:rFonts w:hint="eastAsia"/>
        </w:rPr>
        <w:t>　　　　四、豪华游轮旅游行业风险分析</w:t>
      </w:r>
      <w:r>
        <w:rPr>
          <w:rFonts w:hint="eastAsia"/>
        </w:rPr>
        <w:br/>
      </w:r>
      <w:r>
        <w:rPr>
          <w:rFonts w:hint="eastAsia"/>
        </w:rPr>
        <w:t>　　第二节 豪华游轮旅游行业投资风险及控制策略分析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一、豪华游轮旅游市场风险及控制策略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二、豪华游轮旅游行业政策风险及控制策略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三、豪华游轮旅游行业经营风险及控制策略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四、豪华游轮旅游同业竞争风险及控制策略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五、豪华游轮旅游行业其他风险及控制策略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2025-2031年中国豪华游轮旅游行业投资潜力及发展趋势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2025-2031年豪华游轮旅游行业投资潜力分析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一、豪华游轮旅游行业重点可投资领域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二、豪华游轮旅游行业目标市场需求潜力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三、豪华游轮旅游行业投资潜力综合评判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中智林：2025-2031年中国豪华游轮旅游行业发展趋势分析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一、2025年豪华游轮旅游市场前景分析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二、2025年豪华游轮旅游发展趋势预测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三、2025-2031年我国豪华游轮旅游行业发展剖析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五、未来豪华游轮旅游行业发展变局剖析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豪华游轮旅游图片</w:t>
      </w:r>
      <w:r>
        <w:rPr>
          <w:rFonts w:hint="eastAsia"/>
        </w:rPr>
        <w:br/>
      </w:r>
      <w:r>
        <w:rPr>
          <w:rFonts w:hint="eastAsia"/>
        </w:rPr>
        <w:t>　　图表 豪华游轮旅游种类 分类</w:t>
      </w:r>
      <w:r>
        <w:rPr>
          <w:rFonts w:hint="eastAsia"/>
        </w:rPr>
        <w:br/>
      </w:r>
      <w:r>
        <w:rPr>
          <w:rFonts w:hint="eastAsia"/>
        </w:rPr>
        <w:t>　　图表 豪华游轮旅游用途 应用</w:t>
      </w:r>
      <w:r>
        <w:rPr>
          <w:rFonts w:hint="eastAsia"/>
        </w:rPr>
        <w:br/>
      </w:r>
      <w:r>
        <w:rPr>
          <w:rFonts w:hint="eastAsia"/>
        </w:rPr>
        <w:t>　　图表 豪华游轮旅游主要特点</w:t>
      </w:r>
      <w:r>
        <w:rPr>
          <w:rFonts w:hint="eastAsia"/>
        </w:rPr>
        <w:br/>
      </w:r>
      <w:r>
        <w:rPr>
          <w:rFonts w:hint="eastAsia"/>
        </w:rPr>
        <w:t>　　图表 豪华游轮旅游产业链分析</w:t>
      </w:r>
      <w:r>
        <w:rPr>
          <w:rFonts w:hint="eastAsia"/>
        </w:rPr>
        <w:br/>
      </w:r>
      <w:r>
        <w:rPr>
          <w:rFonts w:hint="eastAsia"/>
        </w:rPr>
        <w:t>　　图表 豪华游轮旅游政策分析</w:t>
      </w:r>
      <w:r>
        <w:rPr>
          <w:rFonts w:hint="eastAsia"/>
        </w:rPr>
        <w:br/>
      </w:r>
      <w:r>
        <w:rPr>
          <w:rFonts w:hint="eastAsia"/>
        </w:rPr>
        <w:t>　　图表 豪华游轮旅游技术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2019-2024年中国豪华游轮旅游行业市场规模及增长情况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2019-2024年豪华游轮旅游行业市场容量分析</w:t>
      </w:r>
      <w:r>
        <w:rPr>
          <w:rFonts w:hint="eastAsia"/>
        </w:rPr>
        <w:br/>
      </w:r>
      <w:r>
        <w:rPr>
          <w:rFonts w:hint="eastAsia"/>
        </w:rPr>
        <w:t>　　图表 豪华游轮旅游生产现状</w:t>
      </w:r>
      <w:r>
        <w:rPr>
          <w:rFonts w:hint="eastAsia"/>
        </w:rPr>
        <w:br/>
      </w:r>
      <w:r>
        <w:rPr>
          <w:rFonts w:hint="eastAsia"/>
        </w:rPr>
        <w:t>　　图表 2019-2024年中国豪华游轮旅游行业产能统计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2019-2024年中国豪华游轮旅游行业产量及增长趋势</w:t>
      </w:r>
      <w:r>
        <w:rPr>
          <w:rFonts w:hint="eastAsia"/>
        </w:rPr>
        <w:br/>
      </w:r>
      <w:r>
        <w:rPr>
          <w:rFonts w:hint="eastAsia"/>
        </w:rPr>
        <w:t>　　图表 豪华游轮旅游行业动态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2019-2024年中国豪华游轮旅游市场需求量及增速统计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2019-2024年中国豪华游轮旅游行业销售收入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2024年中国豪华游轮旅游行业需求领域分布格局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2019-2024年中国豪华游轮旅游行业利润总额统计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2019-2024年中国豪华游轮旅游进口情况分析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2019-2024年中国豪华游轮旅游出口情况分析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2019-2024年中国豪华游轮旅游行业企业数量情况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2019-2024年中国豪华游轮旅游行业企业平均规模情况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2019-2024年中国豪华游轮旅游价格走势</w:t>
      </w:r>
      <w:r>
        <w:rPr>
          <w:rFonts w:hint="eastAsia"/>
        </w:rPr>
        <w:br/>
      </w:r>
      <w:r>
        <w:rPr>
          <w:rFonts w:hint="eastAsia"/>
        </w:rPr>
        <w:t>　　图表 2024年豪华游轮旅游成本和利润分析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**地区豪华游轮旅游市场规模及增长情况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**地区豪华游轮旅游行业市场需求情况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**地区豪华游轮旅游市场规模及增长情况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**地区豪华游轮旅游行业市场需求情况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**地区豪华游轮旅游市场规模及增长情况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**地区豪华游轮旅游行业市场需求情况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**地区豪华游轮旅游市场规模及增长情况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**地区豪华游轮旅游行业市场需求情况</w:t>
      </w:r>
      <w:r>
        <w:rPr>
          <w:rFonts w:hint="eastAsia"/>
        </w:rPr>
        <w:br/>
      </w:r>
      <w:r>
        <w:rPr>
          <w:rFonts w:hint="eastAsia"/>
        </w:rPr>
        <w:t>　　图表 豪华游轮旅游品牌</w:t>
      </w:r>
      <w:r>
        <w:rPr>
          <w:rFonts w:hint="eastAsia"/>
        </w:rPr>
        <w:br/>
      </w:r>
      <w:r>
        <w:rPr>
          <w:rFonts w:hint="eastAsia"/>
        </w:rPr>
        <w:t>　　图表 豪华游轮旅游企业（一）概况</w:t>
      </w:r>
      <w:r>
        <w:rPr>
          <w:rFonts w:hint="eastAsia"/>
        </w:rPr>
        <w:br/>
      </w:r>
      <w:r>
        <w:rPr>
          <w:rFonts w:hint="eastAsia"/>
        </w:rPr>
        <w:t>　　图表 企业豪华游轮旅游型号 规格</w:t>
      </w:r>
      <w:r>
        <w:rPr>
          <w:rFonts w:hint="eastAsia"/>
        </w:rPr>
        <w:br/>
      </w:r>
      <w:r>
        <w:rPr>
          <w:rFonts w:hint="eastAsia"/>
        </w:rPr>
        <w:t>　　图表 豪华游轮旅游企业（一）经营分析</w:t>
      </w:r>
      <w:r>
        <w:rPr>
          <w:rFonts w:hint="eastAsia"/>
        </w:rPr>
        <w:br/>
      </w:r>
      <w:r>
        <w:rPr>
          <w:rFonts w:hint="eastAsia"/>
        </w:rPr>
        <w:t>　　图表 豪华游轮旅游企业（一）盈利能力情况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豪华游轮旅游企业（一）偿债能力情况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豪华游轮旅游企业（一）运营能力情况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豪华游轮旅游企业（一）成长能力情况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豪华游轮旅游上游现状</w:t>
      </w:r>
      <w:r>
        <w:rPr>
          <w:rFonts w:hint="eastAsia"/>
        </w:rPr>
        <w:br/>
      </w:r>
      <w:r>
        <w:rPr>
          <w:rFonts w:hint="eastAsia"/>
        </w:rPr>
        <w:t>　　图表 豪华游轮旅游下游调研</w:t>
      </w:r>
      <w:r>
        <w:rPr>
          <w:rFonts w:hint="eastAsia"/>
        </w:rPr>
        <w:br/>
      </w:r>
      <w:r>
        <w:rPr>
          <w:rFonts w:hint="eastAsia"/>
        </w:rPr>
        <w:t>　　图表 豪华游轮旅游企业（二）概况</w:t>
      </w:r>
      <w:r>
        <w:rPr>
          <w:rFonts w:hint="eastAsia"/>
        </w:rPr>
        <w:br/>
      </w:r>
      <w:r>
        <w:rPr>
          <w:rFonts w:hint="eastAsia"/>
        </w:rPr>
        <w:t>　　图表 企业豪华游轮旅游型号 规格</w:t>
      </w:r>
      <w:r>
        <w:rPr>
          <w:rFonts w:hint="eastAsia"/>
        </w:rPr>
        <w:br/>
      </w:r>
      <w:r>
        <w:rPr>
          <w:rFonts w:hint="eastAsia"/>
        </w:rPr>
        <w:t>　　图表 豪华游轮旅游企业（二）经营分析</w:t>
      </w:r>
      <w:r>
        <w:rPr>
          <w:rFonts w:hint="eastAsia"/>
        </w:rPr>
        <w:br/>
      </w:r>
      <w:r>
        <w:rPr>
          <w:rFonts w:hint="eastAsia"/>
        </w:rPr>
        <w:t>　　图表 豪华游轮旅游企业（二）盈利能力情况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豪华游轮旅游企业（二）偿债能力情况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豪华游轮旅游企业（二）运营能力情况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豪华游轮旅游企业（二）成长能力情况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豪华游轮旅游企业（三）概况</w:t>
      </w:r>
      <w:r>
        <w:rPr>
          <w:rFonts w:hint="eastAsia"/>
        </w:rPr>
        <w:br/>
      </w:r>
      <w:r>
        <w:rPr>
          <w:rFonts w:hint="eastAsia"/>
        </w:rPr>
        <w:t>　　图表 企业豪华游轮旅游型号 规格</w:t>
      </w:r>
      <w:r>
        <w:rPr>
          <w:rFonts w:hint="eastAsia"/>
        </w:rPr>
        <w:br/>
      </w:r>
      <w:r>
        <w:rPr>
          <w:rFonts w:hint="eastAsia"/>
        </w:rPr>
        <w:t>　　图表 豪华游轮旅游企业（三）经营分析</w:t>
      </w:r>
      <w:r>
        <w:rPr>
          <w:rFonts w:hint="eastAsia"/>
        </w:rPr>
        <w:br/>
      </w:r>
      <w:r>
        <w:rPr>
          <w:rFonts w:hint="eastAsia"/>
        </w:rPr>
        <w:t>　　图表 豪华游轮旅游企业（三）盈利能力情况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豪华游轮旅游企业（三）偿债能力情况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豪华游轮旅游企业（三）运营能力情况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豪华游轮旅游企业（三）成长能力情况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豪华游轮旅游优势</w:t>
      </w:r>
      <w:r>
        <w:rPr>
          <w:rFonts w:hint="eastAsia"/>
        </w:rPr>
        <w:br/>
      </w:r>
      <w:r>
        <w:rPr>
          <w:rFonts w:hint="eastAsia"/>
        </w:rPr>
        <w:t>　　图表 豪华游轮旅游劣势</w:t>
      </w:r>
      <w:r>
        <w:rPr>
          <w:rFonts w:hint="eastAsia"/>
        </w:rPr>
        <w:br/>
      </w:r>
      <w:r>
        <w:rPr>
          <w:rFonts w:hint="eastAsia"/>
        </w:rPr>
        <w:t>　　图表 豪华游轮旅游机会</w:t>
      </w:r>
      <w:r>
        <w:rPr>
          <w:rFonts w:hint="eastAsia"/>
        </w:rPr>
        <w:br/>
      </w:r>
      <w:r>
        <w:rPr>
          <w:rFonts w:hint="eastAsia"/>
        </w:rPr>
        <w:t>　　图表 豪华游轮旅游威胁</w:t>
      </w:r>
      <w:r>
        <w:rPr>
          <w:rFonts w:hint="eastAsia"/>
        </w:rPr>
        <w:br/>
      </w:r>
      <w:r>
        <w:rPr>
          <w:rFonts w:hint="eastAsia"/>
        </w:rPr>
        <w:t>　　图表 2025-2031年中国豪华游轮旅游行业产能预测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2025-2031年中国豪华游轮旅游行业产量预测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2025-2031年中国豪华游轮旅游市场销售预测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2025-2031年中国豪华游轮旅游行业市场规模预测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2025-2031年中国豪华游轮旅游市场前景分析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2025-2031年中国豪华游轮旅游行业风险分析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2025-2031年中国豪华游轮旅游行业发展趋势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3351d11d248ac" w:history="1">
        <w:r>
          <w:rPr>
            <w:rStyle w:val="Hyperlink"/>
          </w:rPr>
          <w:t>2025-2031年中国豪华游轮旅游行业发展研究与前景分析报告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3351d11d248ac" w:history="1">
        <w:r>
          <w:rPr>
            <w:rStyle w:val="Hyperlink"/>
          </w:rPr>
          <w:t>https://www.20087.com/5/79/HaoHuaYouLunLvYouFaZhanXianZhuangQianJing.html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豪华游轮旅游线路、国内哪里可坐豪华游轮旅游、长江三峡游轮订票官网、豪华游轮旅游视频、2025三峡游轮价目表、豪华游轮旅游图片、苏杭旅游攻略4-5天、豪华游轮旅游MSC地中海邮轮、广西五日游最佳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988152063417d" w:history="1">
      <w:r>
        <w:rPr>
          <w:rStyle w:val="Hyperlink"/>
        </w:rPr>
        <w:t>2025-2031年中国豪华游轮旅游行业发展研究与前景分析报告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aoHuaYouLunLvYouFaZhanXianZhuangQianJing.html" TargetMode="External" Id="Ra913351d11d2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aoHuaYouLunLvYouFaZhanXianZhuangQianJing.html" TargetMode="External" Id="R316988152063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2025-01-17T04:36:00Z</dcterms:created>
  <dcterms:modified xsi:type="dcterms:W3CDTF">2025-01-17T05:36:00Z</dcterms:modified>
  <dc:subject>2025-2031年中国豪华游轮旅游行业发展研究与前景分析报告</dc:subject>
  <dc:title>2025-2031年中国豪华游轮旅游行业发展研究与前景分析报告</dc:title>
  <cp:keywords>2025-2031年中国豪华游轮旅游行业发展研究与前景分析报告</cp:keywords>
  <dc:description>2025-2031年中国豪华游轮旅游行业发展研究与前景分析报告</dc:description>
</cp:coreProperties>
</file>