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fdf03666b4cdd" w:history="1">
              <w:r>
                <w:rPr>
                  <w:rStyle w:val="Hyperlink"/>
                </w:rPr>
                <w:t>固体废弃物处理设备行业现状调研分析及市场前景预测报告（2025版）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fdf03666b4cdd" w:history="1">
              <w:r>
                <w:rPr>
                  <w:rStyle w:val="Hyperlink"/>
                </w:rPr>
                <w:t>固体废弃物处理设备行业现状调研分析及市场前景预测报告（2025版）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fdf03666b4cdd" w:history="1">
                <w:r>
                  <w:rPr>
                    <w:rStyle w:val="Hyperlink"/>
                  </w:rPr>
                  <w:t>https://www.20087.com/9/A9/GuTiFeiQiWuChuLiSheBeiShiChangDiaoChaBaoGao.html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废弃物处理设备是环境保护和资源回收领域的重要工具，用于分类、破碎、焚烧和填埋等处理过程。近年来，随着城市化进程的加速和环保法规的趋严，固体废弃物处理设备的需求持续增长。目前，固体废弃物处理设备正朝着智能化和资源化方向发展，如智能垃圾分类系统、高效焚烧炉和生物降解技术，以提高废弃物处理的效率和减少环境污染。</w:t>
      </w:r>
      <w:r>
        <w:rPr>
          <w:rFonts w:hint="eastAsia"/>
        </w:rPr>
        <w:br/>
      </w:r>
      <w:r>
        <w:rPr>
          <w:rFonts w:hint="eastAsia"/>
        </w:rPr>
        <w:t>　　未来，固体废弃物处理设备的发展将更加注重循环经济和可持续性。通过物联网和大数据技术，固体废弃物处理设备将实现对废弃物的全程监控和智能调度，提高资源回收率和再利用率。同时，固体废弃物处理设备将与生物技术和化学转化技术相结合，将废弃物转化为能源、肥料和建筑材料等有用资源，减少对自然资源的依赖。此外，固体废弃物处理设备的设计和运营将更加注重社区参与和公众教育，促进社会对环保行动的认识和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固体废弃物处理设备行业相关概述</w:t>
      </w:r>
      <w:r>
        <w:rPr>
          <w:rFonts w:hint="eastAsia"/>
        </w:rPr>
        <w:br/>
      </w:r>
      <w:r>
        <w:rPr>
          <w:rFonts w:hint="eastAsia"/>
        </w:rPr>
        <w:t>　　第一节 固体废弃物处理基础概述</w:t>
      </w:r>
      <w:r>
        <w:rPr>
          <w:rFonts w:hint="eastAsia"/>
        </w:rPr>
        <w:br/>
      </w:r>
      <w:r>
        <w:rPr>
          <w:rFonts w:hint="eastAsia"/>
        </w:rPr>
        <w:t>　　　　一、固体废弃物污染情况</w:t>
      </w:r>
      <w:r>
        <w:rPr>
          <w:rFonts w:hint="eastAsia"/>
        </w:rPr>
        <w:br/>
      </w:r>
      <w:r>
        <w:rPr>
          <w:rFonts w:hint="eastAsia"/>
        </w:rPr>
        <w:t>　　　　二、固体废弃物处理</w:t>
      </w:r>
      <w:r>
        <w:rPr>
          <w:rFonts w:hint="eastAsia"/>
        </w:rPr>
        <w:br/>
      </w:r>
      <w:r>
        <w:rPr>
          <w:rFonts w:hint="eastAsia"/>
        </w:rPr>
        <w:t>　　　　三、固体废弃物的回收利用价值</w:t>
      </w:r>
      <w:r>
        <w:rPr>
          <w:rFonts w:hint="eastAsia"/>
        </w:rPr>
        <w:br/>
      </w:r>
      <w:r>
        <w:rPr>
          <w:rFonts w:hint="eastAsia"/>
        </w:rPr>
        <w:t>　　第二节 固体废弃物处理设备的分类</w:t>
      </w:r>
      <w:r>
        <w:rPr>
          <w:rFonts w:hint="eastAsia"/>
        </w:rPr>
        <w:br/>
      </w:r>
      <w:r>
        <w:rPr>
          <w:rFonts w:hint="eastAsia"/>
        </w:rPr>
        <w:t>　　　　一、生活垃圾收运</w:t>
      </w:r>
      <w:r>
        <w:rPr>
          <w:rFonts w:hint="eastAsia"/>
        </w:rPr>
        <w:br/>
      </w:r>
      <w:r>
        <w:rPr>
          <w:rFonts w:hint="eastAsia"/>
        </w:rPr>
        <w:t>　　　　二、生活垃圾分选技术和装备</w:t>
      </w:r>
      <w:r>
        <w:rPr>
          <w:rFonts w:hint="eastAsia"/>
        </w:rPr>
        <w:br/>
      </w:r>
      <w:r>
        <w:rPr>
          <w:rFonts w:hint="eastAsia"/>
        </w:rPr>
        <w:t>　　　　三、生活垃圾的填埋技术和装备</w:t>
      </w:r>
      <w:r>
        <w:rPr>
          <w:rFonts w:hint="eastAsia"/>
        </w:rPr>
        <w:br/>
      </w:r>
      <w:r>
        <w:rPr>
          <w:rFonts w:hint="eastAsia"/>
        </w:rPr>
        <w:t>　　　　四、生活垃圾堆肥处理技术和装备</w:t>
      </w:r>
      <w:r>
        <w:rPr>
          <w:rFonts w:hint="eastAsia"/>
        </w:rPr>
        <w:br/>
      </w:r>
      <w:r>
        <w:rPr>
          <w:rFonts w:hint="eastAsia"/>
        </w:rPr>
        <w:t>　　　　五、生活垃圾焚烧技术和装备</w:t>
      </w:r>
      <w:r>
        <w:rPr>
          <w:rFonts w:hint="eastAsia"/>
        </w:rPr>
        <w:br/>
      </w:r>
      <w:r>
        <w:rPr>
          <w:rFonts w:hint="eastAsia"/>
        </w:rPr>
        <w:t>　　　　六、固体废物综合利用技术和装备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2025年中国固体废弃物处理设备行业运行环境分析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2025年中国固体废弃物处理设备产业政策环境分析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一、《城市生活垃圾管理办法》解读</w:t>
      </w:r>
      <w:r>
        <w:rPr>
          <w:rFonts w:hint="eastAsia"/>
        </w:rPr>
        <w:br/>
      </w:r>
      <w:r>
        <w:rPr>
          <w:rFonts w:hint="eastAsia"/>
        </w:rPr>
        <w:t>　　　　二、国家鼓励环保产业发展七大领域</w:t>
      </w:r>
      <w:r>
        <w:rPr>
          <w:rFonts w:hint="eastAsia"/>
        </w:rPr>
        <w:br/>
      </w:r>
      <w:r>
        <w:rPr>
          <w:rFonts w:hint="eastAsia"/>
        </w:rPr>
        <w:t>　　　　三、推进固废“三化”实现环境与发展双赢</w:t>
      </w:r>
      <w:r>
        <w:rPr>
          <w:rFonts w:hint="eastAsia"/>
        </w:rPr>
        <w:br/>
      </w:r>
      <w:r>
        <w:rPr>
          <w:rFonts w:hint="eastAsia"/>
        </w:rPr>
        <w:t>　　　　四、2025年环保设备和废物利用国家标准完成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二、2025年城乡居民收入情况</w:t>
      </w:r>
      <w:r>
        <w:rPr>
          <w:rFonts w:hint="eastAsia"/>
        </w:rPr>
        <w:br/>
      </w:r>
      <w:r>
        <w:rPr>
          <w:rFonts w:hint="eastAsia"/>
        </w:rPr>
        <w:t>　　　　三、2025年居民消费价格分析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五、2025年城镇固定资产投资分析</w:t>
      </w:r>
      <w:r>
        <w:rPr>
          <w:rFonts w:hint="eastAsia"/>
        </w:rPr>
        <w:br/>
      </w:r>
      <w:r>
        <w:rPr>
          <w:rFonts w:hint="eastAsia"/>
        </w:rPr>
        <w:t>　　第四节 装备制造行业振兴规划</w:t>
      </w:r>
      <w:r>
        <w:rPr>
          <w:rFonts w:hint="eastAsia"/>
        </w:rPr>
        <w:br/>
      </w:r>
      <w:r>
        <w:rPr>
          <w:rFonts w:hint="eastAsia"/>
        </w:rPr>
        <w:t>　　　　一、装备制造行业振兴规划概述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二、装备制造行业振兴规划细则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三、装备制造行业振兴规划对环保设备的影响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2025年全球固体废弃物处理设备运行状况分析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2025年世界环保行业运行环境分析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二、贸易战对世界环境业的冲击</w:t>
      </w:r>
      <w:r>
        <w:rPr>
          <w:rFonts w:hint="eastAsia"/>
        </w:rPr>
        <w:br/>
      </w:r>
      <w:r>
        <w:rPr>
          <w:rFonts w:hint="eastAsia"/>
        </w:rPr>
        <w:t>　　　　三、世界环境污染程度</w:t>
      </w:r>
      <w:r>
        <w:rPr>
          <w:rFonts w:hint="eastAsia"/>
        </w:rPr>
        <w:br/>
      </w:r>
      <w:r>
        <w:rPr>
          <w:rFonts w:hint="eastAsia"/>
        </w:rPr>
        <w:t>　　第二节 2025年固体废弃物处理设备运行总况</w:t>
      </w:r>
      <w:r>
        <w:rPr>
          <w:rFonts w:hint="eastAsia"/>
        </w:rPr>
        <w:br/>
      </w:r>
      <w:r>
        <w:rPr>
          <w:rFonts w:hint="eastAsia"/>
        </w:rPr>
        <w:t>　　　　一、全球固体废弃物处理设备发展特点</w:t>
      </w:r>
      <w:r>
        <w:rPr>
          <w:rFonts w:hint="eastAsia"/>
        </w:rPr>
        <w:br/>
      </w:r>
      <w:r>
        <w:rPr>
          <w:rFonts w:hint="eastAsia"/>
        </w:rPr>
        <w:t>　　　　二、全球加紧开发塑料固体废弃物处理技术</w:t>
      </w:r>
      <w:r>
        <w:rPr>
          <w:rFonts w:hint="eastAsia"/>
        </w:rPr>
        <w:br/>
      </w:r>
      <w:r>
        <w:rPr>
          <w:rFonts w:hint="eastAsia"/>
        </w:rPr>
        <w:t>　　　　三、全球城市固体废弃物及其能源潜力</w:t>
      </w:r>
      <w:r>
        <w:rPr>
          <w:rFonts w:hint="eastAsia"/>
        </w:rPr>
        <w:br/>
      </w:r>
      <w:r>
        <w:rPr>
          <w:rFonts w:hint="eastAsia"/>
        </w:rPr>
        <w:t>　　第三节 2025年全球固体废弃物处理设备市场运行动态分析</w:t>
      </w:r>
      <w:r>
        <w:rPr>
          <w:rFonts w:hint="eastAsia"/>
        </w:rPr>
        <w:br/>
      </w:r>
      <w:r>
        <w:rPr>
          <w:rFonts w:hint="eastAsia"/>
        </w:rPr>
        <w:t>　　　　一、荷兰城市固体废物管理与综合处理分析</w:t>
      </w:r>
      <w:r>
        <w:rPr>
          <w:rFonts w:hint="eastAsia"/>
        </w:rPr>
        <w:br/>
      </w:r>
      <w:r>
        <w:rPr>
          <w:rFonts w:hint="eastAsia"/>
        </w:rPr>
        <w:t>　　　　二、瑞典城市固体废物管理与处理分析</w:t>
      </w:r>
      <w:r>
        <w:rPr>
          <w:rFonts w:hint="eastAsia"/>
        </w:rPr>
        <w:br/>
      </w:r>
      <w:r>
        <w:rPr>
          <w:rFonts w:hint="eastAsia"/>
        </w:rPr>
        <w:t>　　　　三、丹麦城市固体废物管理与处理分析</w:t>
      </w:r>
      <w:r>
        <w:rPr>
          <w:rFonts w:hint="eastAsia"/>
        </w:rPr>
        <w:br/>
      </w:r>
      <w:r>
        <w:rPr>
          <w:rFonts w:hint="eastAsia"/>
        </w:rPr>
        <w:t>　　　　四、德国城市生活垃圾管理政策分析</w:t>
      </w:r>
      <w:r>
        <w:rPr>
          <w:rFonts w:hint="eastAsia"/>
        </w:rPr>
        <w:br/>
      </w:r>
      <w:r>
        <w:rPr>
          <w:rFonts w:hint="eastAsia"/>
        </w:rPr>
        <w:t>　　　　五、美国环保大投入应对气候变化</w:t>
      </w:r>
      <w:r>
        <w:rPr>
          <w:rFonts w:hint="eastAsia"/>
        </w:rPr>
        <w:br/>
      </w:r>
      <w:r>
        <w:rPr>
          <w:rFonts w:hint="eastAsia"/>
        </w:rPr>
        <w:t>　　第四节 2025-2031年全球固体废弃物处理设备趋势探析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2025年中国环保设备行业运行形势分析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2025年中国环保设备行业发展综述</w:t>
      </w:r>
      <w:r>
        <w:rPr>
          <w:rFonts w:hint="eastAsia"/>
        </w:rPr>
        <w:br/>
      </w:r>
      <w:r>
        <w:rPr>
          <w:rFonts w:hint="eastAsia"/>
        </w:rPr>
        <w:t>　　　　一、国内环保设备制造业发展迅速</w:t>
      </w:r>
      <w:r>
        <w:rPr>
          <w:rFonts w:hint="eastAsia"/>
        </w:rPr>
        <w:br/>
      </w:r>
      <w:r>
        <w:rPr>
          <w:rFonts w:hint="eastAsia"/>
        </w:rPr>
        <w:t>　　　　二、大型火电脱硝环保设备实现国产化</w:t>
      </w:r>
      <w:r>
        <w:rPr>
          <w:rFonts w:hint="eastAsia"/>
        </w:rPr>
        <w:br/>
      </w:r>
      <w:r>
        <w:rPr>
          <w:rFonts w:hint="eastAsia"/>
        </w:rPr>
        <w:t>　　　　三、国家鼓励发展七大领域环保设备</w:t>
      </w:r>
      <w:r>
        <w:rPr>
          <w:rFonts w:hint="eastAsia"/>
        </w:rPr>
        <w:br/>
      </w:r>
      <w:r>
        <w:rPr>
          <w:rFonts w:hint="eastAsia"/>
        </w:rPr>
        <w:t>　　第二节 2025年中国环保设备行业发展特征分析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一、法规政策引导型行业</w:t>
      </w:r>
      <w:r>
        <w:rPr>
          <w:rFonts w:hint="eastAsia"/>
        </w:rPr>
        <w:br/>
      </w:r>
      <w:r>
        <w:rPr>
          <w:rFonts w:hint="eastAsia"/>
        </w:rPr>
        <w:t>　　　　二、跨学科的综合性行业</w:t>
      </w:r>
      <w:r>
        <w:rPr>
          <w:rFonts w:hint="eastAsia"/>
        </w:rPr>
        <w:br/>
      </w:r>
      <w:r>
        <w:rPr>
          <w:rFonts w:hint="eastAsia"/>
        </w:rPr>
        <w:t>　　　　三、技术密集型行业</w:t>
      </w:r>
      <w:r>
        <w:rPr>
          <w:rFonts w:hint="eastAsia"/>
        </w:rPr>
        <w:br/>
      </w:r>
      <w:r>
        <w:rPr>
          <w:rFonts w:hint="eastAsia"/>
        </w:rPr>
        <w:t>　　　　四、环保行业的重要组成部分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六、行业的发展与环境污染治理投资成正相关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t>　　第三节 2025年中国环保设备行业发展存在的问题分析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一、环保装备制造业发展基础亟待加强</w:t>
      </w:r>
      <w:r>
        <w:rPr>
          <w:rFonts w:hint="eastAsia"/>
        </w:rPr>
        <w:br/>
      </w:r>
      <w:r>
        <w:rPr>
          <w:rFonts w:hint="eastAsia"/>
        </w:rPr>
        <w:t>　　　　二、中小环保设备企业技术创新面临的难题与措施分析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2025年中国固体废弃物处理设备行业运行态势分析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二、中国城市垃圾处理技术与设备分析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三、城市生活垃圾的热解处理装备特点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第二节 2025年中国固体废弃物处理设备行业运行综述</w:t>
      </w:r>
      <w:r>
        <w:rPr>
          <w:rFonts w:hint="eastAsia"/>
        </w:rPr>
        <w:br/>
      </w:r>
      <w:r>
        <w:rPr>
          <w:rFonts w:hint="eastAsia"/>
        </w:rPr>
        <w:t>　　　　一、中国城市垃圾处理技术与设备分析</w:t>
      </w:r>
      <w:r>
        <w:rPr>
          <w:rFonts w:hint="eastAsia"/>
        </w:rPr>
        <w:br/>
      </w:r>
      <w:r>
        <w:rPr>
          <w:rFonts w:hint="eastAsia"/>
        </w:rPr>
        <w:t>　　　　二、城市生活垃圾的热解处理装备特点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　　三、2025年固废破碎设备产业发展情况</w:t>
      </w:r>
      <w:r>
        <w:rPr>
          <w:rFonts w:hint="eastAsia"/>
        </w:rPr>
        <w:br/>
      </w:r>
      <w:r>
        <w:rPr>
          <w:rFonts w:hint="eastAsia"/>
        </w:rPr>
        <w:t>　　　　四、我国垃圾处理市场对固废处置设备的需求分析</w:t>
      </w:r>
      <w:r>
        <w:rPr>
          <w:rFonts w:hint="eastAsia"/>
        </w:rPr>
        <w:br/>
      </w:r>
      <w:r>
        <w:rPr>
          <w:rFonts w:hint="eastAsia"/>
        </w:rPr>
        <w:t>　　第三节 2025年中国自装卸式垃圾车市场需求分析</w:t>
      </w:r>
      <w:r>
        <w:rPr>
          <w:rFonts w:hint="eastAsia"/>
        </w:rPr>
        <w:br/>
      </w:r>
      <w:r>
        <w:rPr>
          <w:rFonts w:hint="eastAsia"/>
        </w:rPr>
        <w:t>　　　　一、城市自装卸式垃圾运输车技术特点</w:t>
      </w:r>
      <w:r>
        <w:rPr>
          <w:rFonts w:hint="eastAsia"/>
        </w:rPr>
        <w:br/>
      </w:r>
      <w:r>
        <w:rPr>
          <w:rFonts w:hint="eastAsia"/>
        </w:rPr>
        <w:t>　　　　二、城市自装卸式垃圾运输车符合国家产业政策要求</w:t>
      </w:r>
      <w:r>
        <w:rPr>
          <w:rFonts w:hint="eastAsia"/>
        </w:rPr>
        <w:br/>
      </w:r>
      <w:r>
        <w:rPr>
          <w:rFonts w:hint="eastAsia"/>
        </w:rPr>
        <w:t>　　　　三、城市自装卸式垃圾运输车符合国家相关发展规划</w:t>
      </w:r>
      <w:r>
        <w:rPr>
          <w:rFonts w:hint="eastAsia"/>
        </w:rPr>
        <w:br/>
      </w:r>
      <w:r>
        <w:rPr>
          <w:rFonts w:hint="eastAsia"/>
        </w:rPr>
        <w:t>　　　　四、城市自装卸式垃圾运输车产品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2025-2031年中国环境污染防治专用设备制造行业主要数据监测分析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2025-2031年中国环境污染防治专用设备制造行业总体数据分析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2025-2031年中国环境污染防治专用设备制造行业不同规模企业数据分析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2025-2031年中国环境污染防治专用设备制造行业不同所有制企业数据分析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一、2025年中国环境污染防治专用设备制造行业不同所有制企业数据分析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2025-2031年中国固体废弃物处理设备产量统计分析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2020-2025年全国固体废弃物处理设备产量分析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第三节 2025年固体废弃物处理设备产量集中度分析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2025年中国固体废弃物处理设备发展规划分析</w:t>
      </w:r>
      <w:r>
        <w:rPr>
          <w:rFonts w:hint="eastAsia"/>
        </w:rPr>
        <w:br/>
      </w:r>
      <w:r>
        <w:rPr>
          <w:rFonts w:hint="eastAsia"/>
        </w:rPr>
        <w:t>　　第一节 汶川大地震固体废弃物的处理的情况</w:t>
      </w:r>
      <w:r>
        <w:rPr>
          <w:rFonts w:hint="eastAsia"/>
        </w:rPr>
        <w:br/>
      </w:r>
      <w:r>
        <w:rPr>
          <w:rFonts w:hint="eastAsia"/>
        </w:rPr>
        <w:t>　　　　一、安全处置震后固体废物</w:t>
      </w:r>
      <w:r>
        <w:rPr>
          <w:rFonts w:hint="eastAsia"/>
        </w:rPr>
        <w:br/>
      </w:r>
      <w:r>
        <w:rPr>
          <w:rFonts w:hint="eastAsia"/>
        </w:rPr>
        <w:t>　　　　二、灾区固体废物处置方案的建议</w:t>
      </w:r>
      <w:r>
        <w:rPr>
          <w:rFonts w:hint="eastAsia"/>
        </w:rPr>
        <w:br/>
      </w:r>
      <w:r>
        <w:rPr>
          <w:rFonts w:hint="eastAsia"/>
        </w:rPr>
        <w:t>　　　　三、灾后废墟清理及废物管理指南（试行）</w:t>
      </w:r>
      <w:r>
        <w:rPr>
          <w:rFonts w:hint="eastAsia"/>
        </w:rPr>
        <w:br/>
      </w:r>
      <w:r>
        <w:rPr>
          <w:rFonts w:hint="eastAsia"/>
        </w:rPr>
        <w:t>　　第二节 城市固体废物管理措施的发展分析</w:t>
      </w:r>
      <w:r>
        <w:rPr>
          <w:rFonts w:hint="eastAsia"/>
        </w:rPr>
        <w:br/>
      </w:r>
      <w:r>
        <w:rPr>
          <w:rFonts w:hint="eastAsia"/>
        </w:rPr>
        <w:t>　　　　一、环境卫生治理决策的综合性</w:t>
      </w:r>
      <w:r>
        <w:rPr>
          <w:rFonts w:hint="eastAsia"/>
        </w:rPr>
        <w:br/>
      </w:r>
      <w:r>
        <w:rPr>
          <w:rFonts w:hint="eastAsia"/>
        </w:rPr>
        <w:t>　　　　二、环境卫生治理方式的综合性</w:t>
      </w:r>
      <w:r>
        <w:rPr>
          <w:rFonts w:hint="eastAsia"/>
        </w:rPr>
        <w:br/>
      </w:r>
      <w:r>
        <w:rPr>
          <w:rFonts w:hint="eastAsia"/>
        </w:rPr>
        <w:t>　　　　三、环境卫生执法监察的综合性</w:t>
      </w:r>
      <w:r>
        <w:rPr>
          <w:rFonts w:hint="eastAsia"/>
        </w:rPr>
        <w:br/>
      </w:r>
      <w:r>
        <w:rPr>
          <w:rFonts w:hint="eastAsia"/>
        </w:rPr>
        <w:t>　　第三节 我国城市固体生活垃圾处理的建议</w:t>
      </w:r>
      <w:r>
        <w:rPr>
          <w:rFonts w:hint="eastAsia"/>
        </w:rPr>
        <w:br/>
      </w:r>
      <w:r>
        <w:rPr>
          <w:rFonts w:hint="eastAsia"/>
        </w:rPr>
        <w:t>　　　　一、我国城市固体垃圾发展存在的问题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二、我国城市固体垃圾发展建议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2025年中国固体废弃物处理设备技术分析</w:t>
      </w:r>
      <w:r>
        <w:rPr>
          <w:rFonts w:hint="eastAsia"/>
        </w:rPr>
        <w:br/>
      </w:r>
      <w:r>
        <w:rPr>
          <w:rFonts w:hint="eastAsia"/>
        </w:rPr>
        <w:t>　　第一节 2025年中国固体废弃物污染控制技术</w:t>
      </w:r>
      <w:r>
        <w:rPr>
          <w:rFonts w:hint="eastAsia"/>
        </w:rPr>
        <w:br/>
      </w:r>
      <w:r>
        <w:rPr>
          <w:rFonts w:hint="eastAsia"/>
        </w:rPr>
        <w:t>　　　　一、固体废弃物控制技术</w:t>
      </w:r>
      <w:r>
        <w:rPr>
          <w:rFonts w:hint="eastAsia"/>
        </w:rPr>
        <w:br/>
      </w:r>
      <w:r>
        <w:rPr>
          <w:rFonts w:hint="eastAsia"/>
        </w:rPr>
        <w:t>　　　　二、固体废弃物处理典型工艺流程</w:t>
      </w:r>
      <w:r>
        <w:rPr>
          <w:rFonts w:hint="eastAsia"/>
        </w:rPr>
        <w:br/>
      </w:r>
      <w:r>
        <w:rPr>
          <w:rFonts w:hint="eastAsia"/>
        </w:rPr>
        <w:t>　　　　三、济研：城市生活垃圾的主要处理技术</w:t>
      </w:r>
      <w:r>
        <w:rPr>
          <w:rFonts w:hint="eastAsia"/>
        </w:rPr>
        <w:br/>
      </w:r>
      <w:r>
        <w:rPr>
          <w:rFonts w:hint="eastAsia"/>
        </w:rPr>
        <w:t>　　第二节 2025年另城市生活垃圾处理技术现状与展望</w:t>
      </w:r>
      <w:r>
        <w:rPr>
          <w:rFonts w:hint="eastAsia"/>
        </w:rPr>
        <w:br/>
      </w:r>
      <w:r>
        <w:rPr>
          <w:rFonts w:hint="eastAsia"/>
        </w:rPr>
        <w:t>　　　　一、国内外城市生活垃圾处理技术差距</w:t>
      </w:r>
      <w:r>
        <w:rPr>
          <w:rFonts w:hint="eastAsia"/>
        </w:rPr>
        <w:br/>
      </w:r>
      <w:r>
        <w:rPr>
          <w:rFonts w:hint="eastAsia"/>
        </w:rPr>
        <w:t>　　　　二、我国垃圾对策的调整情况</w:t>
      </w:r>
      <w:r>
        <w:rPr>
          <w:rFonts w:hint="eastAsia"/>
        </w:rPr>
        <w:br/>
      </w:r>
      <w:r>
        <w:rPr>
          <w:rFonts w:hint="eastAsia"/>
        </w:rPr>
        <w:t>　　　　三、中国垃圾产业化发展建议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2025年中国固体废弃物处理设备行业竞争格局分析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2025年中国固体废弃物处理设备竞争现状分析</w:t>
      </w:r>
      <w:r>
        <w:rPr>
          <w:rFonts w:hint="eastAsia"/>
        </w:rPr>
        <w:br/>
      </w:r>
      <w:r>
        <w:rPr>
          <w:rFonts w:hint="eastAsia"/>
        </w:rPr>
        <w:t>　　　　一、厨余垃圾处理器的市场竞争情况</w:t>
      </w:r>
      <w:r>
        <w:rPr>
          <w:rFonts w:hint="eastAsia"/>
        </w:rPr>
        <w:br/>
      </w:r>
      <w:r>
        <w:rPr>
          <w:rFonts w:hint="eastAsia"/>
        </w:rPr>
        <w:t>　　　　二、固体废弃物处理设备核心技术竞争分析</w:t>
      </w:r>
      <w:r>
        <w:rPr>
          <w:rFonts w:hint="eastAsia"/>
        </w:rPr>
        <w:br/>
      </w:r>
      <w:r>
        <w:rPr>
          <w:rFonts w:hint="eastAsia"/>
        </w:rPr>
        <w:t>　　　　三、固体废弃物处理设备细分市场竞争分析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2025年中国固体废弃物处理设备市场格局分析</w:t>
      </w:r>
      <w:r>
        <w:rPr>
          <w:rFonts w:hint="eastAsia"/>
        </w:rPr>
        <w:br/>
      </w:r>
      <w:r>
        <w:rPr>
          <w:rFonts w:hint="eastAsia"/>
        </w:rPr>
        <w:t>　　　　一、固体废弃物处理设备产量集中分布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二、环境污染防治专用设备制造行业集中度分析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2025年中国固体废弃物处理设备企业提升竞争力策略分析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2025-2031年中国固体废弃物处理设备典型企业运营状况分析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上海浦城热电能源有限公司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无锡益多环保热电有限公司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郑州荥锦绿色环保能源有限公司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梅县光明垃圾发电有限公司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2025-2031年中国固体废弃物处理设备行业发展趋势与投资预测分析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2025-2031年中国固体废物处理设备技术发展趋势分析</w:t>
      </w:r>
      <w:r>
        <w:rPr>
          <w:rFonts w:hint="eastAsia"/>
        </w:rPr>
        <w:br/>
      </w:r>
      <w:r>
        <w:rPr>
          <w:rFonts w:hint="eastAsia"/>
        </w:rPr>
        <w:t>　　　　一、我国固体废物处理设备发展趋势</w:t>
      </w:r>
      <w:r>
        <w:rPr>
          <w:rFonts w:hint="eastAsia"/>
        </w:rPr>
        <w:br/>
      </w:r>
      <w:r>
        <w:rPr>
          <w:rFonts w:hint="eastAsia"/>
        </w:rPr>
        <w:t>　　　　二、我国固体废物处理设备技术发展动向</w:t>
      </w:r>
      <w:r>
        <w:rPr>
          <w:rFonts w:hint="eastAsia"/>
        </w:rPr>
        <w:br/>
      </w:r>
      <w:r>
        <w:rPr>
          <w:rFonts w:hint="eastAsia"/>
        </w:rPr>
        <w:t>　　　　三、环保装备进口需求的主要领域</w:t>
      </w:r>
      <w:r>
        <w:rPr>
          <w:rFonts w:hint="eastAsia"/>
        </w:rPr>
        <w:br/>
      </w:r>
      <w:r>
        <w:rPr>
          <w:rFonts w:hint="eastAsia"/>
        </w:rPr>
        <w:t>　　　　四、我国固体废物处理技术与装备发展动向</w:t>
      </w:r>
      <w:r>
        <w:rPr>
          <w:rFonts w:hint="eastAsia"/>
        </w:rPr>
        <w:br/>
      </w:r>
      <w:r>
        <w:rPr>
          <w:rFonts w:hint="eastAsia"/>
        </w:rPr>
        <w:t>　　第二节 2025-2031年中国固体废弃物处理设备市场预测分析</w:t>
      </w:r>
      <w:r>
        <w:rPr>
          <w:rFonts w:hint="eastAsia"/>
        </w:rPr>
        <w:br/>
      </w:r>
      <w:r>
        <w:rPr>
          <w:rFonts w:hint="eastAsia"/>
        </w:rPr>
        <w:t>　　　　一、固体废弃物处理设备产量预测分析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二、固体废弃物处理设备需求预测分析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三、固体废弃物处理设备出口预测分析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2025-2031年中国固体废弃物处理设备投资机会分析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2025-2031年中国固体废弃物处理设备投资风险分析</w:t>
      </w:r>
      <w:r>
        <w:rPr>
          <w:rFonts w:hint="eastAsia"/>
        </w:rPr>
        <w:br/>
      </w:r>
      <w:r>
        <w:rPr>
          <w:rFonts w:hint="eastAsia"/>
        </w:rPr>
        <w:t>　　第五节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深圳市能源环保有限公司主要经济指标走势图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深圳市能源环保有限公司经营收入走势图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深圳市能源环保有限公司盈利指标走势图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深圳市能源环保有限公司负债情况图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深圳市能源环保有限公司负债指标走势图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深圳市能源环保有限公司运营能力指标走势图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深圳市能源环保有限公司成长能力指标走势图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河北富华康土特环保有限公司负债情况图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上海浦城热电能源有限公司主要经济指标走势图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上海浦城热电能源有限公司经营收入走势图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上海浦城热电能源有限公司盈利指标走势图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上海浦城热电能源有限公司负债情况图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上海浦城热电能源有限公司负债指标走势图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上海浦城热电能源有限公司运营能力指标走势图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上海浦城热电能源有限公司成长能力指标走势图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无锡益多环保热电有限公司负债情况图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无锡益多环保热电有限公司成长能力指标走势图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郑州荥锦绿色环保能源有限公司主要经济指标走势图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郑州荥锦绿色环保能源有限公司经营收入走势图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郑州荥锦绿色环保能源有限公司盈利指标走势图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郑州荥锦绿色环保能源有限公司负债情况图</w:t>
      </w:r>
      <w:r>
        <w:rPr>
          <w:rFonts w:hint="eastAsia"/>
        </w:rPr>
        <w:br/>
      </w:r>
      <w:r>
        <w:rPr>
          <w:rFonts w:hint="eastAsia"/>
        </w:rPr>
        <w:t>　　图表 郑州荥锦绿色环保能源有限公司负债指标走势图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郑州荥锦绿色环保能源有限公司运营能力指标走势图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郑州荥锦绿色环保能源有限公司成长能力指标走势图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梅县光明垃圾发电有限公司主要经济指标走势图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梅县光明垃圾发电有限公司经营收入走势图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梅县光明垃圾发电有限公司盈利指标走势图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梅县光明垃圾发电有限公司负债情况图</w:t>
      </w:r>
      <w:r>
        <w:rPr>
          <w:rFonts w:hint="eastAsia"/>
        </w:rPr>
        <w:br/>
      </w:r>
      <w:r>
        <w:rPr>
          <w:rFonts w:hint="eastAsia"/>
        </w:rPr>
        <w:t>　　图表 梅县光明垃圾发电有限公司负债指标走势图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梅县光明垃圾发电有限公司运营能力指标走势图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梅县光明垃圾发电有限公司成长能力指标走势图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fdf03666b4cdd" w:history="1">
        <w:r>
          <w:rPr>
            <w:rStyle w:val="Hyperlink"/>
          </w:rPr>
          <w:t>固体废弃物处理设备行业现状调研分析及市场前景预测报告（2025版）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fdf03666b4cdd" w:history="1">
        <w:r>
          <w:rPr>
            <w:rStyle w:val="Hyperlink"/>
          </w:rPr>
          <w:t>https://www.20087.com/9/A9/GuTiFeiQiWuChuLiSheBeiShiChangDiaoChaBaoGao.html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废弃物分为哪三类、固体废弃物处理设备的税收分类、工业固废处理设备、固体废弃物处理设备厂家、固体废弃物处置、固体废弃物处理设备包括、固体废弃物处理案例、固体废物处理装置、固体废物的处理处置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0fa3b5d024ae4" w:history="1">
      <w:r>
        <w:rPr>
          <w:rStyle w:val="Hyperlink"/>
        </w:rPr>
        <w:t>固体废弃物处理设备行业现状调研分析及市场前景预测报告（2025版）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GuTiFeiQiWuChuLiSheBeiShiChangDiaoChaBaoGao.html" TargetMode="External" Id="R0cdfdf03666b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GuTiFeiQiWuChuLiSheBeiShiChangDiaoChaBaoGao.html" TargetMode="External" Id="R2050fa3b5d0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2025-05-23T07:14:00Z</dcterms:created>
  <dcterms:modified xsi:type="dcterms:W3CDTF">2025-05-23T08:14:00Z</dcterms:modified>
  <dc:subject>固体废弃物处理设备行业现状调研分析及市场前景预测报告（2025版）</dc:subject>
  <dc:title>固体废弃物处理设备行业现状调研分析及市场前景预测报告（2025版）</dc:title>
  <cp:keywords>固体废弃物处理设备行业现状调研分析及市场前景预测报告（2025版）</cp:keywords>
  <dc:description>固体废弃物处理设备行业现状调研分析及市场前景预测报告（2025版）</dc:description>
</cp:coreProperties>
</file>