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5f9b991604007" w:history="1">
              <w:r>
                <w:rPr>
                  <w:rStyle w:val="Hyperlink"/>
                </w:rPr>
                <w:t>中国沙发面料市场现状与发展趋势分析报告（2025-2031年）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5f9b991604007" w:history="1">
              <w:r>
                <w:rPr>
                  <w:rStyle w:val="Hyperlink"/>
                </w:rPr>
                <w:t>中国沙发面料市场现状与发展趋势分析报告（2025-2031年）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5f9b991604007" w:history="1">
                <w:r>
                  <w:rPr>
                    <w:rStyle w:val="Hyperlink"/>
                  </w:rPr>
                  <w:t>https://www.20087.com/7/70/ShaFaMianLiaoFaZhanQuShi.html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面料作为家具行业中重要的一环，涵盖了从天然纤维（如棉、麻）到合成纤维（如聚酯、尼龙）的广泛材料。现代沙发面料注重耐用性、舒适性及美观性，且随着环保意识的提升，生态友好型材料如竹纤维、再生纤维素纤维等逐渐受到青睐。市场上还出现了抗污、易清洁、抗菌等功能性面料。</w:t>
      </w:r>
      <w:r>
        <w:rPr>
          <w:rFonts w:hint="eastAsia"/>
        </w:rPr>
        <w:br/>
      </w:r>
      <w:r>
        <w:rPr>
          <w:rFonts w:hint="eastAsia"/>
        </w:rPr>
        <w:t>　　沙发面料的未来趋势将紧密跟随科技创新和环保趋势。智能纺织技术的应用，如温度调节、湿度管理等，将为消费者带来更舒适的使用体验。环保材料的研发与应用，如生物基纤维、可降解材料，将更加普及，以减少对环境的影响。同时，个性化定制服务和数字化设计工具的运用，将使得沙发面料在图案、色彩上更加多样化，满足个性化家居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5f9b991604007" w:history="1">
        <w:r>
          <w:rPr>
            <w:rStyle w:val="Hyperlink"/>
          </w:rPr>
          <w:t>中国沙发面料市场现状与发展趋势分析报告（2025-2031年）</w:t>
        </w:r>
      </w:hyperlink>
      <w:r>
        <w:rPr>
          <w:rFonts w:hint="eastAsia"/>
        </w:rPr>
        <w:t>》基于国家统计局及相关协会的权威数据，系统研究了沙发面料行业的市场需求、市场规模及产业链现状，分析了沙发面料价格波动、细分市场动态及重点企业的经营表现，科学预测了沙发面料市场前景与发展趋势，揭示了潜在需求与投资机会，同时指出了沙发面料行业可能面临的风险。通过对沙发面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沙发面料产品概述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2024-2025年沙发面料市场特点分析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沙发面料行业发展周期特征分析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2024-2025年中国沙发面料行业发展环境分析</w:t>
      </w:r>
      <w:r>
        <w:rPr>
          <w:rFonts w:hint="eastAsia"/>
        </w:rPr>
        <w:br/>
      </w:r>
      <w:r>
        <w:rPr>
          <w:rFonts w:hint="eastAsia"/>
        </w:rPr>
        <w:t>　　第一节 沙发面料行业经济环境分析</w:t>
      </w:r>
      <w:r>
        <w:rPr>
          <w:rFonts w:hint="eastAsia"/>
        </w:rPr>
        <w:br/>
      </w:r>
      <w:r>
        <w:rPr>
          <w:rFonts w:hint="eastAsia"/>
        </w:rPr>
        <w:t>　　第二节 沙发面料行业政策环境分析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一、沙发面料行业政策影响分析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二、相关沙发面料行业标准分析</w:t>
      </w:r>
      <w:r>
        <w:rPr>
          <w:rFonts w:hint="eastAsia"/>
        </w:rPr>
        <w:br/>
      </w:r>
      <w:r>
        <w:rPr>
          <w:rFonts w:hint="eastAsia"/>
        </w:rPr>
        <w:t>　　第三节 沙发面料行业社会环境分析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2024-2025年沙发面料行业技术发展现状及趋势分析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沙发面料行业技术发展现状分析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国内外沙发面料行业技术差异与原因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沙发面料行业技术发展方向、趋势预测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提升沙发面料行业技术能力策略建议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2024-2025年全球沙发面料行业市场发展调研分析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全球沙发面料行业市场运行环境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全球沙发面料行业市场发展情况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一、全球沙发面料行业市场供给分析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二、全球沙发面料行业市场需求分析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三、全球沙发面料行业主要国家地区发展情况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2025-2031年全球沙发面料行业市场规模趋势预测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中国沙发面料行业市场供需现状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2024-2025年中国沙发面料市场现状</w:t>
      </w:r>
      <w:r>
        <w:rPr>
          <w:rFonts w:hint="eastAsia"/>
        </w:rPr>
        <w:br/>
      </w:r>
      <w:r>
        <w:rPr>
          <w:rFonts w:hint="eastAsia"/>
        </w:rPr>
        <w:t>　　第二节 中国沙发面料行业产量情况分析及预测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一、沙发面料总体产能规模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二、2019-2024年中国沙发面料产量统计</w:t>
      </w:r>
      <w:r>
        <w:rPr>
          <w:rFonts w:hint="eastAsia"/>
        </w:rPr>
        <w:br/>
      </w:r>
      <w:r>
        <w:rPr>
          <w:rFonts w:hint="eastAsia"/>
        </w:rPr>
        <w:t>　　　　三、沙发面料行业区域产量分布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四、2025-2031年中国沙发面料产量预测</w:t>
      </w:r>
      <w:r>
        <w:rPr>
          <w:rFonts w:hint="eastAsia"/>
        </w:rPr>
        <w:br/>
      </w:r>
      <w:r>
        <w:rPr>
          <w:rFonts w:hint="eastAsia"/>
        </w:rPr>
        <w:t>　　第三节 中国沙发面料市场需求分析及预测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一、2019-2024年中国沙发面料市场需求统计</w:t>
      </w:r>
      <w:r>
        <w:rPr>
          <w:rFonts w:hint="eastAsia"/>
        </w:rPr>
        <w:br/>
      </w:r>
      <w:r>
        <w:rPr>
          <w:rFonts w:hint="eastAsia"/>
        </w:rPr>
        <w:t>　　　　二、中国沙发面料市场需求特点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三、2025-2031年中国沙发面料市场需求量预测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沙发面料细分市场深度分析</w:t>
      </w:r>
      <w:r>
        <w:rPr>
          <w:rFonts w:hint="eastAsia"/>
        </w:rPr>
        <w:br/>
      </w:r>
      <w:r>
        <w:rPr>
          <w:rFonts w:hint="eastAsia"/>
        </w:rPr>
        <w:t>　　第一节 沙发面料细分市场（一）发展研究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沙发面料细分市场（二）发展研究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2024-2025年中国沙发面料行业现状调研分析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中国沙发面料行业发展现状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一、2024-2025年沙发面料行业品牌发展现状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二、2024-2025年沙发面料行业需求市场现状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三、2024-2025年沙发面料市场需求层次分析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四、2024-2025年中国沙发面料市场走向分析</w:t>
      </w:r>
      <w:r>
        <w:rPr>
          <w:rFonts w:hint="eastAsia"/>
        </w:rPr>
        <w:br/>
      </w:r>
      <w:r>
        <w:rPr>
          <w:rFonts w:hint="eastAsia"/>
        </w:rPr>
        <w:t>　　第二节 中国沙发面料行业存在的问题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一、2024-2025年沙发面料产品市场存在的主要问题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二、2024-2025年国内沙发面料产品市场的三大瓶颈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三、2024-2025年沙发面料产品市场遭遇的规模难题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对中国沙发面料市场的分析及思考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一、沙发面料市场特点</w:t>
      </w:r>
      <w:r>
        <w:rPr>
          <w:rFonts w:hint="eastAsia"/>
        </w:rPr>
        <w:br/>
      </w:r>
      <w:r>
        <w:rPr>
          <w:rFonts w:hint="eastAsia"/>
        </w:rPr>
        <w:t>　　　　二、沙发面料市场分析</w:t>
      </w:r>
      <w:r>
        <w:rPr>
          <w:rFonts w:hint="eastAsia"/>
        </w:rPr>
        <w:br/>
      </w:r>
      <w:r>
        <w:rPr>
          <w:rFonts w:hint="eastAsia"/>
        </w:rPr>
        <w:t>　　　　三、沙发面料市场变化的方向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四、中国沙发面料行业发展的新思路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五、对中国沙发面料行业发展的思考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2019-2024年中国沙发面料行业区域市场分析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中国沙发面料行业区域市场结构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重点地区沙发面料行业调研分析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一、重点地区（一）沙发面料市场分析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二、重点地区（二）沙发面料市场分析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三、重点地区（三）沙发面料市场分析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四、重点地区（四）沙发面料市场分析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五、重点地区（五）沙发面料市场分析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2019-2024年中国沙发面料产品市场进出口数据分析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2019-2024年中国沙发面料产品出口统计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2019-2024年中国沙发面料产品进口统计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2019-2024年中国沙发面料产品进出口价格对比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中国沙发面料主要进口来源地及出口目的地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2019-2024年中国沙发面料行业竞争态势分析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2025年沙发面料行业集中度分析</w:t>
      </w:r>
      <w:r>
        <w:rPr>
          <w:rFonts w:hint="eastAsia"/>
        </w:rPr>
        <w:br/>
      </w:r>
      <w:r>
        <w:rPr>
          <w:rFonts w:hint="eastAsia"/>
        </w:rPr>
        <w:t>　　　　一、沙发面料市场集中度分析</w:t>
      </w:r>
      <w:r>
        <w:rPr>
          <w:rFonts w:hint="eastAsia"/>
        </w:rPr>
        <w:br/>
      </w:r>
      <w:r>
        <w:rPr>
          <w:rFonts w:hint="eastAsia"/>
        </w:rPr>
        <w:t>　　　　二、沙发面料企业分布区域集中度分析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三、沙发面料区域消费集中度分析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2019-2024年沙发面料主要企业竞争力分析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2024-2025年沙发面料行业竞争格局分析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一、沙发面料行业竞争分析</w:t>
      </w:r>
      <w:r>
        <w:rPr>
          <w:rFonts w:hint="eastAsia"/>
        </w:rPr>
        <w:br/>
      </w:r>
      <w:r>
        <w:rPr>
          <w:rFonts w:hint="eastAsia"/>
        </w:rPr>
        <w:t>　　　　二、中外沙发面料产品竞争分析</w:t>
      </w:r>
      <w:r>
        <w:rPr>
          <w:rFonts w:hint="eastAsia"/>
        </w:rPr>
        <w:br/>
      </w:r>
      <w:r>
        <w:rPr>
          <w:rFonts w:hint="eastAsia"/>
        </w:rPr>
        <w:t>　　　　三、国内沙发面料行业重点企业发展动向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沙发面料行业上下游产业链发展情况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沙发面料上游产业发展分析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沙发面料下游产业发展分析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沙发面料行业重点企业竞争力分析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2025年沙发面料企业管理策略建议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提高沙发面料企业竞争力的策略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一、提高中国沙发面料企业核心竞争力的对策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二、沙发面料企业提升竞争力的主要方向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三、影响沙发面料企业核心竞争力的因素及提升途径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四、提高沙发面料企业竞争力的策略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对中国沙发面料品牌的战略思考</w:t>
      </w:r>
      <w:r>
        <w:rPr>
          <w:rFonts w:hint="eastAsia"/>
        </w:rPr>
        <w:br/>
      </w:r>
      <w:r>
        <w:rPr>
          <w:rFonts w:hint="eastAsia"/>
        </w:rPr>
        <w:t>　　　　一、沙发面料实施品牌战略的意义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二、沙发面料企业品牌的现状分析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三、中国沙发面料企业的品牌战略</w:t>
      </w:r>
      <w:r>
        <w:rPr>
          <w:rFonts w:hint="eastAsia"/>
        </w:rPr>
        <w:br/>
      </w:r>
      <w:r>
        <w:rPr>
          <w:rFonts w:hint="eastAsia"/>
        </w:rPr>
        <w:t>　　　　四、沙发面料品牌战略管理的策略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沙发面料行业发展趋势及投资风险预警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2025年沙发面料市场前景分析</w:t>
      </w:r>
      <w:r>
        <w:rPr>
          <w:rFonts w:hint="eastAsia"/>
        </w:rPr>
        <w:br/>
      </w:r>
      <w:r>
        <w:rPr>
          <w:rFonts w:hint="eastAsia"/>
        </w:rPr>
        <w:t>　　第二节 2025年沙发面料行业发展趋势预测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影响沙发面料行业发展的主要因素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一、2025年影响沙发面料行业运行的有利因素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二、2025年影响沙发面料行业运行的稳定因素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三、2025年影响沙发面料行业运行的不利因素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四、2025年中国沙发面料行业发展面临的挑战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五、2025年中国沙发面料行业发展面临的机遇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沙发面料行业投资风险预警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一、2025年沙发面料行业市场风险及控制策略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二、2025年沙发面料行业政策风险及控制策略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三、2025年沙发面料行业经营风险及控制策略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四、2025年沙发面料同业竞争风险及控制策略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五、2025年沙发面料行业其他风险及控制策略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沙发面料市场研究结论</w:t>
      </w:r>
      <w:r>
        <w:rPr>
          <w:rFonts w:hint="eastAsia"/>
        </w:rPr>
        <w:br/>
      </w:r>
      <w:r>
        <w:rPr>
          <w:rFonts w:hint="eastAsia"/>
        </w:rPr>
        <w:t>　　第二节 沙发面料子行业研究结论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中:智林:：沙发面料市场发展建议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沙发面料行业历程</w:t>
      </w:r>
      <w:r>
        <w:rPr>
          <w:rFonts w:hint="eastAsia"/>
        </w:rPr>
        <w:br/>
      </w:r>
      <w:r>
        <w:rPr>
          <w:rFonts w:hint="eastAsia"/>
        </w:rPr>
        <w:t>　　图表 沙发面料行业生命周期</w:t>
      </w:r>
      <w:r>
        <w:rPr>
          <w:rFonts w:hint="eastAsia"/>
        </w:rPr>
        <w:br/>
      </w:r>
      <w:r>
        <w:rPr>
          <w:rFonts w:hint="eastAsia"/>
        </w:rPr>
        <w:t>　　图表 沙发面料行业产业链分析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2019-2024年沙发面料行业市场容量分析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2019-2024年中国沙发面料市场需求量及增速统计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2024年中国沙发面料行业需求领域分布格局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2019-2024年中国沙发面料进口金额分析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2019-2024年中国沙发面料出口数量分析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2019-2024年中国沙发面料出口金额分析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2024年中国沙发面料进口国家及地区分析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2024年中国沙发面料出口国家及地区分析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沙发面料重点企业（一）经营情况分析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沙发面料重点企业（二）经营情况分析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沙发面料重点企业（三）经营情况分析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2025-2031年中国沙发面料市场前景分析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2025-2031年中国沙发面料行业发展趋势预测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5f9b991604007" w:history="1">
        <w:r>
          <w:rPr>
            <w:rStyle w:val="Hyperlink"/>
          </w:rPr>
          <w:t>中国沙发面料市场现状与发展趋势分析报告（2025-2031年）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5f9b991604007" w:history="1">
        <w:r>
          <w:rPr>
            <w:rStyle w:val="Hyperlink"/>
          </w:rPr>
          <w:t>https://www.20087.com/7/70/ShaFaMianLiaoFaZhanQuShi.html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沙发什么布料最好、沙发面料选什么材质的好、哪种材质沙发最实用、沙发面料有哪些、猫抓布和科技布哪种好、沙发面料有哪些材质、现在沙发流行什么面料、沙发面料科技布和猫抓布哪个好、头层牛皮和科技布沙发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969058225436d" w:history="1">
      <w:r>
        <w:rPr>
          <w:rStyle w:val="Hyperlink"/>
        </w:rPr>
        <w:t>中国沙发面料市场现状与发展趋势分析报告（2025-2031年）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aFaMianLiaoFaZhanQuShi.html" TargetMode="External" Id="Rbc55f9b99160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aFaMianLiaoFaZhanQuShi.html" TargetMode="External" Id="Ra48969058225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2024-10-18T04:33:00Z</dcterms:created>
  <dcterms:modified xsi:type="dcterms:W3CDTF">2024-10-18T05:33:00Z</dcterms:modified>
  <dc:subject>中国沙发面料市场现状与发展趋势分析报告（2025-2031年）</dc:subject>
  <dc:title>中国沙发面料市场现状与发展趋势分析报告（2025-2031年）</dc:title>
  <cp:keywords>中国沙发面料市场现状与发展趋势分析报告（2025-2031年）</cp:keywords>
  <dc:description>中国沙发面料市场现状与发展趋势分析报告（2025-2031年）</dc:description>
</cp:coreProperties>
</file>