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f3dde2734ffd" w:history="1">
              <w:r>
                <w:rPr>
                  <w:rStyle w:val="Hyperlink"/>
                </w:rPr>
                <w:t>2025-2031年全球与中国LCD屏幕保护膜市场调查研究及前景趋势预测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f3dde2734ffd" w:history="1">
              <w:r>
                <w:rPr>
                  <w:rStyle w:val="Hyperlink"/>
                </w:rPr>
                <w:t>2025-2031年全球与中国LCD屏幕保护膜市场调查研究及前景趋势预测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9f3dde2734ffd" w:history="1">
                <w:r>
                  <w:rPr>
                    <w:rStyle w:val="Hyperlink"/>
                  </w:rPr>
                  <w:t>https://www.20087.com/0/51/LCDPingMuBaoHuMoHangYeXianZhuangJiQianJing.html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屏幕保护膜是一种用于保护液晶显示屏的材料，因其能够提供防刮、防爆等功能而受到市场的关注。随着消费电子行业的发展以及对高效显示保护解决方案的需求增长，LCD屏幕保护膜因其在智能手机、平板电脑等领域提供的屏幕保护功能而在日常生活中得到广泛应用。目前，制造商正通过优化膜材配方、改进涂层技术等方式提升LCD屏幕保护膜的透明度和耐用性，并通过引入先进的质量控制手段提高产品的可靠性和一致性。此外，随着新材料技术的发展，能够提供更高性能、更强功能性的新型LCD屏幕保护膜成为研发热点，满足了消费电子行业的需求。</w:t>
      </w:r>
      <w:r>
        <w:rPr>
          <w:rFonts w:hint="eastAsia"/>
        </w:rPr>
        <w:br/>
      </w:r>
      <w:r>
        <w:rPr>
          <w:rFonts w:hint="eastAsia"/>
        </w:rPr>
        <w:t>　　未来，LCD屏幕保护膜将朝着更加高效化、便携化和多功能化的方向发展。一方面，随着新材料技术的进步，能够提供更高透明度和耐用性的高效LCD屏幕保护膜将成为行业趋势，提高产品的应用范围；另一方面，随着应用领域的拓宽，能够提供更高便携性程度、具备更强功能性的便携式LCD屏幕保护膜将成为市场需求的重点，提升设备的使用价值。此外，随着智能技术的应用，能够实现智能调节、具备智能故障诊断功能的智能LCD屏幕保护膜将成为行业发展的重点，拓展产品的应用范围。然而，如何在提高设备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f3dde2734ffd" w:history="1">
        <w:r>
          <w:rPr>
            <w:rStyle w:val="Hyperlink"/>
          </w:rPr>
          <w:t>2025-2031年全球与中国LCD屏幕保护膜市场调查研究及前景趋势预测</w:t>
        </w:r>
      </w:hyperlink>
      <w:r>
        <w:rPr>
          <w:rFonts w:hint="eastAsia"/>
        </w:rPr>
        <w:t>》对LCD屏幕保护膜行业的市场运行态势进行了深入研究，并预测了其发展趋势。报告涵盖了行业知识、国内外环境分析、运行数据解读、产业链梳理，以及市场竞争格局和企业标杆的详细探讨。基于对行业的全面剖析，报告还对LCD屏幕保护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LCD屏幕保护膜市场概述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按照不同产品类型，LCD屏幕保护膜主要可以分为如下几个类别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全球不同产品类型LCD屏幕保护膜销售额增长趋势2020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钢化玻璃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从不同应用，LCD屏幕保护膜主要包括如下几个方面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全球不同应用LCD屏幕保护膜销售额增长趋势2020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LCD屏幕保护膜行业背景、发展历史、现状及趋势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LCD屏幕保护膜行业目前现状分析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LCD屏幕保护膜发展趋势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全球LCD屏幕保护膜总体规模分析</w:t>
      </w:r>
      <w:r>
        <w:rPr>
          <w:rFonts w:hint="eastAsia"/>
        </w:rPr>
        <w:br/>
      </w:r>
      <w:r>
        <w:rPr>
          <w:rFonts w:hint="eastAsia"/>
        </w:rPr>
        <w:t>　　2.1 全球LCD屏幕保护膜供需现状及预测（2020-2031）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全球LCD屏幕保护膜产能、产量、产能利用率及发展趋势（2020-2031）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全球LCD屏幕保护膜产量、需求量及发展趋势（2020-2031）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全球主要地区LCD屏幕保护膜产量及发展趋势（2020-2031）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全球主要地区LCD屏幕保护膜产量（2020-2025）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全球主要地区LCD屏幕保护膜产量（2026-2031）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全球主要地区LCD屏幕保护膜产量市场份额（2020-2031）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中国LCD屏幕保护膜供需现状及预测（2020-2031）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中国LCD屏幕保护膜产能、产量、产能利用率及发展趋势（2020-2031）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中国LCD屏幕保护膜产量、市场需求量及发展趋势（2020-2031）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全球LCD屏幕保护膜销量及销售额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全球市场LCD屏幕保护膜销售额（2020-2031）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全球市场LCD屏幕保护膜销量（2020-2031）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全球市场LCD屏幕保护膜价格趋势（2020-2031）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全球LCD屏幕保护膜主要地区分析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全球主要地区LCD屏幕保护膜市场规模分析：2020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全球主要地区LCD屏幕保护膜销售收入及市场份额（2020-2025年）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全球主要地区LCD屏幕保护膜销售收入预测（2026-2031年）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全球主要地区LCD屏幕保护膜销量分析：2020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全球主要地区LCD屏幕保护膜销量及市场份额（2020-2025年）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全球主要地区LCD屏幕保护膜销量及市场份额预测（2026-2031）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印度市场LCD屏幕保护膜销量、收入及增长率（2020-2031）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全球市场主要厂商LCD屏幕保护膜产能市场份额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全球市场主要厂商LCD屏幕保护膜销量（2020-2025）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全球市场主要厂商LCD屏幕保护膜销量（2020-2025）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全球市场主要厂商LCD屏幕保护膜销售收入（2020-2025）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全球市场主要厂商LCD屏幕保护膜销售价格（2020-2025）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2024年全球主要生产商LCD屏幕保护膜收入排名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中国市场主要厂商LCD屏幕保护膜销量（2020-2025）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中国市场主要厂商LCD屏幕保护膜销量（2020-2025）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中国市场主要厂商LCD屏幕保护膜销售收入（2020-2025）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2024年中国主要生产商LCD屏幕保护膜收入排名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中国市场主要厂商LCD屏幕保护膜销售价格（2020-2025）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全球主要厂商LCD屏幕保护膜总部及产地分布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全球主要厂商成立时间及LCD屏幕保护膜商业化日期</w:t>
      </w:r>
      <w:r>
        <w:rPr>
          <w:rFonts w:hint="eastAsia"/>
        </w:rPr>
        <w:br/>
      </w:r>
      <w:r>
        <w:rPr>
          <w:rFonts w:hint="eastAsia"/>
        </w:rPr>
        <w:t>　　4.6 全球主要厂商LCD屏幕保护膜产品类型及应用</w:t>
      </w:r>
      <w:r>
        <w:rPr>
          <w:rFonts w:hint="eastAsia"/>
        </w:rPr>
        <w:br/>
      </w:r>
      <w:r>
        <w:rPr>
          <w:rFonts w:hint="eastAsia"/>
        </w:rPr>
        <w:t>　　4.7 LCD屏幕保护膜行业集中度、竞争程度分析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LCD屏幕保护膜行业集中度分析：2024年全球Top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全球LCD屏幕保护膜第一梯队、第二梯队和第三梯队生产商（品牌）及市场份额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LCD屏幕保护膜销量、收入、价格及毛利率（2020-2025）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不同产品类型LCD屏幕保护膜分析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全球不同产品类型LCD屏幕保护膜销量（2020-2031）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全球不同产品类型LCD屏幕保护膜销量及市场份额（2020-2025）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全球不同产品类型LCD屏幕保护膜销量预测（2026-2031）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全球不同产品类型LCD屏幕保护膜收入（2020-2031）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全球不同产品类型LCD屏幕保护膜收入及市场份额（2020-2025）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全球不同产品类型LCD屏幕保护膜收入预测（2026-2031）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全球不同产品类型LCD屏幕保护膜价格走势（2020-2031）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不同应用LCD屏幕保护膜分析</w:t>
      </w:r>
      <w:r>
        <w:rPr>
          <w:rFonts w:hint="eastAsia"/>
        </w:rPr>
        <w:br/>
      </w:r>
      <w:r>
        <w:rPr>
          <w:rFonts w:hint="eastAsia"/>
        </w:rPr>
        <w:t>　　7.1 全球不同应用LCD屏幕保护膜销量（2020-2031）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全球不同应用LCD屏幕保护膜销量及市场份额（2020-2025）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全球不同应用LCD屏幕保护膜销量预测（2026-2031）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全球不同应用LCD屏幕保护膜收入（2020-2031）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全球不同应用LCD屏幕保护膜收入及市场份额（2020-2025）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全球不同应用LCD屏幕保护膜收入预测（2026-2031）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全球不同应用LCD屏幕保护膜价格走势（2020-2031）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LCD屏幕保护膜产业链分析</w:t>
      </w:r>
      <w:r>
        <w:rPr>
          <w:rFonts w:hint="eastAsia"/>
        </w:rPr>
        <w:br/>
      </w:r>
      <w:r>
        <w:rPr>
          <w:rFonts w:hint="eastAsia"/>
        </w:rPr>
        <w:t>　　8.2 LCD屏幕保护膜工艺制造技术分析</w:t>
      </w:r>
      <w:r>
        <w:rPr>
          <w:rFonts w:hint="eastAsia"/>
        </w:rPr>
        <w:br/>
      </w:r>
      <w:r>
        <w:rPr>
          <w:rFonts w:hint="eastAsia"/>
        </w:rPr>
        <w:t>　　8.3 LCD屏幕保护膜产业上游供应分析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LCD屏幕保护膜下游客户分析</w:t>
      </w:r>
      <w:r>
        <w:rPr>
          <w:rFonts w:hint="eastAsia"/>
        </w:rPr>
        <w:br/>
      </w:r>
      <w:r>
        <w:rPr>
          <w:rFonts w:hint="eastAsia"/>
        </w:rPr>
        <w:t>　　8.5 LCD屏幕保护膜销售渠道分析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LCD屏幕保护膜行业发展机遇及主要驱动因素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LCD屏幕保护膜行业发展面临的风险</w:t>
      </w:r>
      <w:r>
        <w:rPr>
          <w:rFonts w:hint="eastAsia"/>
        </w:rPr>
        <w:br/>
      </w:r>
      <w:r>
        <w:rPr>
          <w:rFonts w:hint="eastAsia"/>
        </w:rPr>
        <w:t>　　9.3 LCD屏幕保护膜行业政策分析</w:t>
      </w:r>
      <w:r>
        <w:rPr>
          <w:rFonts w:hint="eastAsia"/>
        </w:rPr>
        <w:br/>
      </w:r>
      <w:r>
        <w:rPr>
          <w:rFonts w:hint="eastAsia"/>
        </w:rPr>
        <w:t>　　9.4 LCD屏幕保护膜中国企业SWOT分析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全球不同产品类型LCD屏幕保护膜销售额增长（CAGR）趋势2020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LCD屏幕保护膜行业目前发展现状</w:t>
      </w:r>
      <w:r>
        <w:rPr>
          <w:rFonts w:hint="eastAsia"/>
        </w:rPr>
        <w:br/>
      </w:r>
      <w:r>
        <w:rPr>
          <w:rFonts w:hint="eastAsia"/>
        </w:rPr>
        <w:t>　　表 4： LCD屏幕保护膜发展趋势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全球主要地区LCD屏幕保护膜产量增速（CAGR）：（2020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全球主要地区LCD屏幕保护膜产量（2020-2025）&amp;（百万片）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全球主要地区LCD屏幕保护膜产量（2026-2031）&amp;（百万片）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全球主要地区LCD屏幕保护膜产量市场份额（2020-2025）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全球主要地区LCD屏幕保护膜产量（2026-2031）&amp;（百万片）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全球主要地区LCD屏幕保护膜销售收入增速：（2020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全球主要地区LCD屏幕保护膜销售收入（2020-2025）&amp;（百万美元）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全球主要地区LCD屏幕保护膜销售收入市场份额（2020-2025）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全球主要地区LCD屏幕保护膜收入（2026-2031）&amp;（百万美元）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全球主要地区LCD屏幕保护膜收入市场份额（2026-2031）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全球主要地区LCD屏幕保护膜销量（百万片）：2020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全球主要地区LCD屏幕保护膜销量（2020-2025）&amp;（百万片）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全球主要地区LCD屏幕保护膜销量市场份额（2020-2025）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全球主要地区LCD屏幕保护膜销量（2026-2031）&amp;（百万片）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全球主要地区LCD屏幕保护膜销量份额（2026-2031）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全球市场主要厂商LCD屏幕保护膜产能（2024-2025）&amp;（百万片）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全球市场主要厂商LCD屏幕保护膜销量（2020-2025）&amp;（百万片）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全球市场主要厂商LCD屏幕保护膜销量市场份额（2020-2025）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全球市场主要厂商LCD屏幕保护膜销售收入（2020-2025）&amp;（百万美元）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全球市场主要厂商LCD屏幕保护膜销售收入市场份额（2020-2025）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全球市场主要厂商LCD屏幕保护膜销售价格（2020-2025）&amp;（美元/片）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2024年全球主要生产商LCD屏幕保护膜收入排名（百万美元）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中国市场主要厂商LCD屏幕保护膜销量（2020-2025）&amp;（百万片）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中国市场主要厂商LCD屏幕保护膜销量市场份额（2020-2025）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中国市场主要厂商LCD屏幕保护膜销售收入（2020-2025）&amp;（百万美元）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中国市场主要厂商LCD屏幕保护膜销售收入市场份额（2020-2025）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2024年中国主要生产商LCD屏幕保护膜收入排名（百万美元）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中国市场主要厂商LCD屏幕保护膜销售价格（2020-2025）&amp;（美元/片）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全球主要厂商LCD屏幕保护膜总部及产地分布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全球主要厂商成立时间及LCD屏幕保护膜商业化日期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全球主要厂商LCD屏幕保护膜产品类型及应用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2024年全球LCD屏幕保护膜主要厂商市场地位（第一梯队、第二梯队和第三梯队）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全球LCD屏幕保护膜市场投资、并购等现状分析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LCD屏幕保护膜生产基地、销售区域、竞争对手及市场地位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LCD屏幕保护膜产品规格、参数及市场应用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LCD屏幕保护膜销量（百万片）、收入（百万美元）、价格（美元/片）及毛利率（2020-2025）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全球不同产品类型LCD屏幕保护膜销量（2020-2025年）&amp;（百万片）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134： 全球不同产品类型LCD屏幕保护膜销量市场份额（2020-2025）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全球不同产品类型LCD屏幕保护膜销量预测（2026-2031）&amp;（百万片）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全球市场不同产品类型LCD屏幕保护膜销量市场份额预测（2026-2031）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全球不同产品类型LCD屏幕保护膜收入（2020-2025年）&amp;（百万美元）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全球不同产品类型LCD屏幕保护膜收入市场份额（2020-2025）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全球不同产品类型LCD屏幕保护膜收入预测（2026-2031）&amp;（百万美元）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全球不同产品类型LCD屏幕保护膜收入市场份额预测（2026-2031）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全球不同应用LCD屏幕保护膜销量（2020-2025年）&amp;（百万片）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142： 全球不同应用LCD屏幕保护膜销量市场份额（2020-2025）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全球不同应用LCD屏幕保护膜销量预测（2026-2031）&amp;（百万片）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144： 全球市场不同应用LCD屏幕保护膜销量市场份额预测（2026-2031）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全球不同应用LCD屏幕保护膜收入（2020-2025年）&amp;（百万美元）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全球不同应用LCD屏幕保护膜收入市场份额（2020-2025）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全球不同应用LCD屏幕保护膜收入预测（2026-2031）&amp;（百万美元）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全球不同应用LCD屏幕保护膜收入市场份额预测（2026-2031）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LCD屏幕保护膜上游原料供应商及联系方式列表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LCD屏幕保护膜典型客户列表</w:t>
      </w:r>
      <w:r>
        <w:rPr>
          <w:rFonts w:hint="eastAsia"/>
        </w:rPr>
        <w:br/>
      </w:r>
      <w:r>
        <w:rPr>
          <w:rFonts w:hint="eastAsia"/>
        </w:rPr>
        <w:t>　　表 151： LCD屏幕保护膜主要销售模式及销售渠道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LCD屏幕保护膜行业发展机遇及主要驱动因素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LCD屏幕保护膜行业发展面临的风险</w:t>
      </w:r>
      <w:r>
        <w:rPr>
          <w:rFonts w:hint="eastAsia"/>
        </w:rPr>
        <w:br/>
      </w:r>
      <w:r>
        <w:rPr>
          <w:rFonts w:hint="eastAsia"/>
        </w:rPr>
        <w:t>　　表 154： LCD屏幕保护膜行业政策分析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LCD屏幕保护膜产品图片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全球不同产品类型LCD屏幕保护膜销售额2020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全球不同产品类型LCD屏幕保护膜市场份额2024 &amp; 2031</w:t>
      </w:r>
      <w:r>
        <w:rPr>
          <w:rFonts w:hint="eastAsia"/>
        </w:rPr>
        <w:br/>
      </w:r>
      <w:r>
        <w:rPr>
          <w:rFonts w:hint="eastAsia"/>
        </w:rPr>
        <w:t>　　图 4： PET产品图片</w:t>
      </w:r>
      <w:r>
        <w:rPr>
          <w:rFonts w:hint="eastAsia"/>
        </w:rPr>
        <w:br/>
      </w:r>
      <w:r>
        <w:rPr>
          <w:rFonts w:hint="eastAsia"/>
        </w:rPr>
        <w:t>　　图 5： 钢化玻璃产品图片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全球不同应用LCD屏幕保护膜市场份额2024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全球LCD屏幕保护膜产能、产量、产能利用率及发展趋势（2020-2031）&amp;（百万片）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全球LCD屏幕保护膜产量、需求量及发展趋势（2020-2031）&amp;（百万片）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全球主要地区LCD屏幕保护膜产量（2020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全球主要地区LCD屏幕保护膜产量市场份额（2020-2031）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中国LCD屏幕保护膜产能、产量、产能利用率及发展趋势（2020-2031）&amp;（百万片）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中国LCD屏幕保护膜产量、市场需求量及发展趋势（2020-2031）&amp;（百万片）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全球LCD屏幕保护膜市场销售额及增长率：（2020-2031）&amp;（百万美元）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全球市场LCD屏幕保护膜市场规模：2020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21： 全球市场LCD屏幕保护膜价格趋势（2020-2031）&amp;（美元/片）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全球主要地区LCD屏幕保护膜销售收入（2020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全球主要地区LCD屏幕保护膜销售收入市场份额（2020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北美市场LCD屏幕保护膜收入及增长率（2020-2031）&amp;（百万美元）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27： 欧洲市场LCD屏幕保护膜收入及增长率（2020-2031）&amp;（百万美元）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中国市场LCD屏幕保护膜收入及增长率（2020-2031）&amp;（百万美元）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31： 日本市场LCD屏幕保护膜收入及增长率（2020-2031）&amp;（百万美元）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东南亚市场LCD屏幕保护膜收入及增长率（2020-2031）&amp;（百万美元）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印度市场LCD屏幕保护膜销量及增长率（2020-2031）&amp;（百万片）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35： 印度市场LCD屏幕保护膜收入及增长率（2020-2031）&amp;（百万美元）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2024年全球市场主要厂商LCD屏幕保护膜销量市场份额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2024年全球市场主要厂商LCD屏幕保护膜收入市场份额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2024年中国市场主要厂商LCD屏幕保护膜销量市场份额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2024年中国市场主要厂商LCD屏幕保护膜收入市场份额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2024年全球前五大生产商LCD屏幕保护膜市场份额</w:t>
      </w:r>
      <w:r>
        <w:rPr>
          <w:rFonts w:hint="eastAsia"/>
        </w:rPr>
        <w:br/>
      </w:r>
      <w:r>
        <w:rPr>
          <w:rFonts w:hint="eastAsia"/>
        </w:rPr>
        <w:t>　　图 41： 2024年全球LCD屏幕保护膜第一梯队、第二梯队和第三梯队厂商及市场份额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全球不同产品类型LCD屏幕保护膜价格走势（2020-2031）&amp;（美元/片）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全球不同应用LCD屏幕保护膜价格走势（2020-2031）&amp;（美元/片）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LCD屏幕保护膜产业链</w:t>
      </w:r>
      <w:r>
        <w:rPr>
          <w:rFonts w:hint="eastAsia"/>
        </w:rPr>
        <w:br/>
      </w:r>
      <w:r>
        <w:rPr>
          <w:rFonts w:hint="eastAsia"/>
        </w:rPr>
        <w:t>　　图 45： LCD屏幕保护膜中国企业SWOT分析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f3dde2734ffd" w:history="1">
        <w:r>
          <w:rPr>
            <w:rStyle w:val="Hyperlink"/>
          </w:rPr>
          <w:t>2025-2031年全球与中国LCD屏幕保护膜市场调查研究及前景趋势预测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9f3dde2734ffd" w:history="1">
        <w:r>
          <w:rPr>
            <w:rStyle w:val="Hyperlink"/>
          </w:rPr>
          <w:t>https://www.20087.com/0/51/LCDPingMuBaoHuMoHangYeXianZhuangJiQianJing.html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34a5fef54ce0" w:history="1">
      <w:r>
        <w:rPr>
          <w:rStyle w:val="Hyperlink"/>
        </w:rPr>
        <w:t>2025-2031年全球与中国LCD屏幕保护膜市场调查研究及前景趋势预测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CDPingMuBaoHuMoHangYeXianZhuangJiQianJing.html" TargetMode="External" Id="R3fa9f3dde27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CDPingMuBaoHuMoHangYeXianZhuangJiQianJing.html" TargetMode="External" Id="Rd05134a5fef5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2025-01-04T05:38:42Z</dcterms:created>
  <dcterms:modified xsi:type="dcterms:W3CDTF">2025-01-04T06:38:42Z</dcterms:modified>
  <dc:subject>2025-2031年全球与中国LCD屏幕保护膜市场调查研究及前景趋势预测</dc:subject>
  <dc:title>2025-2031年全球与中国LCD屏幕保护膜市场调查研究及前景趋势预测</dc:title>
  <cp:keywords>2025-2031年全球与中国LCD屏幕保护膜市场调查研究及前景趋势预测</cp:keywords>
  <dc:description>2025-2031年全球与中国LCD屏幕保护膜市场调查研究及前景趋势预测</dc:description>
</cp:coreProperties>
</file>