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922bb56924875" w:history="1">
              <w:r>
                <w:rPr>
                  <w:rStyle w:val="Hyperlink"/>
                </w:rPr>
                <w:t>2024-2030年中国毛绒玩具行业现状深度调研与发展趋势报告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922bb56924875" w:history="1">
              <w:r>
                <w:rPr>
                  <w:rStyle w:val="Hyperlink"/>
                </w:rPr>
                <w:t>2024-2030年中国毛绒玩具行业现状深度调研与发展趋势报告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922bb56924875" w:history="1">
                <w:r>
                  <w:rPr>
                    <w:rStyle w:val="Hyperlink"/>
                  </w:rPr>
                  <w:t>https://www.20087.com/7/71/MaoRongWanJuFaZhanQuShi.html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行业在全球范围内保持着稳定的增长，尤其是在亚洲市场，中国、日本等地的毛绒玩具制造商占据了主导地位。毛绒玩具不仅是儿童的玩伴，也是成年人收集的对象，其设计越来越多样化，涵盖了卡通人物、动物、动漫角色等。随着电子商务的兴起，线上销售成为毛绒玩具分销的重要渠道，增加了市场的可达性和多样性。</w:t>
      </w:r>
      <w:r>
        <w:rPr>
          <w:rFonts w:hint="eastAsia"/>
        </w:rPr>
        <w:br/>
      </w:r>
      <w:r>
        <w:rPr>
          <w:rFonts w:hint="eastAsia"/>
        </w:rPr>
        <w:t>　　未来，毛绒玩具市场将更加注重产品的情感价值和文化内涵。随着消费者对个性化、定制化产品的需求增加，限量版、手工制作的毛绒玩具将受到追捧。同时，可持续性将成为行业的一个重要议题，使用环保材料和可回收包装会成为趋势。此外，与流行文化、IP（知识产权）的结合，如电影、动漫、名人授权的毛绒玩具，将吸引更多成年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922bb56924875" w:history="1">
        <w:r>
          <w:rPr>
            <w:rStyle w:val="Hyperlink"/>
          </w:rPr>
          <w:t>2024-2030年中国毛绒玩具行业现状深度调研与发展趋势报告</w:t>
        </w:r>
      </w:hyperlink>
      <w:r>
        <w:rPr>
          <w:rFonts w:hint="eastAsia"/>
        </w:rPr>
        <w:t>》基于权威数据资源与长期监测数据，全面分析了毛绒玩具行业现状、市场需求、市场规模及产业链结构。毛绒玩具报告探讨了价格变动、细分市场特征以及市场前景，并对未来发展趋势进行了科学预测。同时，毛绒玩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按照不同产品类型，毛绒玩具主要可以分为如下几个类别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不同产品类型毛绒玩具增长趋势2023年VS</w:t>
      </w:r>
      <w:r>
        <w:rPr>
          <w:rFonts w:hint="eastAsia"/>
        </w:rPr>
        <w:br/>
      </w:r>
      <w:r>
        <w:rPr>
          <w:rFonts w:hint="eastAsia"/>
        </w:rPr>
        <w:t>　　　　1.2.2 卡通玩具</w:t>
      </w:r>
      <w:r>
        <w:rPr>
          <w:rFonts w:hint="eastAsia"/>
        </w:rPr>
        <w:br/>
      </w:r>
      <w:r>
        <w:rPr>
          <w:rFonts w:hint="eastAsia"/>
        </w:rPr>
        <w:t>　　　　1.2.3 传统填充动物玩具</w:t>
      </w:r>
      <w:r>
        <w:rPr>
          <w:rFonts w:hint="eastAsia"/>
        </w:rPr>
        <w:br/>
      </w:r>
      <w:r>
        <w:rPr>
          <w:rFonts w:hint="eastAsia"/>
        </w:rPr>
        <w:t>　　　　1.2.4 洋娃娃套装</w:t>
      </w:r>
      <w:r>
        <w:rPr>
          <w:rFonts w:hint="eastAsia"/>
        </w:rPr>
        <w:br/>
      </w:r>
      <w:r>
        <w:rPr>
          <w:rFonts w:hint="eastAsia"/>
        </w:rPr>
        <w:t>　　　　1.2.5 定制毛绒动物玩具</w:t>
      </w:r>
      <w:r>
        <w:rPr>
          <w:rFonts w:hint="eastAsia"/>
        </w:rPr>
        <w:br/>
      </w:r>
      <w:r>
        <w:rPr>
          <w:rFonts w:hint="eastAsia"/>
        </w:rPr>
        <w:t>　　　　1.2.6 公仔和模型</w:t>
      </w:r>
      <w:r>
        <w:rPr>
          <w:rFonts w:hint="eastAsia"/>
        </w:rPr>
        <w:br/>
      </w:r>
      <w:r>
        <w:rPr>
          <w:rFonts w:hint="eastAsia"/>
        </w:rPr>
        <w:t>　　　　1.2.7 特殊功能毛绒玩具和木偶</w:t>
      </w:r>
      <w:r>
        <w:rPr>
          <w:rFonts w:hint="eastAsia"/>
        </w:rPr>
        <w:br/>
      </w:r>
      <w:r>
        <w:rPr>
          <w:rFonts w:hint="eastAsia"/>
        </w:rPr>
        <w:t>　　1.3 从不同应用，毛绒玩具主要包括如下几个方面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量贩店/超市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玩具店</w:t>
      </w:r>
      <w:r>
        <w:rPr>
          <w:rFonts w:hint="eastAsia"/>
        </w:rPr>
        <w:br/>
      </w:r>
      <w:r>
        <w:rPr>
          <w:rFonts w:hint="eastAsia"/>
        </w:rPr>
        <w:t>　　　　1.3.4 工艺品商店</w:t>
      </w:r>
      <w:r>
        <w:rPr>
          <w:rFonts w:hint="eastAsia"/>
        </w:rPr>
        <w:br/>
      </w:r>
      <w:r>
        <w:rPr>
          <w:rFonts w:hint="eastAsia"/>
        </w:rPr>
        <w:t>　　　　1.3.5 其他销售</w:t>
      </w:r>
      <w:r>
        <w:rPr>
          <w:rFonts w:hint="eastAsia"/>
        </w:rPr>
        <w:br/>
      </w:r>
      <w:r>
        <w:rPr>
          <w:rFonts w:hint="eastAsia"/>
        </w:rPr>
        <w:t>　　1.4 中国毛绒玩具发展现状及未来趋势（2018-2023年）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中国市场毛绒玩具销售规模及增长率（2018-2023年）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毛绒玩具厂商竞争分析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中国市场主要厂商毛绒玩具销量、收入及市场份额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中国市场主要厂商毛绒玩具销量（2018-2023年）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中国市场主要厂商毛绒玩具收入（2018-2023年）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2024年中国市场主要厂商毛绒玩具收入排名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中国市场主要厂商毛绒玩具价格（2018-2023年）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中国市场主要厂商毛绒玩具产地分布及商业化日期</w:t>
      </w:r>
      <w:r>
        <w:rPr>
          <w:rFonts w:hint="eastAsia"/>
        </w:rPr>
        <w:br/>
      </w:r>
      <w:r>
        <w:rPr>
          <w:rFonts w:hint="eastAsia"/>
        </w:rPr>
        <w:t>　　2.3 毛绒玩具行业集中度、竞争程度分析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毛绒玩具行业集中度分析：中国Top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中国毛绒玩具第一梯队、第二梯队和第三梯队生产商（品牌）及市场份额（2022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主要毛绒玩具企业采访及观点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中国主要地区毛绒玩具分析</w:t>
      </w:r>
      <w:r>
        <w:rPr>
          <w:rFonts w:hint="eastAsia"/>
        </w:rPr>
        <w:br/>
      </w:r>
      <w:r>
        <w:rPr>
          <w:rFonts w:hint="eastAsia"/>
        </w:rPr>
        <w:t>　　3.1 中国主要地区毛绒玩具市场规模分析：2022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中国主要地区毛绒玩具销量及市场份额（2018-2023年）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中国主要地区毛绒玩具销量及市场份额预测（2018-2023年）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中国主要地区毛绒玩具销量及市场份额（2018-2023年）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中国主要地区毛绒玩具销量及市场份额预测（2018-2023年）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东北及西北地区毛绒玩具销量、销售规模及增长率（2018-2023年）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全球毛绒玩具主要生产商概况分析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重点企业（11）毛绒玩具销量、收入、价格及毛利率（2018-2023年）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不同产品类型毛绒玩具分析</w:t>
      </w:r>
      <w:r>
        <w:rPr>
          <w:rFonts w:hint="eastAsia"/>
        </w:rPr>
        <w:br/>
      </w:r>
      <w:r>
        <w:rPr>
          <w:rFonts w:hint="eastAsia"/>
        </w:rPr>
        <w:t>　　5.1 中国市场毛绒玩具不同产品类型毛绒玩具销量（2018-2023年）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中国市场毛绒玩具不同产品类型毛绒玩具销量及市场份额（2018-2023年）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中国市场毛绒玩具不同产品类型毛绒玩具销量预测（2018-2023年）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中国市场毛绒玩具不同产品类型毛绒玩具规模（2018-2023年）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中国市场毛绒玩具不同产品类型毛绒玩具规模及市场份额（2018-2023年）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中国市场毛绒玩具不同产品类型毛绒玩具规模预测（2018-2023年）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中国市场不同产品类型毛绒玩具价格走势（2018-2023年）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不同价格区间毛绒玩具市场份额对比（2018-2023年）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毛绒玩具产业链分析</w:t>
      </w:r>
      <w:r>
        <w:rPr>
          <w:rFonts w:hint="eastAsia"/>
        </w:rPr>
        <w:br/>
      </w:r>
      <w:r>
        <w:rPr>
          <w:rFonts w:hint="eastAsia"/>
        </w:rPr>
        <w:t>　　6.2 毛绒玩具产业上游供应分析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中国不同应用毛绒玩具消费量、市场份额及增长率（2018-2023年）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中国不同应用毛绒玩具消费量（2018-2023年）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中国不同应用毛绒玩具消费量预测（2018-2023年）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中国不同应用毛绒玩具规模、市场份额及增长率（2018-2023年）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中国不同应用毛绒玩具规模（2018-2023年）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中国不同应用毛绒玩具规模预测（2018-2023年）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中国本土毛绒玩具产能、产量分析</w:t>
      </w:r>
      <w:r>
        <w:rPr>
          <w:rFonts w:hint="eastAsia"/>
        </w:rPr>
        <w:br/>
      </w:r>
      <w:r>
        <w:rPr>
          <w:rFonts w:hint="eastAsia"/>
        </w:rPr>
        <w:t>　　7.1 中国毛绒玩具供需现状及预测（2018-2023年）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中国毛绒玩具产能、产量、产能利用率及发展趋势（2018-2023年）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中国毛绒玩具产量、表观消费量、供给现状及发展趋势（2018-2023年）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中国毛绒玩具产量、市场需求量及发展趋势（2018-2023年）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中国毛绒玩具产值及增长率（2018-2023年）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中国毛绒玩具进出口分析（2018-2023年）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中国毛绒玩具产量、表观消费量、进口量及出口量（2018-2023年）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中国毛绒玩具进口量、进口额（万元）及进口均价（2018-2023年）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中国市场毛绒玩具主要进口来源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中国市场毛绒玩具主要出口目的地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中国本土生产商毛绒玩具产能分析（2018-2023年）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中国本土生产商毛绒玩具产量分析（2018-2023年）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中国本土生产商毛绒玩具产值分析（2018-2023年）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毛绒玩具销售渠道、市场影响因素、机遇及挑战分析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国内市场毛绒玩具销售渠道</w:t>
      </w:r>
      <w:r>
        <w:rPr>
          <w:rFonts w:hint="eastAsia"/>
        </w:rPr>
        <w:br/>
      </w:r>
      <w:r>
        <w:rPr>
          <w:rFonts w:hint="eastAsia"/>
        </w:rPr>
        <w:t>　　8.2 毛绒玩具销售/营销策略建议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中国本土毛绒玩具企业SWOT分析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按照不同产品类型，毛绒玩具主要可以分为如下几个类别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不同产品类型毛绒玩具增长趋势2022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从不同应用，毛绒玩具主要包括如下几个方面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不同应用毛绒玩具消费量（百万件）增长趋势2023年VS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中国市场主要厂商毛绒玩具销量（2018-2023年）（百万件）</w:t>
      </w:r>
      <w:r>
        <w:rPr>
          <w:rFonts w:hint="eastAsia"/>
        </w:rPr>
        <w:br/>
      </w:r>
      <w:r>
        <w:rPr>
          <w:rFonts w:hint="eastAsia"/>
        </w:rPr>
        <w:t>　　表6 中国市场主要厂商毛绒玩具销量市场份额（2018-2023年）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中国市场主要厂商毛绒玩具收入（2018-2023年）（万元）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中国市场主要厂商毛绒玩具收入份额（万元）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2024年中国主要生产商毛绒玩具收入排名（万元）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中国市场主要厂商毛绒玩具价格（2018-2023年）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中国市场主要厂商毛绒玩具产地分布及商业化日期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主要毛绒玩具企业采访及观点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中国主要地区毛绒玩具销售规模（万元）：2022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中国主要地区毛绒玩具销量（2018-2023年）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中国主要地区毛绒玩具2018-2023年销量市场份额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中国主要地区毛绒玩具销量（2018-2023年）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中国主要地区毛绒玩具销量份额（2018-2023年）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中国主要地区毛绒玩具销售规模（万元）（2018-2023年）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中国主要地区毛绒玩具销售规模份额（2018-2023年）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中国主要地区毛绒玩具销售规模（万元）（2018-2023年）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中国主要地区毛绒玩具销售规模份额（2018-2023年）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重点企业（11）毛绒玩具销量（百万件）、收入（万元）、价格及毛利率（2018-2023年）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中国市场不同产品类型毛绒玩具销量（2018-2023年）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中国市场不同产品类型毛绒玩具销量市场份额（2018-2023年）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中国市场不同产品类型毛绒玩具销量预测（2018-2023年）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中国市场不同产品类型毛绒玩具销量市场份额预测（2018-2023年）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中国市场不同产品类型毛绒玩具规模（2018-2023年）（万元）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中国市场不同产品类型毛绒玩具规模市场份额（2018-2023年）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中国市场不同产品类型毛绒玩具规模预测（2018-2023年）（万元）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中国市场不同产品类型毛绒玩具规模市场份额预测（2018-2023年）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中国市场不同产品类型毛绒玩具价格走势（2018-2023年）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中国市场不同价格区间毛绒玩具市场份额对比（2018-2023年）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毛绒玩具上游原料供应商及联系方式列表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中国市场不同应用毛绒玩具销量（2018-2023年）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中国市场不同应用毛绒玩具销量份额（2018-2023年）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中国市场不同应用毛绒玩具销量预测（2018-2023年）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中国市场不同应用毛绒玩具销量市场份额（2018-2023年）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中国市场不同应用毛绒玩具规模（2018-2023年）（万元）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中国市场不同应用毛绒玩具规模份额（2018-2023年）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中国市场不同应用毛绒玩具规模预测（2018-2023年）（万元）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中国市场不同应用毛绒玩具规模市场份额（2018-2023年）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中国毛绒玩具产量、表观消费量、进口量及出口量（2018-2023年）（百万件）</w:t>
      </w:r>
      <w:r>
        <w:rPr>
          <w:rFonts w:hint="eastAsia"/>
        </w:rPr>
        <w:br/>
      </w:r>
      <w:r>
        <w:rPr>
          <w:rFonts w:hint="eastAsia"/>
        </w:rPr>
        <w:t>　　表97 中国毛绒玩具产量、表观消费量、进口量及出口量预测（2018-2023年）（百万件）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表98 中国毛绒玩具进口量（百万件）、进口额（万元）及进口均价（2018-2023年）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中国毛绒玩具进口量（百万件）、进口额（万元）及进口均价（2018-2023年）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中国市场毛绒玩具主要进口来源</w:t>
      </w:r>
      <w:r>
        <w:rPr>
          <w:rFonts w:hint="eastAsia"/>
        </w:rPr>
        <w:br/>
      </w:r>
      <w:r>
        <w:rPr>
          <w:rFonts w:hint="eastAsia"/>
        </w:rPr>
        <w:t>　　表101 中国市场毛绒玩具主要出口目的地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中国本主要土生产商毛绒玩具产能（2018-2023年）（百万件）</w:t>
      </w:r>
      <w:r>
        <w:rPr>
          <w:rFonts w:hint="eastAsia"/>
        </w:rPr>
        <w:br/>
      </w:r>
      <w:r>
        <w:rPr>
          <w:rFonts w:hint="eastAsia"/>
        </w:rPr>
        <w:t>　　表103 中国本土主要生产商毛绒玩具产能份额（2018-2023年）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中国本土主要生产商毛绒玩具产量（2018-2023年）（百万件）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表105 中国本土主要生产商毛绒玩具产量份额（2018-2023年）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中国本土主要生产商毛绒玩具产值（2018-2023年）（万元）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中国本土主要生产商毛绒玩具产值份额（2018-2023年）</w:t>
      </w:r>
      <w:r>
        <w:rPr>
          <w:rFonts w:hint="eastAsia"/>
        </w:rPr>
        <w:br/>
      </w:r>
      <w:r>
        <w:rPr>
          <w:rFonts w:hint="eastAsia"/>
        </w:rPr>
        <w:t>　　表108国内当前及未来"&amp;B1&amp;"主要销售模式及销售渠道趋势"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毛绒玩具产品图片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中国不同产品类型毛绒玩具产量市场份额2023年&amp;</w:t>
      </w:r>
      <w:r>
        <w:rPr>
          <w:rFonts w:hint="eastAsia"/>
        </w:rPr>
        <w:br/>
      </w:r>
      <w:r>
        <w:rPr>
          <w:rFonts w:hint="eastAsia"/>
        </w:rPr>
        <w:t>　　图3 卡通玩具产品图片</w:t>
      </w:r>
      <w:r>
        <w:rPr>
          <w:rFonts w:hint="eastAsia"/>
        </w:rPr>
        <w:br/>
      </w:r>
      <w:r>
        <w:rPr>
          <w:rFonts w:hint="eastAsia"/>
        </w:rPr>
        <w:t>　　图4 传统填充动物玩具产品图片</w:t>
      </w:r>
      <w:r>
        <w:rPr>
          <w:rFonts w:hint="eastAsia"/>
        </w:rPr>
        <w:br/>
      </w:r>
      <w:r>
        <w:rPr>
          <w:rFonts w:hint="eastAsia"/>
        </w:rPr>
        <w:t>　　图5 洋娃娃套装产品图片</w:t>
      </w:r>
      <w:r>
        <w:rPr>
          <w:rFonts w:hint="eastAsia"/>
        </w:rPr>
        <w:br/>
      </w:r>
      <w:r>
        <w:rPr>
          <w:rFonts w:hint="eastAsia"/>
        </w:rPr>
        <w:t>　　图6 定制毛绒动物玩具产品图片</w:t>
      </w:r>
      <w:r>
        <w:rPr>
          <w:rFonts w:hint="eastAsia"/>
        </w:rPr>
        <w:br/>
      </w:r>
      <w:r>
        <w:rPr>
          <w:rFonts w:hint="eastAsia"/>
        </w:rPr>
        <w:t>　　图7 公仔和模型产品图片</w:t>
      </w:r>
      <w:r>
        <w:rPr>
          <w:rFonts w:hint="eastAsia"/>
        </w:rPr>
        <w:br/>
      </w:r>
      <w:r>
        <w:rPr>
          <w:rFonts w:hint="eastAsia"/>
        </w:rPr>
        <w:t>　　图8 特殊功能毛绒玩具和木偶产品图片</w:t>
      </w:r>
      <w:r>
        <w:rPr>
          <w:rFonts w:hint="eastAsia"/>
        </w:rPr>
        <w:br/>
      </w:r>
      <w:r>
        <w:rPr>
          <w:rFonts w:hint="eastAsia"/>
        </w:rPr>
        <w:t>　　图9 中国不同应用毛绒玩具消费量市场份额2023年Vs</w:t>
      </w:r>
      <w:r>
        <w:rPr>
          <w:rFonts w:hint="eastAsia"/>
        </w:rPr>
        <w:br/>
      </w:r>
      <w:r>
        <w:rPr>
          <w:rFonts w:hint="eastAsia"/>
        </w:rPr>
        <w:t>　　图10 量贩店/超市产品图片</w:t>
      </w:r>
      <w:r>
        <w:rPr>
          <w:rFonts w:hint="eastAsia"/>
        </w:rPr>
        <w:br/>
      </w:r>
      <w:r>
        <w:rPr>
          <w:rFonts w:hint="eastAsia"/>
        </w:rPr>
        <w:t>　　图11 电商产品图片</w:t>
      </w:r>
      <w:r>
        <w:rPr>
          <w:rFonts w:hint="eastAsia"/>
        </w:rPr>
        <w:br/>
      </w:r>
      <w:r>
        <w:rPr>
          <w:rFonts w:hint="eastAsia"/>
        </w:rPr>
        <w:t>　　图12 玩具店产品图片</w:t>
      </w:r>
      <w:r>
        <w:rPr>
          <w:rFonts w:hint="eastAsia"/>
        </w:rPr>
        <w:br/>
      </w:r>
      <w:r>
        <w:rPr>
          <w:rFonts w:hint="eastAsia"/>
        </w:rPr>
        <w:t>　　图13 工艺品商店产品图片</w:t>
      </w:r>
      <w:r>
        <w:rPr>
          <w:rFonts w:hint="eastAsia"/>
        </w:rPr>
        <w:br/>
      </w:r>
      <w:r>
        <w:rPr>
          <w:rFonts w:hint="eastAsia"/>
        </w:rPr>
        <w:t>　　图14 其他销售产品图片</w:t>
      </w:r>
      <w:r>
        <w:rPr>
          <w:rFonts w:hint="eastAsia"/>
        </w:rPr>
        <w:br/>
      </w:r>
      <w:r>
        <w:rPr>
          <w:rFonts w:hint="eastAsia"/>
        </w:rPr>
        <w:t>　　图15 中国市场毛绒玩具销量及增长率（2018-2023年）（百万件）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图16 中国市场毛绒玩具销售规模及增长率（2018-2023年）（万元）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中国市场主要厂商毛绒玩具销量市场份额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中国市场主要厂商2023年毛绒玩具收入市场份额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2024年中国市场前五及前十大厂商毛绒玩具市场份额</w:t>
      </w:r>
      <w:r>
        <w:rPr>
          <w:rFonts w:hint="eastAsia"/>
        </w:rPr>
        <w:br/>
      </w:r>
      <w:r>
        <w:rPr>
          <w:rFonts w:hint="eastAsia"/>
        </w:rPr>
        <w:t>　　图20 中国市场毛绒玩具第一梯队、第二梯队和第三梯队厂商（品牌）及市场份额（2022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中国主要地区毛绒玩具销量市场份额（2022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中国主要地区毛绒玩具销售规模份额（2022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东北及西北地区毛绒玩具销量及增长率（2018-2023年）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毛绒玩具产业链图</w:t>
      </w:r>
      <w:r>
        <w:rPr>
          <w:rFonts w:hint="eastAsia"/>
        </w:rPr>
        <w:br/>
      </w:r>
      <w:r>
        <w:rPr>
          <w:rFonts w:hint="eastAsia"/>
        </w:rPr>
        <w:t>　　图36 中国毛绒玩具产能、产量、产能利用率及发展趋势（2018-2023年）（百万件）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图37 中国毛绒玩具产量、表观消费量及发展趋势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图38 中国毛绒玩具产量、市场需求量及发展趋势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图39 中国毛绒玩具产值及增长率（2018-2023年）（万元）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中国本土毛绒玩具企业SWOT分析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922bb56924875" w:history="1">
        <w:r>
          <w:rPr>
            <w:rStyle w:val="Hyperlink"/>
          </w:rPr>
          <w:t>2024-2030年中国毛绒玩具行业现状深度调研与发展趋势报告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922bb56924875" w:history="1">
        <w:r>
          <w:rPr>
            <w:rStyle w:val="Hyperlink"/>
          </w:rPr>
          <w:t>https://www.20087.com/7/71/MaoRongWanJuFaZhanQuShi.html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642a2bf1f4ee6" w:history="1">
      <w:r>
        <w:rPr>
          <w:rStyle w:val="Hyperlink"/>
        </w:rPr>
        <w:t>2024-2030年中国毛绒玩具行业现状深度调研与发展趋势报告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MaoRongWanJuFaZhanQuShi.html" TargetMode="External" Id="R9c5922bb5692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MaoRongWanJuFaZhanQuShi.html" TargetMode="External" Id="R887642a2bf1f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2023-10-31T06:37:00Z</dcterms:created>
  <dcterms:modified xsi:type="dcterms:W3CDTF">2023-10-31T07:37:00Z</dcterms:modified>
  <dc:subject>2024-2030年中国毛绒玩具行业现状深度调研与发展趋势报告</dc:subject>
  <dc:title>2024-2030年中国毛绒玩具行业现状深度调研与发展趋势报告</dc:title>
  <cp:keywords>2024-2030年中国毛绒玩具行业现状深度调研与发展趋势报告</cp:keywords>
  <dc:description>2024-2030年中国毛绒玩具行业现状深度调研与发展趋势报告</dc:description>
</cp:coreProperties>
</file>