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66ae1e7d949f7" w:history="1">
              <w:r>
                <w:rPr>
                  <w:rStyle w:val="Hyperlink"/>
                </w:rPr>
                <w:t>2025-2031年中国牛皮纸市场现状研究分析与发展趋势预测报告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66ae1e7d949f7" w:history="1">
              <w:r>
                <w:rPr>
                  <w:rStyle w:val="Hyperlink"/>
                </w:rPr>
                <w:t>2025-2031年中国牛皮纸市场现状研究分析与发展趋势预测报告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66ae1e7d949f7" w:history="1">
                <w:r>
                  <w:rPr>
                    <w:rStyle w:val="Hyperlink"/>
                  </w:rPr>
                  <w:t>https://www.20087.com/M_QingGongRiHua/19/NiuPiZhiFaZhanQuShiYuCeFenXi.html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以其强度高、耐撕裂和环保性，广泛应用于包装、书籍封面和艺术创作。近年来，随着全球对可持续包装解决方案的需求增加，牛皮纸因其可回收和生物降解特性，成为塑料包装的理想替代品。同时，技术创新，如防水和防油处理，提高了牛皮纸的多功能性和市场竞争力。</w:t>
      </w:r>
      <w:r>
        <w:rPr>
          <w:rFonts w:hint="eastAsia"/>
        </w:rPr>
        <w:br/>
      </w:r>
      <w:r>
        <w:rPr>
          <w:rFonts w:hint="eastAsia"/>
        </w:rPr>
        <w:t>　　未来，牛皮纸将更加注重可持续性和功能性。随着循环经济模式的推广，牛皮纸的生产将更加注重资源效率和减少环境影响，如采用再生浆和优化造纸工艺。同时，智能包装技术的集成，如RFID标签和可变信息印刷，将提升牛皮纸包装的智能化和个性化，满足品牌和消费者对包装体验的更高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66ae1e7d949f7" w:history="1">
        <w:r>
          <w:rPr>
            <w:rStyle w:val="Hyperlink"/>
          </w:rPr>
          <w:t>2025-2031年中国牛皮纸市场现状研究分析与发展趋势预测报告</w:t>
        </w:r>
      </w:hyperlink>
      <w:r>
        <w:rPr>
          <w:rFonts w:hint="eastAsia"/>
        </w:rPr>
        <w:t>》依托多年行业监测数据，结合牛皮纸行业现状与未来前景，系统分析了牛皮纸市场需求、市场规模、产业链结构、价格机制及细分市场特征。报告对牛皮纸市场前景进行了客观评估，预测了牛皮纸行业发展趋势，并详细解读了品牌竞争格局、市场集中度及重点企业的运营表现。此外，报告通过SWOT分析识别了牛皮纸行业机遇与潜在风险，为投资者和决策者提供了科学、规范的战略建议，助力把握牛皮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2020-2025年中国牛皮纸行业发展运行概况</w:t>
      </w:r>
      <w:r>
        <w:rPr>
          <w:rFonts w:hint="eastAsia"/>
        </w:rPr>
        <w:br/>
      </w:r>
      <w:r>
        <w:rPr>
          <w:rFonts w:hint="eastAsia"/>
        </w:rPr>
        <w:t>　　第一节 2020-2025年中国牛皮纸行业重点产品发展运行分析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中国牛皮纸行业特征与行业重要性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2025年世界牛皮纸行业发展态势分析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2025年世界牛皮纸市场发展状况分析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一、世界牛皮纸行业特点分析</w:t>
      </w:r>
      <w:r>
        <w:rPr>
          <w:rFonts w:hint="eastAsia"/>
        </w:rPr>
        <w:br/>
      </w:r>
      <w:r>
        <w:rPr>
          <w:rFonts w:hint="eastAsia"/>
        </w:rPr>
        <w:t>　　　　二、世界牛皮纸市场需求分析</w:t>
      </w:r>
      <w:r>
        <w:rPr>
          <w:rFonts w:hint="eastAsia"/>
        </w:rPr>
        <w:br/>
      </w:r>
      <w:r>
        <w:rPr>
          <w:rFonts w:hint="eastAsia"/>
        </w:rPr>
        <w:t>　　　　　　（一）全世界对牛皮纸的需求一直都在增长</w:t>
      </w:r>
      <w:r>
        <w:rPr>
          <w:rFonts w:hint="eastAsia"/>
        </w:rPr>
        <w:br/>
      </w:r>
      <w:r>
        <w:rPr>
          <w:rFonts w:hint="eastAsia"/>
        </w:rPr>
        <w:t>　　　　　　（二）全球各地区的增长和增长原因呈现出很大的不同</w:t>
      </w:r>
      <w:r>
        <w:rPr>
          <w:rFonts w:hint="eastAsia"/>
        </w:rPr>
        <w:br/>
      </w:r>
      <w:r>
        <w:rPr>
          <w:rFonts w:hint="eastAsia"/>
        </w:rPr>
        <w:t>　　　　　　1、亚洲和东欧，折叠箱纸板消耗量的强劲增长</w:t>
      </w:r>
      <w:r>
        <w:rPr>
          <w:rFonts w:hint="eastAsia"/>
        </w:rPr>
        <w:br/>
      </w:r>
      <w:r>
        <w:rPr>
          <w:rFonts w:hint="eastAsia"/>
        </w:rPr>
        <w:t>　　　　　　2、欧洲高质量的低定量纸板和瓦楞纸板的份额将会提高</w:t>
      </w:r>
      <w:r>
        <w:rPr>
          <w:rFonts w:hint="eastAsia"/>
        </w:rPr>
        <w:br/>
      </w:r>
      <w:r>
        <w:rPr>
          <w:rFonts w:hint="eastAsia"/>
        </w:rPr>
        <w:t>　　　　　　3、传统的西方市场中</w:t>
      </w:r>
      <w:r>
        <w:rPr>
          <w:rFonts w:hint="eastAsia"/>
        </w:rPr>
        <w:br/>
      </w:r>
      <w:r>
        <w:rPr>
          <w:rFonts w:hint="eastAsia"/>
        </w:rPr>
        <w:t>　　　　　　（1）功能性包装材料</w:t>
      </w:r>
      <w:r>
        <w:rPr>
          <w:rFonts w:hint="eastAsia"/>
        </w:rPr>
        <w:br/>
      </w:r>
      <w:r>
        <w:rPr>
          <w:rFonts w:hint="eastAsia"/>
        </w:rPr>
        <w:t>　　　　　　（2）陈列</w:t>
      </w:r>
      <w:r>
        <w:rPr>
          <w:rFonts w:hint="eastAsia"/>
        </w:rPr>
        <w:br/>
      </w:r>
      <w:r>
        <w:rPr>
          <w:rFonts w:hint="eastAsia"/>
        </w:rPr>
        <w:t>　　　　　　（3）具有“高贵”魅力的高质量销售包装材料</w:t>
      </w:r>
      <w:r>
        <w:rPr>
          <w:rFonts w:hint="eastAsia"/>
        </w:rPr>
        <w:br/>
      </w:r>
      <w:r>
        <w:rPr>
          <w:rFonts w:hint="eastAsia"/>
        </w:rPr>
        <w:t>　　　　　　（4）用于打折市场可按虚线撕下的实用包装材料</w:t>
      </w:r>
      <w:r>
        <w:rPr>
          <w:rFonts w:hint="eastAsia"/>
        </w:rPr>
        <w:br/>
      </w:r>
      <w:r>
        <w:rPr>
          <w:rFonts w:hint="eastAsia"/>
        </w:rPr>
        <w:t>　　　　　　（5）联合包装</w:t>
      </w:r>
      <w:r>
        <w:rPr>
          <w:rFonts w:hint="eastAsia"/>
        </w:rPr>
        <w:br/>
      </w:r>
      <w:r>
        <w:rPr>
          <w:rFonts w:hint="eastAsia"/>
        </w:rPr>
        <w:t>　　　　　　（6）低定量包装材料</w:t>
      </w:r>
      <w:r>
        <w:rPr>
          <w:rFonts w:hint="eastAsia"/>
        </w:rPr>
        <w:br/>
      </w:r>
      <w:r>
        <w:rPr>
          <w:rFonts w:hint="eastAsia"/>
        </w:rPr>
        <w:t>　　　　　　（7）高质量的高级和最高级瓦楞纸板包装材料</w:t>
      </w:r>
      <w:r>
        <w:rPr>
          <w:rFonts w:hint="eastAsia"/>
        </w:rPr>
        <w:br/>
      </w:r>
      <w:r>
        <w:rPr>
          <w:rFonts w:hint="eastAsia"/>
        </w:rPr>
        <w:t>　　　　　　（8）新的复合包装材料</w:t>
      </w:r>
      <w:r>
        <w:rPr>
          <w:rFonts w:hint="eastAsia"/>
        </w:rPr>
        <w:br/>
      </w:r>
      <w:r>
        <w:rPr>
          <w:rFonts w:hint="eastAsia"/>
        </w:rPr>
        <w:t>　　　　　　（9）具有物流优势和位置优势的服务概念</w:t>
      </w:r>
      <w:r>
        <w:rPr>
          <w:rFonts w:hint="eastAsia"/>
        </w:rPr>
        <w:br/>
      </w:r>
      <w:r>
        <w:rPr>
          <w:rFonts w:hint="eastAsia"/>
        </w:rPr>
        <w:t>　　第二节 2025年影响世界牛皮纸行业发展因素分析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2025年世界牛皮纸市场发展趋势分析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中国牛皮纸行业发展环境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2020-2025年牛皮纸行业相关政策及影响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2025年中国牛皮纸行业市场规模及供需状况分析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2025年中国牛皮纸行业市场规模现状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2025年中国牛皮纸行业不同规模企业产销分析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三、历年不同类型企业资产规模分析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2025年中国牛皮纸行业市场需求状况分析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一、中国牛皮纸行业需求结构分析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二、中国牛皮纸行业下游行业剖析</w:t>
      </w:r>
      <w:r>
        <w:rPr>
          <w:rFonts w:hint="eastAsia"/>
        </w:rPr>
        <w:br/>
      </w:r>
      <w:r>
        <w:rPr>
          <w:rFonts w:hint="eastAsia"/>
        </w:rPr>
        <w:t>　　　　　　（一）包装用纸、纸板及箱板纸的优质轻量化</w:t>
      </w:r>
      <w:r>
        <w:rPr>
          <w:rFonts w:hint="eastAsia"/>
        </w:rPr>
        <w:br/>
      </w:r>
      <w:r>
        <w:rPr>
          <w:rFonts w:hint="eastAsia"/>
        </w:rPr>
        <w:t>　　　　　　（二）研发食品包装用功能型专用纸板</w:t>
      </w:r>
      <w:r>
        <w:rPr>
          <w:rFonts w:hint="eastAsia"/>
        </w:rPr>
        <w:br/>
      </w:r>
      <w:r>
        <w:rPr>
          <w:rFonts w:hint="eastAsia"/>
        </w:rPr>
        <w:t>　　　　　　（三）发展复合纸袋</w:t>
      </w:r>
      <w:r>
        <w:rPr>
          <w:rFonts w:hint="eastAsia"/>
        </w:rPr>
        <w:br/>
      </w:r>
      <w:r>
        <w:rPr>
          <w:rFonts w:hint="eastAsia"/>
        </w:rPr>
        <w:t>　　　　　　（四）开发植物纤维快餐盒</w:t>
      </w:r>
      <w:r>
        <w:rPr>
          <w:rFonts w:hint="eastAsia"/>
        </w:rPr>
        <w:br/>
      </w:r>
      <w:r>
        <w:rPr>
          <w:rFonts w:hint="eastAsia"/>
        </w:rPr>
        <w:t>　　　　　　（五）研发天然绿色包装材料</w:t>
      </w:r>
      <w:r>
        <w:rPr>
          <w:rFonts w:hint="eastAsia"/>
        </w:rPr>
        <w:br/>
      </w:r>
      <w:r>
        <w:rPr>
          <w:rFonts w:hint="eastAsia"/>
        </w:rPr>
        <w:t>　　　　　　（六）开发以草浆为主的一次性餐具专用纸板</w:t>
      </w:r>
      <w:r>
        <w:rPr>
          <w:rFonts w:hint="eastAsia"/>
        </w:rPr>
        <w:br/>
      </w:r>
      <w:r>
        <w:rPr>
          <w:rFonts w:hint="eastAsia"/>
        </w:rPr>
        <w:t>　　　　　　（七）开发应用蜂窝夹芯纸板</w:t>
      </w:r>
      <w:r>
        <w:rPr>
          <w:rFonts w:hint="eastAsia"/>
        </w:rPr>
        <w:br/>
      </w:r>
      <w:r>
        <w:rPr>
          <w:rFonts w:hint="eastAsia"/>
        </w:rPr>
        <w:t>　　　　三、牛皮纸行业中国重点需求客户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2025年中国牛皮纸行业供给状况分析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一、中国牛皮纸行业生产规模现状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二、中国牛皮纸行业产能规模分布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三、中国牛皮纸行业技术现状剖析</w:t>
      </w:r>
      <w:r>
        <w:rPr>
          <w:rFonts w:hint="eastAsia"/>
        </w:rPr>
        <w:br/>
      </w:r>
      <w:r>
        <w:rPr>
          <w:rFonts w:hint="eastAsia"/>
        </w:rPr>
        <w:t>　　　　　　（一）纸包装材料向复合多元化方向发展</w:t>
      </w:r>
      <w:r>
        <w:rPr>
          <w:rFonts w:hint="eastAsia"/>
        </w:rPr>
        <w:br/>
      </w:r>
      <w:r>
        <w:rPr>
          <w:rFonts w:hint="eastAsia"/>
        </w:rPr>
        <w:t>　　　　　　（二）复合纸用胶粘剂朝环保方向发展</w:t>
      </w:r>
      <w:r>
        <w:rPr>
          <w:rFonts w:hint="eastAsia"/>
        </w:rPr>
        <w:br/>
      </w:r>
      <w:r>
        <w:rPr>
          <w:rFonts w:hint="eastAsia"/>
        </w:rPr>
        <w:t>　　　　　　（三）食品包装用功能型专用纸板走俏</w:t>
      </w:r>
      <w:r>
        <w:rPr>
          <w:rFonts w:hint="eastAsia"/>
        </w:rPr>
        <w:br/>
      </w:r>
      <w:r>
        <w:rPr>
          <w:rFonts w:hint="eastAsia"/>
        </w:rPr>
        <w:t>　　　　　　（四）发展无污染的植物分离制浆造纸技术</w:t>
      </w:r>
      <w:r>
        <w:rPr>
          <w:rFonts w:hint="eastAsia"/>
        </w:rPr>
        <w:br/>
      </w:r>
      <w:r>
        <w:rPr>
          <w:rFonts w:hint="eastAsia"/>
        </w:rPr>
        <w:t>　　　　　　（五）蜂窝纸板</w:t>
      </w:r>
      <w:r>
        <w:rPr>
          <w:rFonts w:hint="eastAsia"/>
        </w:rPr>
        <w:br/>
      </w:r>
      <w:r>
        <w:rPr>
          <w:rFonts w:hint="eastAsia"/>
        </w:rPr>
        <w:t>　　　　　　（六）特种包装纸</w:t>
      </w:r>
      <w:r>
        <w:rPr>
          <w:rFonts w:hint="eastAsia"/>
        </w:rPr>
        <w:br/>
      </w:r>
      <w:r>
        <w:rPr>
          <w:rFonts w:hint="eastAsia"/>
        </w:rPr>
        <w:t>　　　　四、牛皮纸行业中国重点厂商分布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2025年中国牛皮纸行业进出口分析及预测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2025年中国牛皮纸行业市场竞争格局分析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2025年中国牛皮纸行业竞争现状分析</w:t>
      </w:r>
      <w:r>
        <w:rPr>
          <w:rFonts w:hint="eastAsia"/>
        </w:rPr>
        <w:br/>
      </w:r>
      <w:r>
        <w:rPr>
          <w:rFonts w:hint="eastAsia"/>
        </w:rPr>
        <w:t>　　　　一、牛皮纸行业竞争程度分析</w:t>
      </w:r>
      <w:r>
        <w:rPr>
          <w:rFonts w:hint="eastAsia"/>
        </w:rPr>
        <w:br/>
      </w:r>
      <w:r>
        <w:rPr>
          <w:rFonts w:hint="eastAsia"/>
        </w:rPr>
        <w:t>　　　　二、牛皮纸行业技术竞争分析</w:t>
      </w:r>
      <w:r>
        <w:rPr>
          <w:rFonts w:hint="eastAsia"/>
        </w:rPr>
        <w:br/>
      </w:r>
      <w:r>
        <w:rPr>
          <w:rFonts w:hint="eastAsia"/>
        </w:rPr>
        <w:t>　　　　三、牛皮纸行业价格竞争分析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2025年中国牛皮纸行业竞争格局分析</w:t>
      </w:r>
      <w:r>
        <w:rPr>
          <w:rFonts w:hint="eastAsia"/>
        </w:rPr>
        <w:br/>
      </w:r>
      <w:r>
        <w:rPr>
          <w:rFonts w:hint="eastAsia"/>
        </w:rPr>
        <w:t>　　　　一、牛皮纸行业集中度分析</w:t>
      </w:r>
      <w:r>
        <w:rPr>
          <w:rFonts w:hint="eastAsia"/>
        </w:rPr>
        <w:br/>
      </w:r>
      <w:r>
        <w:rPr>
          <w:rFonts w:hint="eastAsia"/>
        </w:rPr>
        <w:t>　　　　二、牛皮纸市场销售区域集中分析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2025年牛皮纸行业提升竞争力策略分析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2025年中国各地区牛皮纸行业运行状况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2020-2025年华东地区牛皮纸行业运行情况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一、华东地区牛皮纸行业产销分析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二、华东地区牛皮纸行业盈利能力分析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三、华东地区牛皮纸行业偿债能力分析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四、华东地区牛皮纸行业营运能力分析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2020-2025年华南地区牛皮纸行业运行情况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一、华南地区牛皮纸行业产销分析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二、华南地区牛皮纸行业盈利能力分析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三、华南地区牛皮纸行业偿债能力分析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四、华南地区牛皮纸行业营运能力分析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2020-2025年华中地区牛皮纸行业运行情况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一、华中地区牛皮纸行业产销分析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二、华中地区牛皮纸行业盈利能力分析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三、华中地区牛皮纸行业偿债能力分析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四、华中地区牛皮纸行业营运能力分析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2020-2025年华北地区牛皮纸行业运行情况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一、华北地区牛皮纸行业产销分析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二、华北地区牛皮纸行业盈利能力分析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三、华北地区牛皮纸行业偿债能力分析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四、华北地区牛皮纸行业营运能力分析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2020-2025年西北地区牛皮纸行业运行情况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一、西北地区牛皮纸行业产销分析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二、西北地区牛皮纸行业盈利能力分析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三、西北地区牛皮纸行业偿债能力分析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四、西北地区牛皮纸行业营运能力分析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2020-2025年西南地区牛皮纸行业运行情况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一、西南地区牛皮纸行业产销分析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二、西南地区牛皮纸行业盈利能力分析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三、西南地区牛皮纸行业偿债能力分析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四、西南地区牛皮纸行业营运能力分析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2020-2025年东北地区牛皮纸行业运行情况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一、东北地区牛皮纸行业产销分析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二、东北地区牛皮纸行业盈利能力分析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三、东北地区牛皮纸行业偿债能力分析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四、东北地区牛皮纸行业营运能力分析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2025年牛皮纸相关行业发展现状分析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牛皮纸行业重点企业分析</w:t>
      </w:r>
      <w:r>
        <w:rPr>
          <w:rFonts w:hint="eastAsia"/>
        </w:rPr>
        <w:br/>
      </w:r>
      <w:r>
        <w:rPr>
          <w:rFonts w:hint="eastAsia"/>
        </w:rPr>
        <w:t>　　第一节 佳木斯天源纸业有限公司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东莞市好百年纸业有限公司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东莞市伽立纸业有限公司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深圳市合兴纸业有限公司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2025年牛皮纸行业投资机会与风险分析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牛皮纸行业内部风险分析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牛皮纸行业外部风险分析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2025年牛皮纸行业主要区域投资机会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2025年牛皮纸行业出口市场投资机会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2025-2031年中国牛皮纸行业发展预测</w:t>
      </w:r>
      <w:r>
        <w:rPr>
          <w:rFonts w:hint="eastAsia"/>
        </w:rPr>
        <w:br/>
      </w:r>
      <w:r>
        <w:rPr>
          <w:rFonts w:hint="eastAsia"/>
        </w:rPr>
        <w:t>　　第一节 2025-2031年牛皮纸行业产能预测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2025-2031年国内牛皮纸行业产量预测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2025-2031年国内牛皮纸行业市场需求预测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2025-2031年国内牛皮纸行业市场价格预测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2025-2031年国内牛皮纸行业集中度预测</w:t>
      </w:r>
      <w:r>
        <w:rPr>
          <w:rFonts w:hint="eastAsia"/>
        </w:rPr>
        <w:br/>
      </w:r>
      <w:r>
        <w:rPr>
          <w:rFonts w:hint="eastAsia"/>
        </w:rPr>
        <w:t>　　第六节 (中.智林)研究结论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12016年牛皮纸行业产值在第二产业中所占的地位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22016年牛皮纸行业在GDP中所占的地位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2020-2025年我国牛皮纸行业需求及增长情况</w:t>
      </w:r>
      <w:r>
        <w:rPr>
          <w:rFonts w:hint="eastAsia"/>
        </w:rPr>
        <w:br/>
      </w:r>
      <w:r>
        <w:rPr>
          <w:rFonts w:hint="eastAsia"/>
        </w:rPr>
        <w:t>　　图表 52016年1-4月牛皮纸行业不同类型牛皮纸企业工业总产值分析</w:t>
      </w:r>
      <w:r>
        <w:rPr>
          <w:rFonts w:hint="eastAsia"/>
        </w:rPr>
        <w:br/>
      </w:r>
      <w:r>
        <w:rPr>
          <w:rFonts w:hint="eastAsia"/>
        </w:rPr>
        <w:t>　　图表 62016年1-4月牛皮纸行业不同类型企业销售收入分析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72016年1-4月牛皮纸行业不同类型企业资产规模分析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图表 82016年1-4月牛皮纸行业不同类型企业市场集中度分析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92016年1-4月牛皮纸行业不同类型企业利润占有率分析</w:t>
      </w:r>
      <w:r>
        <w:rPr>
          <w:rFonts w:hint="eastAsia"/>
        </w:rPr>
        <w:br/>
      </w:r>
      <w:r>
        <w:rPr>
          <w:rFonts w:hint="eastAsia"/>
        </w:rPr>
        <w:t>　　图表 11 2020-2025年我国牛皮纸行业需求及增长对比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2020-2025年我国牛皮纸行业产值及增长情况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2020-2025年我国牛皮纸行业产值及增长对比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2020-2025年我国牛皮纸行业进口及增长情况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2020-2025年我国牛皮纸行业进口及增长对比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2020-2025年我国牛皮纸行业出口及增长情况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2020-2025年我国牛皮纸行业出口及增长对比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2025-2031年我国牛皮纸行业进口预测图</w:t>
      </w:r>
      <w:r>
        <w:rPr>
          <w:rFonts w:hint="eastAsia"/>
        </w:rPr>
        <w:br/>
      </w:r>
      <w:r>
        <w:rPr>
          <w:rFonts w:hint="eastAsia"/>
        </w:rPr>
        <w:t>　　图表 19 2025-2031年我国牛皮纸行业出口预测图</w:t>
      </w:r>
      <w:r>
        <w:rPr>
          <w:rFonts w:hint="eastAsia"/>
        </w:rPr>
        <w:br/>
      </w:r>
      <w:r>
        <w:rPr>
          <w:rFonts w:hint="eastAsia"/>
        </w:rPr>
        <w:t>　　图表 21 2020-2025年华东地区牛皮纸行业资产负债率对比图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2020-2025年华东地区牛皮纸行业负债与所有者权益比率对比图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2020-2025年华东地区牛皮纸行业营运能力对比图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2020-2025年华南地区牛皮纸行业盈利能力对比图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2020-2025年华南地区牛皮纸行业资产负债率对比图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2020-2025年华南地区牛皮纸行业负债与所有者权益比率对比图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2020-2025年华南地区牛皮纸行业营运能力对比图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2020-2025年华中地区牛皮纸行业盈利能力对比图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2020-2025年华中地区牛皮纸行业资产负债率对比图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2020-2025年华中地区牛皮纸行业营运能力对比图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2020-2025年华北地区牛皮纸行业盈利能力对比图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2020-2025年华北地区牛皮纸行业资产负债率对比图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2020-2025年华北地区牛皮纸行业负债与所有者权益比率对比图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2020-2025年华北地区牛皮纸行业营运能力对比图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2020-2025年西北地区牛皮纸行业盈利能力对比图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2020-2025年西北地区牛皮纸行业资产负债率对比图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2020-2025年西北地区牛皮纸行业负债与所有者权益比率对比图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2020-2025年西北地区牛皮纸行业营运能力对比图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2020-2025年西南地区牛皮纸行业资产负债率对比图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2020-2025年西南地区牛皮纸行业负债与所有者权益比率对比图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2020-2025年西南地区牛皮纸行业营运能力对比图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2020-2025年东北地区牛皮纸行业盈利能力对比图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2020-2025年东北地区牛皮纸行业资产负债率对比图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2020-2025年东北地区牛皮纸行业负债与所有者权益比率对比图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2020-2025年东北地区牛皮纸行业营运能力对比图</w:t>
      </w:r>
      <w:r>
        <w:rPr>
          <w:rFonts w:hint="eastAsia"/>
        </w:rPr>
        <w:br/>
      </w:r>
      <w:r>
        <w:rPr>
          <w:rFonts w:hint="eastAsia"/>
        </w:rPr>
        <w:t>　　图表 48近3年佳木斯天源纸业有限公司资产负债率变化情况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49近3年佳木斯天源纸业有限公司产权比率变化情况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50近3年佳木斯天源纸业有限公司已获利息倍数变化情况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51近3年佳木斯天源纸业有限公司固定资产周转次数情况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52近3年佳木斯天源纸业有限公司流动资产周转次数变化情况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53近3年佳木斯天源纸业有限公司总资产周转次数变化情况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54近3年佳木斯天源纸业有限公司销售毛利率变化情况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55近3年东莞市好百年纸业有限公司资产负债率变化情况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56近3年东莞市好百年纸业有限公司产权比率变化情况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57近3年东莞市好百年纸业有限公司已获利息倍数变化情况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58近3年东莞市好百年纸业有限公司固定资产周转次数情况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59近3年东莞市好百年纸业有限公司流动资产周转次数变化情况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60近3年东莞市好百年纸业有限公司总资产周转次数变化情况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61近3年东莞市好百年纸业有限公司销售毛利率变化情况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62近3年东莞市伽立纸业有限公司资产负债率变化情况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63近3年东莞市伽立纸业有限公司产权比率变化情况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64近3年东莞市伽立纸业有限公司已获利息倍数变化情况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65近3年东莞市伽立纸业有限公司固定资产周转次数情况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66近3年东莞市伽立纸业有限公司流动资产周转次数变化情况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67近3年东莞市伽立纸业有限公司总资产周转次数变化情况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68近3年东莞市伽立纸业有限公司销售毛利率变化情况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69近3年深圳市合兴纸业有限公司资产负债率变化情况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70近3年深圳市合兴纸业有限公司产权比率变化情况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71近3年深圳市合兴纸业有限公司已获利息倍数变化情况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72近3年深圳市合兴纸业有限公司固定资产周转次数情况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73近3年深圳市合兴纸业有限公司流动资产周转次数变化情况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74近3年深圳市合兴纸业有限公司总资产周转次数变化情况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75近3年深圳市合兴纸业有限公司销售毛利率变化情况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2025-2031年我国牛皮纸行业产值预测图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66ae1e7d949f7" w:history="1">
        <w:r>
          <w:rPr>
            <w:rStyle w:val="Hyperlink"/>
          </w:rPr>
          <w:t>2025-2031年中国牛皮纸市场现状研究分析与发展趋势预测报告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66ae1e7d949f7" w:history="1">
        <w:r>
          <w:rPr>
            <w:rStyle w:val="Hyperlink"/>
          </w:rPr>
          <w:t>https://www.20087.com/M_QingGongRiHua/19/NiuPiZhiFaZhanQuShiYuCeFenXi.html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热点：牛皮纸厂家造纸厂、牛皮纸胶带、牛皮纸袋、牛皮纸的作用和用途、牛皮纸背景图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1e23ae4694c4d" w:history="1">
      <w:r>
        <w:rPr>
          <w:rStyle w:val="Hyperlink"/>
        </w:rPr>
        <w:t>2025-2031年中国牛皮纸市场现状研究分析与发展趋势预测报告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NiuPiZhiFaZhanQuShiYuCeFenXi.html" TargetMode="External" Id="R71166ae1e7d9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NiuPiZhiFaZhanQuShiYuCeFenXi.html" TargetMode="External" Id="R6a61e23ae469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2025-05-19T03:50:00Z</dcterms:created>
  <dcterms:modified xsi:type="dcterms:W3CDTF">2025-05-19T04:50:00Z</dcterms:modified>
  <dc:subject>2025-2031年中国牛皮纸市场现状研究分析与发展趋势预测报告</dc:subject>
  <dc:title>2025-2031年中国牛皮纸市场现状研究分析与发展趋势预测报告</dc:title>
  <cp:keywords>2025-2031年中国牛皮纸市场现状研究分析与发展趋势预测报告</cp:keywords>
  <dc:description>2025-2031年中国牛皮纸市场现状研究分析与发展趋势预测报告</dc:description>
</cp:coreProperties>
</file>