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eaecb88e54c8e" w:history="1">
              <w:r>
                <w:rPr>
                  <w:rStyle w:val="Hyperlink"/>
                </w:rPr>
                <w:t>2025-2031年全球与中国塑身美体内衣行业分析及发展前景预测报告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eaecb88e54c8e" w:history="1">
              <w:r>
                <w:rPr>
                  <w:rStyle w:val="Hyperlink"/>
                </w:rPr>
                <w:t>2025-2031年全球与中国塑身美体内衣行业分析及发展前景预测报告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eaecb88e54c8e" w:history="1">
                <w:r>
                  <w:rPr>
                    <w:rStyle w:val="Hyperlink"/>
                  </w:rPr>
                  <w:t>https://www.20087.com/1/92/SuShenMeiTiNeiYiHangYeQianJingQuShi.html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美体内衣是女性内衣市场的一个细分领域，近年来受到越来越多女性消费者的追捧。随着消费者对健康、舒适和塑形效果的更高要求，塑身美体内衣的设计和材料不断创新。现代塑身内衣不仅能够提供即时的塑形效果，还注重穿着的舒适度和透气性，以及长期穿着对身体的健康影响。</w:t>
      </w:r>
      <w:r>
        <w:rPr>
          <w:rFonts w:hint="eastAsia"/>
        </w:rPr>
        <w:br/>
      </w:r>
      <w:r>
        <w:rPr>
          <w:rFonts w:hint="eastAsia"/>
        </w:rPr>
        <w:t>　　未来，塑身美体内衣将更加注重科技和个性化。科技方面，将采用智能纤维和可穿戴技术，开发能够监测身体状态、自动调节紧绷度的智能塑身内衣，提升穿着体验。个性化方面，将通过3D打印和定制服务，为每位消费者提供完全贴合身材曲线的塑身内衣，实现真正的量身定做。同时，健康理念的倡导，将推动塑身内衣在塑形的同时，更加注重对身体的支撑和保护，减少不良健康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eaecb88e54c8e" w:history="1">
        <w:r>
          <w:rPr>
            <w:rStyle w:val="Hyperlink"/>
          </w:rPr>
          <w:t>2025-2031年全球与中国塑身美体内衣行业分析及发展前景预测报告</w:t>
        </w:r>
      </w:hyperlink>
      <w:r>
        <w:rPr>
          <w:rFonts w:hint="eastAsia"/>
        </w:rPr>
        <w:t>》系统分析了塑身美体内衣行业的市场规模、供需动态及竞争格局，重点评估了主要塑身美体内衣企业的经营表现，并对塑身美体内衣行业未来发展趋势进行了科学预测。报告结合塑身美体内衣技术现状与SWOT分析，揭示了市场机遇与潜在风险。市场调研网发布的《</w:t>
      </w:r>
      <w:hyperlink r:id="R18beaecb88e54c8e" w:history="1">
        <w:r>
          <w:rPr>
            <w:rStyle w:val="Hyperlink"/>
          </w:rPr>
          <w:t>2025-2031年全球与中国塑身美体内衣行业分析及发展前景预测报告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中国塑身美体内衣概述</w:t>
      </w:r>
      <w:r>
        <w:rPr>
          <w:rFonts w:hint="eastAsia"/>
        </w:rPr>
        <w:br/>
      </w:r>
      <w:r>
        <w:rPr>
          <w:rFonts w:hint="eastAsia"/>
        </w:rPr>
        <w:t>　　第一节 塑身美体内衣行业定义</w:t>
      </w:r>
      <w:r>
        <w:rPr>
          <w:rFonts w:hint="eastAsia"/>
        </w:rPr>
        <w:br/>
      </w:r>
      <w:r>
        <w:rPr>
          <w:rFonts w:hint="eastAsia"/>
        </w:rPr>
        <w:t>　　第二节 塑身美体内衣行业发展特性</w:t>
      </w:r>
      <w:r>
        <w:rPr>
          <w:rFonts w:hint="eastAsia"/>
        </w:rPr>
        <w:br/>
      </w:r>
      <w:r>
        <w:rPr>
          <w:rFonts w:hint="eastAsia"/>
        </w:rPr>
        <w:t>　　第三节 塑身美体内衣产业链分析</w:t>
      </w:r>
      <w:r>
        <w:rPr>
          <w:rFonts w:hint="eastAsia"/>
        </w:rPr>
        <w:br/>
      </w:r>
      <w:r>
        <w:rPr>
          <w:rFonts w:hint="eastAsia"/>
        </w:rPr>
        <w:t>　　第四节 塑身美体内衣行业生命周期分析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2024-2025年全球主要塑身美体内衣市场发展概况</w:t>
      </w:r>
      <w:r>
        <w:rPr>
          <w:rFonts w:hint="eastAsia"/>
        </w:rPr>
        <w:br/>
      </w:r>
      <w:r>
        <w:rPr>
          <w:rFonts w:hint="eastAsia"/>
        </w:rPr>
        <w:t>　　第一节 全球塑身美体内衣市场发展分析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欧洲地区主要国家塑身美体内衣市场概况</w:t>
      </w:r>
      <w:r>
        <w:rPr>
          <w:rFonts w:hint="eastAsia"/>
        </w:rPr>
        <w:br/>
      </w:r>
      <w:r>
        <w:rPr>
          <w:rFonts w:hint="eastAsia"/>
        </w:rPr>
        <w:t>　　第三节 北美地区塑身美体内衣市场概况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亚洲地区主要国家塑身美体内衣市场概况</w:t>
      </w:r>
      <w:r>
        <w:rPr>
          <w:rFonts w:hint="eastAsia"/>
        </w:rPr>
        <w:br/>
      </w:r>
      <w:r>
        <w:rPr>
          <w:rFonts w:hint="eastAsia"/>
        </w:rPr>
        <w:t>　　第五节 全球塑身美体内衣市场发展预测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2024-2025年中国塑身美体内衣发展环境分析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塑身美体内衣行业相关政策、标准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塑身美体内衣行业相关发展规划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2024-2025年中国塑身美体内衣技术发展分析</w:t>
      </w:r>
      <w:r>
        <w:rPr>
          <w:rFonts w:hint="eastAsia"/>
        </w:rPr>
        <w:br/>
      </w:r>
      <w:r>
        <w:rPr>
          <w:rFonts w:hint="eastAsia"/>
        </w:rPr>
        <w:t>　　第一节 当前塑身美体内衣技术发展现状分析</w:t>
      </w:r>
      <w:r>
        <w:rPr>
          <w:rFonts w:hint="eastAsia"/>
        </w:rPr>
        <w:br/>
      </w:r>
      <w:r>
        <w:rPr>
          <w:rFonts w:hint="eastAsia"/>
        </w:rPr>
        <w:t>　　第二节 塑身美体内衣生产中需注意的问题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塑身美体内衣行业主要技术发展趋势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2024-2025年塑身美体内衣市场特性分析</w:t>
      </w:r>
      <w:r>
        <w:rPr>
          <w:rFonts w:hint="eastAsia"/>
        </w:rPr>
        <w:br/>
      </w:r>
      <w:r>
        <w:rPr>
          <w:rFonts w:hint="eastAsia"/>
        </w:rPr>
        <w:t>　　第一节 塑身美体内衣行业集中度分析</w:t>
      </w:r>
      <w:r>
        <w:rPr>
          <w:rFonts w:hint="eastAsia"/>
        </w:rPr>
        <w:br/>
      </w:r>
      <w:r>
        <w:rPr>
          <w:rFonts w:hint="eastAsia"/>
        </w:rPr>
        <w:t>　　第二节 塑身美体内衣行业SWOT分析</w:t>
      </w:r>
      <w:r>
        <w:rPr>
          <w:rFonts w:hint="eastAsia"/>
        </w:rPr>
        <w:br/>
      </w:r>
      <w:r>
        <w:rPr>
          <w:rFonts w:hint="eastAsia"/>
        </w:rPr>
        <w:t>　　　　一、塑身美体内衣行业优势</w:t>
      </w:r>
      <w:r>
        <w:rPr>
          <w:rFonts w:hint="eastAsia"/>
        </w:rPr>
        <w:br/>
      </w:r>
      <w:r>
        <w:rPr>
          <w:rFonts w:hint="eastAsia"/>
        </w:rPr>
        <w:t>　　　　二、塑身美体内衣行业劣势</w:t>
      </w:r>
      <w:r>
        <w:rPr>
          <w:rFonts w:hint="eastAsia"/>
        </w:rPr>
        <w:br/>
      </w:r>
      <w:r>
        <w:rPr>
          <w:rFonts w:hint="eastAsia"/>
        </w:rPr>
        <w:t>　　　　三、塑身美体内衣行业机会</w:t>
      </w:r>
      <w:r>
        <w:rPr>
          <w:rFonts w:hint="eastAsia"/>
        </w:rPr>
        <w:br/>
      </w:r>
      <w:r>
        <w:rPr>
          <w:rFonts w:hint="eastAsia"/>
        </w:rPr>
        <w:t>　　　　四、塑身美体内衣行业风险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中国塑身美体内衣发展现状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2024-2025年中国塑身美体内衣市场现状分析</w:t>
      </w:r>
      <w:r>
        <w:rPr>
          <w:rFonts w:hint="eastAsia"/>
        </w:rPr>
        <w:br/>
      </w:r>
      <w:r>
        <w:rPr>
          <w:rFonts w:hint="eastAsia"/>
        </w:rPr>
        <w:t>　　第二节 中国塑身美体内衣行业产量情况分析及预测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一、塑身美体内衣总体产能规模</w:t>
      </w:r>
      <w:r>
        <w:rPr>
          <w:rFonts w:hint="eastAsia"/>
        </w:rPr>
        <w:br/>
      </w:r>
      <w:r>
        <w:rPr>
          <w:rFonts w:hint="eastAsia"/>
        </w:rPr>
        <w:t>　　　　二、塑身美体内衣生产区域分布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三、2019-2024年中国塑身美体内衣产量统计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四、2025-2031年中国塑身美体内衣产量预测</w:t>
      </w:r>
      <w:r>
        <w:rPr>
          <w:rFonts w:hint="eastAsia"/>
        </w:rPr>
        <w:br/>
      </w:r>
      <w:r>
        <w:rPr>
          <w:rFonts w:hint="eastAsia"/>
        </w:rPr>
        <w:t>　　第三节 中国塑身美体内衣市场需求分析及预测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一、中国塑身美体内衣市场需求特点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二、2019-2024年中国塑身美体内衣市场需求量统计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三、2025-2031年中国塑身美体内衣市场需求量预测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中国塑身美体内衣价格趋势分析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一、2019-2024年中国塑身美体内衣市场价格趋势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二、2025-2031年中国塑身美体内衣市场价格走势预测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2019-2024年塑身美体内衣行业经济运行状况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2019-2024年中国塑身美体内衣行业盈利能力分析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2019-2024年中国塑身美体内衣行业发展能力分析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2019-2024年塑身美体内衣行业偿债能力分析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2019-2024年塑身美体内衣制造企业数量分析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2024-2025年塑身美体内衣行业上、下游市场分析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塑身美体内衣行业上游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塑身美体内衣行业下游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中国塑身美体内衣行业重点地区发展分析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塑身美体内衣行业重点区域市场结构调研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**地区塑身美体内衣市场发展分析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**地区塑身美体内衣市场发展分析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**地区塑身美体内衣市场发展分析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**地区塑身美体内衣市场发展分析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**地区塑身美体内衣市场发展分析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2019-2024年中国塑身美体内衣进出口分析</w:t>
      </w:r>
      <w:r>
        <w:rPr>
          <w:rFonts w:hint="eastAsia"/>
        </w:rPr>
        <w:br/>
      </w:r>
      <w:r>
        <w:rPr>
          <w:rFonts w:hint="eastAsia"/>
        </w:rPr>
        <w:t>　　第一节 塑身美体内衣进口情况分析</w:t>
      </w:r>
      <w:r>
        <w:rPr>
          <w:rFonts w:hint="eastAsia"/>
        </w:rPr>
        <w:br/>
      </w:r>
      <w:r>
        <w:rPr>
          <w:rFonts w:hint="eastAsia"/>
        </w:rPr>
        <w:t>　　第二节 塑身美体内衣出口情况分析</w:t>
      </w:r>
      <w:r>
        <w:rPr>
          <w:rFonts w:hint="eastAsia"/>
        </w:rPr>
        <w:br/>
      </w:r>
      <w:r>
        <w:rPr>
          <w:rFonts w:hint="eastAsia"/>
        </w:rPr>
        <w:t>　　第三节 影响塑身美体内衣进出口因素分析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塑身美体内衣行业重点企业竞争力分析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三、企业塑身美体内衣经营状况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2024-2025年塑身美体内衣行业企业经营策略研究分析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塑身美体内衣企业多样化经营策略分析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一、塑身美体内衣企业多样化经营情况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二、现行塑身美体内衣行业多样化经营的方向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大型塑身美体内衣企业集团未来发展策略分析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对中小塑身美体内衣企业生产经营的建议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塑身美体内衣行业投资风险预警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影响塑身美体内衣行业发展的主要因素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一、2025年影响塑身美体内衣行业运行的有利因素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二、2025年影响塑身美体内衣行业运行的稳定因素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三、2025年影响塑身美体内衣行业运行的不利因素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四、2025年我国塑身美体内衣行业发展面临的挑战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五、2025年我国塑身美体内衣行业发展面临的机遇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塑身美体内衣行业投资风险预警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一、塑身美体内衣行业市场风险预测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二、塑身美体内衣行业政策风险预测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三、塑身美体内衣行业经营风险预测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四、塑身美体内衣行业技术风险预测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五、塑身美体内衣行业竞争风险预测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六、塑身美体内衣行业其他风险预测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塑身美体内衣投资建议</w:t>
      </w:r>
      <w:r>
        <w:rPr>
          <w:rFonts w:hint="eastAsia"/>
        </w:rPr>
        <w:br/>
      </w:r>
      <w:r>
        <w:rPr>
          <w:rFonts w:hint="eastAsia"/>
        </w:rPr>
        <w:t>　　第一节 2025年塑身美体内衣市场前景分析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2025年塑身美体内衣发展趋势预测</w:t>
      </w:r>
      <w:r>
        <w:rPr>
          <w:rFonts w:hint="eastAsia"/>
        </w:rPr>
        <w:br/>
      </w:r>
      <w:r>
        <w:rPr>
          <w:rFonts w:hint="eastAsia"/>
        </w:rPr>
        <w:t>　　第三节 塑身美体内衣行业投资进入壁垒分析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塑身美体内衣行业历程</w:t>
      </w:r>
      <w:r>
        <w:rPr>
          <w:rFonts w:hint="eastAsia"/>
        </w:rPr>
        <w:br/>
      </w:r>
      <w:r>
        <w:rPr>
          <w:rFonts w:hint="eastAsia"/>
        </w:rPr>
        <w:t>　　图表 塑身美体内衣行业生命周期</w:t>
      </w:r>
      <w:r>
        <w:rPr>
          <w:rFonts w:hint="eastAsia"/>
        </w:rPr>
        <w:br/>
      </w:r>
      <w:r>
        <w:rPr>
          <w:rFonts w:hint="eastAsia"/>
        </w:rPr>
        <w:t>　　图表 塑身美体内衣行业产业链分析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2019-2024年塑身美体内衣行业市场容量分析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2025年中国塑身美体内衣行业需求领域分布格局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2025年中国塑身美体内衣进口国家及地区分析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2025年中国塑身美体内衣出口国家及地区分析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2019-2024年中国塑身美体内衣行业企业平均规模情况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**地区塑身美体内衣行业市场需求情况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**地区塑身美体内衣行业市场需求情况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**地区塑身美体内衣行业市场需求情况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**地区塑身美体内衣市场规模及增长情况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**地区塑身美体内衣行业市场需求情况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塑身美体内衣重点企业（二）经营情况分析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塑身美体内衣重点企业（二）主要经济指标情况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塑身美体内衣重点企业（三）成长能力情况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2025-2031年中国塑身美体内衣行业产能预测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2025-2031年中国塑身美体内衣行业产量预测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2025-2031年中国塑身美体内衣市场需求量预测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2025-2031年中国塑身美体内衣行业供需平衡预测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2025-2031年中国塑身美体内衣行业市场容量预测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2025-2031年中国塑身美体内衣行业市场规模预测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2025-2031年中国塑身美体内衣市场前景分析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2025-2031年中国塑身美体内衣行业发展趋势预测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eaecb88e54c8e" w:history="1">
        <w:r>
          <w:rPr>
            <w:rStyle w:val="Hyperlink"/>
          </w:rPr>
          <w:t>2025-2031年全球与中国塑身美体内衣行业分析及发展前景预测报告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eaecb88e54c8e" w:history="1">
        <w:r>
          <w:rPr>
            <w:rStyle w:val="Hyperlink"/>
          </w:rPr>
          <w:t>https://www.20087.com/1/92/SuShenMeiTiNeiYiHangYeQianJingQuShi.html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热点：功能性调整型保健美体内衣、塑身美体内衣真的有效果吗、慕纱内衣、塑身美体内衣品牌、黛安芬内衣、塑身美体内衣什么牌子好、美体内衣瘦身内衣、塑身美体内衣能减肥吗、塑身内衣哪家好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3e645377b4055" w:history="1">
      <w:r>
        <w:rPr>
          <w:rStyle w:val="Hyperlink"/>
        </w:rPr>
        <w:t>2025-2031年全球与中国塑身美体内衣行业分析及发展前景预测报告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uShenMeiTiNeiYiHangYeQianJingQuShi.html" TargetMode="External" Id="R18beaecb88e5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uShenMeiTiNeiYiHangYeQianJingQuShi.html" TargetMode="External" Id="Rfc83e645377b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2024-12-02T08:47:00Z</dcterms:created>
  <dcterms:modified xsi:type="dcterms:W3CDTF">2024-12-02T09:47:00Z</dcterms:modified>
  <dc:subject>2025-2031年全球与中国塑身美体内衣行业分析及发展前景预测报告</dc:subject>
  <dc:title>2025-2031年全球与中国塑身美体内衣行业分析及发展前景预测报告</dc:title>
  <cp:keywords>2025-2031年全球与中国塑身美体内衣行业分析及发展前景预测报告</cp:keywords>
  <dc:description>2025-2031年全球与中国塑身美体内衣行业分析及发展前景预测报告</dc:description>
</cp:coreProperties>
</file>