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9410506ce42ed" w:history="1">
              <w:r>
                <w:rPr>
                  <w:rStyle w:val="Hyperlink"/>
                </w:rPr>
                <w:t>2025版中国生活用纸市场现状调研与发展前景趋势分析报告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9410506ce42ed" w:history="1">
              <w:r>
                <w:rPr>
                  <w:rStyle w:val="Hyperlink"/>
                </w:rPr>
                <w:t>2025版中国生活用纸市场现状调研与发展前景趋势分析报告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1AAA952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9410506ce42ed" w:history="1">
                <w:r>
                  <w:rPr>
                    <w:rStyle w:val="Hyperlink"/>
                  </w:rPr>
                  <w:t>https://www.20087.com/2/95/ShengHuoYongZhiShiChangXianZhuangDiaoCha.html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用纸是日常生活中不可或缺的日用品，近年来随着消费者对品质和环保意识的提高，市场需求呈现多元化趋势。目前，生活用纸不仅在柔软度、吸水性等方面有了显著提升，还在原材料选择上更加注重环保，如使用再生纸浆、竹浆等可持续资源。此外，随着消费者对健康和安全的关注度增加，无添加、无漂白的生活用纸产品受到了更多消费者的青睐。</w:t>
      </w:r>
      <w:r>
        <w:rPr>
          <w:rFonts w:hint="eastAsia"/>
        </w:rPr>
        <w:br/>
      </w:r>
      <w:r>
        <w:rPr>
          <w:rFonts w:hint="eastAsia"/>
        </w:rPr>
        <w:t>　　未来，生活用纸市场将更加注重产品创新和环保性能。一方面，随着生物基材料的研发进展，将会有更多新型环保材料应用于生活用纸的生产中，以满足消费者对可持续生活方式的需求。另一方面，随着个性化消费趋势的兴起，生活用纸将提供更多的定制化服务，如根据不同使用场景和需求提供特定的产品。此外，随着数字化技术的应用，通过智能包装等方式提高用户体验也将成为行业发展的一个新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生活用纸相关概述</w:t>
      </w:r>
      <w:r>
        <w:rPr>
          <w:rFonts w:hint="eastAsia"/>
        </w:rPr>
        <w:br/>
      </w:r>
      <w:r>
        <w:rPr>
          <w:rFonts w:hint="eastAsia"/>
        </w:rPr>
        <w:t>　　第一节 纸的相关概述</w:t>
      </w:r>
      <w:r>
        <w:rPr>
          <w:rFonts w:hint="eastAsia"/>
        </w:rPr>
        <w:br/>
      </w:r>
      <w:r>
        <w:rPr>
          <w:rFonts w:hint="eastAsia"/>
        </w:rPr>
        <w:t>　　　　一、纸张的分类</w:t>
      </w:r>
      <w:r>
        <w:rPr>
          <w:rFonts w:hint="eastAsia"/>
        </w:rPr>
        <w:br/>
      </w:r>
      <w:r>
        <w:rPr>
          <w:rFonts w:hint="eastAsia"/>
        </w:rPr>
        <w:t>　　　　二、纸张的基本特性</w:t>
      </w:r>
      <w:r>
        <w:rPr>
          <w:rFonts w:hint="eastAsia"/>
        </w:rPr>
        <w:br/>
      </w:r>
      <w:r>
        <w:rPr>
          <w:rFonts w:hint="eastAsia"/>
        </w:rPr>
        <w:t>　　　　三、纸张的制造流程</w:t>
      </w:r>
      <w:r>
        <w:rPr>
          <w:rFonts w:hint="eastAsia"/>
        </w:rPr>
        <w:br/>
      </w:r>
      <w:r>
        <w:rPr>
          <w:rFonts w:hint="eastAsia"/>
        </w:rPr>
        <w:t>　　　　四、造纸原料结构的变化</w:t>
      </w:r>
      <w:r>
        <w:rPr>
          <w:rFonts w:hint="eastAsia"/>
        </w:rPr>
        <w:br/>
      </w:r>
      <w:r>
        <w:rPr>
          <w:rFonts w:hint="eastAsia"/>
        </w:rPr>
        <w:t>　　第二节 生活用纸简述</w:t>
      </w:r>
      <w:r>
        <w:rPr>
          <w:rFonts w:hint="eastAsia"/>
        </w:rPr>
        <w:br/>
      </w:r>
      <w:r>
        <w:rPr>
          <w:rFonts w:hint="eastAsia"/>
        </w:rPr>
        <w:t>　　　　一、生活用纸的定义</w:t>
      </w:r>
      <w:r>
        <w:rPr>
          <w:rFonts w:hint="eastAsia"/>
        </w:rPr>
        <w:br/>
      </w:r>
      <w:r>
        <w:rPr>
          <w:rFonts w:hint="eastAsia"/>
        </w:rPr>
        <w:t>　　　　二、卫生纸简介</w:t>
      </w:r>
      <w:r>
        <w:rPr>
          <w:rFonts w:hint="eastAsia"/>
        </w:rPr>
        <w:br/>
      </w:r>
      <w:r>
        <w:rPr>
          <w:rFonts w:hint="eastAsia"/>
        </w:rPr>
        <w:t>　　　　三、擦手纸特点及使用范围</w:t>
      </w:r>
      <w:r>
        <w:rPr>
          <w:rFonts w:hint="eastAsia"/>
        </w:rPr>
        <w:br/>
      </w:r>
      <w:r>
        <w:rPr>
          <w:rFonts w:hint="eastAsia"/>
        </w:rPr>
        <w:t>　　　　四、生活用纸加香应用的大问题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中国生活用纸产业发展分析</w:t>
      </w:r>
      <w:r>
        <w:rPr>
          <w:rFonts w:hint="eastAsia"/>
        </w:rPr>
        <w:br/>
      </w:r>
      <w:r>
        <w:rPr>
          <w:rFonts w:hint="eastAsia"/>
        </w:rPr>
        <w:t>　　第一节 中国生活用纸行业分析</w:t>
      </w:r>
      <w:r>
        <w:rPr>
          <w:rFonts w:hint="eastAsia"/>
        </w:rPr>
        <w:br/>
      </w:r>
      <w:r>
        <w:rPr>
          <w:rFonts w:hint="eastAsia"/>
        </w:rPr>
        <w:t>　　　　一、中国生活用纸产量分析</w:t>
      </w:r>
      <w:r>
        <w:rPr>
          <w:rFonts w:hint="eastAsia"/>
        </w:rPr>
        <w:br/>
      </w:r>
      <w:r>
        <w:rPr>
          <w:rFonts w:hint="eastAsia"/>
        </w:rPr>
        <w:t>　　　　二、中国生活用纸行业发展阶段</w:t>
      </w:r>
      <w:r>
        <w:rPr>
          <w:rFonts w:hint="eastAsia"/>
        </w:rPr>
        <w:br/>
      </w:r>
      <w:r>
        <w:rPr>
          <w:rFonts w:hint="eastAsia"/>
        </w:rPr>
        <w:t>　　　　三、中国生活用纸行业技术进展</w:t>
      </w:r>
      <w:r>
        <w:rPr>
          <w:rFonts w:hint="eastAsia"/>
        </w:rPr>
        <w:br/>
      </w:r>
      <w:r>
        <w:rPr>
          <w:rFonts w:hint="eastAsia"/>
        </w:rPr>
        <w:t>　　　　四、生活用纸大企业实行扩产解压</w:t>
      </w:r>
      <w:r>
        <w:rPr>
          <w:rFonts w:hint="eastAsia"/>
        </w:rPr>
        <w:br/>
      </w:r>
      <w:r>
        <w:rPr>
          <w:rFonts w:hint="eastAsia"/>
        </w:rPr>
        <w:t>　　　　五、中国生活用纸生产企业分布格局</w:t>
      </w:r>
      <w:r>
        <w:rPr>
          <w:rFonts w:hint="eastAsia"/>
        </w:rPr>
        <w:br/>
      </w:r>
      <w:r>
        <w:rPr>
          <w:rFonts w:hint="eastAsia"/>
        </w:rPr>
        <w:t>　　第二节 主要省市生活用纸行业发展状况</w:t>
      </w:r>
      <w:r>
        <w:rPr>
          <w:rFonts w:hint="eastAsia"/>
        </w:rPr>
        <w:br/>
      </w:r>
      <w:r>
        <w:rPr>
          <w:rFonts w:hint="eastAsia"/>
        </w:rPr>
        <w:t>　　　　一、广东省生活用纸行业发展独领风骚</w:t>
      </w:r>
      <w:r>
        <w:rPr>
          <w:rFonts w:hint="eastAsia"/>
        </w:rPr>
        <w:br/>
      </w:r>
      <w:r>
        <w:rPr>
          <w:rFonts w:hint="eastAsia"/>
        </w:rPr>
        <w:t>　　　　二、江苏省生活用纸行业发展形势</w:t>
      </w:r>
      <w:r>
        <w:rPr>
          <w:rFonts w:hint="eastAsia"/>
        </w:rPr>
        <w:br/>
      </w:r>
      <w:r>
        <w:rPr>
          <w:rFonts w:hint="eastAsia"/>
        </w:rPr>
        <w:t>　　　　三、上海市生活用纸行业现状及展望</w:t>
      </w:r>
      <w:r>
        <w:rPr>
          <w:rFonts w:hint="eastAsia"/>
        </w:rPr>
        <w:br/>
      </w:r>
      <w:r>
        <w:rPr>
          <w:rFonts w:hint="eastAsia"/>
        </w:rPr>
        <w:t>　　第三节 中国生活用纸行业存在的问题及对策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一、标准过低制约生活用纸行业发展</w:t>
      </w:r>
      <w:r>
        <w:rPr>
          <w:rFonts w:hint="eastAsia"/>
        </w:rPr>
        <w:br/>
      </w:r>
      <w:r>
        <w:rPr>
          <w:rFonts w:hint="eastAsia"/>
        </w:rPr>
        <w:t>　　　　二、国内小型生活用纸企业面临淘汰危机</w:t>
      </w:r>
      <w:r>
        <w:rPr>
          <w:rFonts w:hint="eastAsia"/>
        </w:rPr>
        <w:br/>
      </w:r>
      <w:r>
        <w:rPr>
          <w:rFonts w:hint="eastAsia"/>
        </w:rPr>
        <w:t>　　　　三、中国生活用纸行业倡导可持续发展道路</w:t>
      </w:r>
      <w:r>
        <w:rPr>
          <w:rFonts w:hint="eastAsia"/>
        </w:rPr>
        <w:br/>
      </w:r>
      <w:r>
        <w:rPr>
          <w:rFonts w:hint="eastAsia"/>
        </w:rPr>
        <w:t>　　　　四、提高研发力是生活用纸行业的重要突破口</w:t>
      </w:r>
      <w:r>
        <w:rPr>
          <w:rFonts w:hint="eastAsia"/>
        </w:rPr>
        <w:br/>
      </w:r>
      <w:r>
        <w:rPr>
          <w:rFonts w:hint="eastAsia"/>
        </w:rPr>
        <w:t>　　　　五、中国生活用纸行业应坚持创新之路</w:t>
      </w:r>
      <w:r>
        <w:rPr>
          <w:rFonts w:hint="eastAsia"/>
        </w:rPr>
        <w:br/>
      </w:r>
      <w:r>
        <w:rPr>
          <w:rFonts w:hint="eastAsia"/>
        </w:rPr>
        <w:t>　　第四节 中国生活用纸企业提升竞争力策略分析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中国生活用纸市场发展分析</w:t>
      </w:r>
      <w:r>
        <w:rPr>
          <w:rFonts w:hint="eastAsia"/>
        </w:rPr>
        <w:br/>
      </w:r>
      <w:r>
        <w:rPr>
          <w:rFonts w:hint="eastAsia"/>
        </w:rPr>
        <w:t>　　第一节 中国生活用纸市场概况</w:t>
      </w:r>
      <w:r>
        <w:rPr>
          <w:rFonts w:hint="eastAsia"/>
        </w:rPr>
        <w:br/>
      </w:r>
      <w:r>
        <w:rPr>
          <w:rFonts w:hint="eastAsia"/>
        </w:rPr>
        <w:t>　　　　一、高档生活用纸市场增长显著</w:t>
      </w:r>
      <w:r>
        <w:rPr>
          <w:rFonts w:hint="eastAsia"/>
        </w:rPr>
        <w:br/>
      </w:r>
      <w:r>
        <w:rPr>
          <w:rFonts w:hint="eastAsia"/>
        </w:rPr>
        <w:t>　　　　二、各企业争相投入高档生活用纸市场</w:t>
      </w:r>
      <w:r>
        <w:rPr>
          <w:rFonts w:hint="eastAsia"/>
        </w:rPr>
        <w:br/>
      </w:r>
      <w:r>
        <w:rPr>
          <w:rFonts w:hint="eastAsia"/>
        </w:rPr>
        <w:t>　　　　三、中国生活用纸市场呈现巨大消费潜力</w:t>
      </w:r>
      <w:r>
        <w:rPr>
          <w:rFonts w:hint="eastAsia"/>
        </w:rPr>
        <w:br/>
      </w:r>
      <w:r>
        <w:rPr>
          <w:rFonts w:hint="eastAsia"/>
        </w:rPr>
        <w:t>　　　　四、中国生活用纸市场与国际市场的差距</w:t>
      </w:r>
      <w:r>
        <w:rPr>
          <w:rFonts w:hint="eastAsia"/>
        </w:rPr>
        <w:br/>
      </w:r>
      <w:r>
        <w:rPr>
          <w:rFonts w:hint="eastAsia"/>
        </w:rPr>
        <w:t>　　第二节 中国生活用纸消费市场分析</w:t>
      </w:r>
      <w:r>
        <w:rPr>
          <w:rFonts w:hint="eastAsia"/>
        </w:rPr>
        <w:br/>
      </w:r>
      <w:r>
        <w:rPr>
          <w:rFonts w:hint="eastAsia"/>
        </w:rPr>
        <w:t>　　　　一、中国生活用纸消费规模分析</w:t>
      </w:r>
      <w:r>
        <w:rPr>
          <w:rFonts w:hint="eastAsia"/>
        </w:rPr>
        <w:br/>
      </w:r>
      <w:r>
        <w:rPr>
          <w:rFonts w:hint="eastAsia"/>
        </w:rPr>
        <w:t>　　　　二、中国生活用纸消费市场的特点</w:t>
      </w:r>
      <w:r>
        <w:rPr>
          <w:rFonts w:hint="eastAsia"/>
        </w:rPr>
        <w:br/>
      </w:r>
      <w:r>
        <w:rPr>
          <w:rFonts w:hint="eastAsia"/>
        </w:rPr>
        <w:t>　　　　三、我国生活用纸市场消费结构分析</w:t>
      </w:r>
      <w:r>
        <w:rPr>
          <w:rFonts w:hint="eastAsia"/>
        </w:rPr>
        <w:br/>
      </w:r>
      <w:r>
        <w:rPr>
          <w:rFonts w:hint="eastAsia"/>
        </w:rPr>
        <w:t>　　　　四、生活用纸消费量增长的推动力</w:t>
      </w:r>
      <w:r>
        <w:rPr>
          <w:rFonts w:hint="eastAsia"/>
        </w:rPr>
        <w:br/>
      </w:r>
      <w:r>
        <w:rPr>
          <w:rFonts w:hint="eastAsia"/>
        </w:rPr>
        <w:t>　　　　五、中国生活用纸消费卫生状况</w:t>
      </w:r>
      <w:r>
        <w:rPr>
          <w:rFonts w:hint="eastAsia"/>
        </w:rPr>
        <w:br/>
      </w:r>
      <w:r>
        <w:rPr>
          <w:rFonts w:hint="eastAsia"/>
        </w:rPr>
        <w:t>　　第三节 中国生活用纸产品零售规模分析</w:t>
      </w:r>
      <w:r>
        <w:rPr>
          <w:rFonts w:hint="eastAsia"/>
        </w:rPr>
        <w:br/>
      </w:r>
      <w:r>
        <w:rPr>
          <w:rFonts w:hint="eastAsia"/>
        </w:rPr>
        <w:t>　　　　一、中国生活用纸零售规模分析</w:t>
      </w:r>
      <w:r>
        <w:rPr>
          <w:rFonts w:hint="eastAsia"/>
        </w:rPr>
        <w:br/>
      </w:r>
      <w:r>
        <w:rPr>
          <w:rFonts w:hint="eastAsia"/>
        </w:rPr>
        <w:t>　　　　二、抛弃式清洁纸巾零售规模分析</w:t>
      </w:r>
      <w:r>
        <w:rPr>
          <w:rFonts w:hint="eastAsia"/>
        </w:rPr>
        <w:br/>
      </w:r>
      <w:r>
        <w:rPr>
          <w:rFonts w:hint="eastAsia"/>
        </w:rPr>
        <w:t>　　　　三、女性卫生护理用品零售规模分析</w:t>
      </w:r>
      <w:r>
        <w:rPr>
          <w:rFonts w:hint="eastAsia"/>
        </w:rPr>
        <w:br/>
      </w:r>
      <w:r>
        <w:rPr>
          <w:rFonts w:hint="eastAsia"/>
        </w:rPr>
        <w:t>　　　　四、尿布尿裤市场发展分析</w:t>
      </w:r>
      <w:r>
        <w:rPr>
          <w:rFonts w:hint="eastAsia"/>
        </w:rPr>
        <w:br/>
      </w:r>
      <w:r>
        <w:rPr>
          <w:rFonts w:hint="eastAsia"/>
        </w:rPr>
        <w:t>　　　　五、湿巾市场发展分析</w:t>
      </w:r>
      <w:r>
        <w:rPr>
          <w:rFonts w:hint="eastAsia"/>
        </w:rPr>
        <w:br/>
      </w:r>
      <w:r>
        <w:rPr>
          <w:rFonts w:hint="eastAsia"/>
        </w:rPr>
        <w:t>　　第四节 中国生活用纸项目建设动态分析</w:t>
      </w:r>
      <w:r>
        <w:rPr>
          <w:rFonts w:hint="eastAsia"/>
        </w:rPr>
        <w:br/>
      </w:r>
      <w:r>
        <w:rPr>
          <w:rFonts w:hint="eastAsia"/>
        </w:rPr>
        <w:t>　　　　一、华劲纸品年产15万吨高级生活用纸项目</w:t>
      </w:r>
      <w:r>
        <w:rPr>
          <w:rFonts w:hint="eastAsia"/>
        </w:rPr>
        <w:br/>
      </w:r>
      <w:r>
        <w:rPr>
          <w:rFonts w:hint="eastAsia"/>
        </w:rPr>
        <w:t>　　　　二、陕西蓝田金红叶6万吨生活用纸项目</w:t>
      </w:r>
      <w:r>
        <w:rPr>
          <w:rFonts w:hint="eastAsia"/>
        </w:rPr>
        <w:br/>
      </w:r>
      <w:r>
        <w:rPr>
          <w:rFonts w:hint="eastAsia"/>
        </w:rPr>
        <w:t>　　　　三、华美纸业2万吨生活用纸项目</w:t>
      </w:r>
      <w:r>
        <w:rPr>
          <w:rFonts w:hint="eastAsia"/>
        </w:rPr>
        <w:br/>
      </w:r>
      <w:r>
        <w:rPr>
          <w:rFonts w:hint="eastAsia"/>
        </w:rPr>
        <w:t>　　　　四、重庆上马5万吨生活用纸项目</w:t>
      </w:r>
      <w:r>
        <w:rPr>
          <w:rFonts w:hint="eastAsia"/>
        </w:rPr>
        <w:br/>
      </w:r>
      <w:r>
        <w:rPr>
          <w:rFonts w:hint="eastAsia"/>
        </w:rPr>
        <w:t>　　　　五、舒兰市高级生活用纸项目开工</w:t>
      </w:r>
      <w:r>
        <w:rPr>
          <w:rFonts w:hint="eastAsia"/>
        </w:rPr>
        <w:br/>
      </w:r>
      <w:r>
        <w:rPr>
          <w:rFonts w:hint="eastAsia"/>
        </w:rPr>
        <w:t>　　　　六、浙江景兴纸业建设产6.8万吨项目</w:t>
      </w:r>
      <w:r>
        <w:rPr>
          <w:rFonts w:hint="eastAsia"/>
        </w:rPr>
        <w:br/>
      </w:r>
      <w:r>
        <w:rPr>
          <w:rFonts w:hint="eastAsia"/>
        </w:rPr>
        <w:t>　　　　七、黑龙江三都纸业生活用纸二期项目</w:t>
      </w:r>
      <w:r>
        <w:rPr>
          <w:rFonts w:hint="eastAsia"/>
        </w:rPr>
        <w:br/>
      </w:r>
      <w:r>
        <w:rPr>
          <w:rFonts w:hint="eastAsia"/>
        </w:rPr>
        <w:t>　　第五节 生活用纸品牌模式创新的综述</w:t>
      </w:r>
      <w:r>
        <w:rPr>
          <w:rFonts w:hint="eastAsia"/>
        </w:rPr>
        <w:br/>
      </w:r>
      <w:r>
        <w:rPr>
          <w:rFonts w:hint="eastAsia"/>
        </w:rPr>
        <w:t>　　　　一、模式创新是未来竞争的关键</w:t>
      </w:r>
      <w:r>
        <w:rPr>
          <w:rFonts w:hint="eastAsia"/>
        </w:rPr>
        <w:br/>
      </w:r>
      <w:r>
        <w:rPr>
          <w:rFonts w:hint="eastAsia"/>
        </w:rPr>
        <w:t>　　　　二、生活用纸的四类创新模式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中国生活用纸产业基本竞争战略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四、生活用纸产业swot分析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t>　　　　一、集中化战略的类型</w:t>
      </w:r>
      <w:r>
        <w:rPr>
          <w:rFonts w:hint="eastAsia"/>
        </w:rPr>
        <w:br/>
      </w:r>
      <w:r>
        <w:rPr>
          <w:rFonts w:hint="eastAsia"/>
        </w:rPr>
        <w:t>　　　　二、集中化战略的适用条件、收益与风险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中国生活用纸产业市场竞争策略分析</w:t>
      </w:r>
      <w:r>
        <w:rPr>
          <w:rFonts w:hint="eastAsia"/>
        </w:rPr>
        <w:br/>
      </w:r>
      <w:r>
        <w:rPr>
          <w:rFonts w:hint="eastAsia"/>
        </w:rPr>
        <w:t>　　第一节 生活用纸产业市场五种竞争动力模式结构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生活用纸产业市场不同市场地位的竞争策略分析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　　（一）维护高质量形象</w:t>
      </w:r>
      <w:r>
        <w:rPr>
          <w:rFonts w:hint="eastAsia"/>
        </w:rPr>
        <w:br/>
      </w:r>
      <w:r>
        <w:rPr>
          <w:rFonts w:hint="eastAsia"/>
        </w:rPr>
        <w:t>　　　　　　（二）扩大市场需求总量</w:t>
      </w:r>
      <w:r>
        <w:rPr>
          <w:rFonts w:hint="eastAsia"/>
        </w:rPr>
        <w:br/>
      </w:r>
      <w:r>
        <w:rPr>
          <w:rFonts w:hint="eastAsia"/>
        </w:rPr>
        <w:t>　　　　　　（三）保护市场份额</w:t>
      </w:r>
      <w:r>
        <w:rPr>
          <w:rFonts w:hint="eastAsia"/>
        </w:rPr>
        <w:br/>
      </w:r>
      <w:r>
        <w:rPr>
          <w:rFonts w:hint="eastAsia"/>
        </w:rPr>
        <w:t>　　　　　　（四）扩大市场份额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　　（一）正面进攻</w:t>
      </w:r>
      <w:r>
        <w:rPr>
          <w:rFonts w:hint="eastAsia"/>
        </w:rPr>
        <w:br/>
      </w:r>
      <w:r>
        <w:rPr>
          <w:rFonts w:hint="eastAsia"/>
        </w:rPr>
        <w:t>　　　　　　（二）侧翼攻击</w:t>
      </w:r>
      <w:r>
        <w:rPr>
          <w:rFonts w:hint="eastAsia"/>
        </w:rPr>
        <w:br/>
      </w:r>
      <w:r>
        <w:rPr>
          <w:rFonts w:hint="eastAsia"/>
        </w:rPr>
        <w:t>　　　　　　（三）包围进攻</w:t>
      </w:r>
      <w:r>
        <w:rPr>
          <w:rFonts w:hint="eastAsia"/>
        </w:rPr>
        <w:br/>
      </w:r>
      <w:r>
        <w:rPr>
          <w:rFonts w:hint="eastAsia"/>
        </w:rPr>
        <w:t>　　　　　　（四）迂回攻击</w:t>
      </w:r>
      <w:r>
        <w:rPr>
          <w:rFonts w:hint="eastAsia"/>
        </w:rPr>
        <w:br/>
      </w:r>
      <w:r>
        <w:rPr>
          <w:rFonts w:hint="eastAsia"/>
        </w:rPr>
        <w:t>　　　　　　（五）游击战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　　（一）紧密追随策略</w:t>
      </w:r>
      <w:r>
        <w:rPr>
          <w:rFonts w:hint="eastAsia"/>
        </w:rPr>
        <w:br/>
      </w:r>
      <w:r>
        <w:rPr>
          <w:rFonts w:hint="eastAsia"/>
        </w:rPr>
        <w:t>　　　　　　（二）距离追随策略</w:t>
      </w:r>
      <w:r>
        <w:rPr>
          <w:rFonts w:hint="eastAsia"/>
        </w:rPr>
        <w:br/>
      </w:r>
      <w:r>
        <w:rPr>
          <w:rFonts w:hint="eastAsia"/>
        </w:rPr>
        <w:t>　　　　　　（三）选择追随策略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　　　　（一）市场补缺者的特征</w:t>
      </w:r>
      <w:r>
        <w:rPr>
          <w:rFonts w:hint="eastAsia"/>
        </w:rPr>
        <w:br/>
      </w:r>
      <w:r>
        <w:rPr>
          <w:rFonts w:hint="eastAsia"/>
        </w:rPr>
        <w:t>　　　　　　（二）市场补缺者的策略</w:t>
      </w:r>
      <w:r>
        <w:rPr>
          <w:rFonts w:hint="eastAsia"/>
        </w:rPr>
        <w:br/>
      </w:r>
      <w:r>
        <w:rPr>
          <w:rFonts w:hint="eastAsia"/>
        </w:rPr>
        <w:t>　　第三节 生活用纸产业市场竞争分析</w:t>
      </w:r>
      <w:r>
        <w:rPr>
          <w:rFonts w:hint="eastAsia"/>
        </w:rPr>
        <w:br/>
      </w:r>
      <w:r>
        <w:rPr>
          <w:rFonts w:hint="eastAsia"/>
        </w:rPr>
        <w:t>　　　　一、扩大市场份额</w:t>
      </w:r>
      <w:r>
        <w:rPr>
          <w:rFonts w:hint="eastAsia"/>
        </w:rPr>
        <w:br/>
      </w:r>
      <w:r>
        <w:rPr>
          <w:rFonts w:hint="eastAsia"/>
        </w:rPr>
        <w:t>　　　　二、提高品牌效应</w:t>
      </w:r>
      <w:r>
        <w:rPr>
          <w:rFonts w:hint="eastAsia"/>
        </w:rPr>
        <w:br/>
      </w:r>
      <w:r>
        <w:rPr>
          <w:rFonts w:hint="eastAsia"/>
        </w:rPr>
        <w:t>　　　　三、经营模式创新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中国生活用纸产业市场营销策略竞争分析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2025年国内生活用纸产业企业市场新型运营模式竞争策略研究</w:t>
      </w:r>
      <w:r>
        <w:rPr>
          <w:rFonts w:hint="eastAsia"/>
        </w:rPr>
        <w:br/>
      </w:r>
      <w:r>
        <w:rPr>
          <w:rFonts w:hint="eastAsia"/>
        </w:rPr>
        <w:t>　　第一节 中顺洁柔纸业股份有限公司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北京金佰利个人卫生用品有限公司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高露洁棕榄（中国）有限公司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广西南宁凤凰纸业有限公司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恒安（湖南）心相印纸业有限公司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恒安（中国）卫生用品有限公司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恒安（中国）纸业有限公司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湖南恒安纸业有限公司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山东恒安纸业有限公司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金红叶纸业（苏州）有限公司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王子特殊纸（上海）有限公司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维达北方纸业（北京）有限公司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维达纸业（广东）有限公司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维达纸业江门有限公司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永丰余家品（昆山）有限公司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第十六节 郑州东盛纸业有限公司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第十七节 中山市宝丽纸业有限公司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第十八节 山东中顺明兴纸业有限公司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2025-2031年中国生活用纸产业市场发展预测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2025-2031年中国生活用纸产业发展环境预测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“十三五”时期造纸工业发展规划</w:t>
      </w:r>
      <w:r>
        <w:rPr>
          <w:rFonts w:hint="eastAsia"/>
        </w:rPr>
        <w:br/>
      </w:r>
      <w:r>
        <w:rPr>
          <w:rFonts w:hint="eastAsia"/>
        </w:rPr>
        <w:t>　　第三节 2025-2031年中国生活用纸产业发展预测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第四节 2025-2031年中国生活用纸市场发展预测</w:t>
      </w:r>
      <w:r>
        <w:rPr>
          <w:rFonts w:hint="eastAsia"/>
        </w:rPr>
        <w:br/>
      </w:r>
      <w:r>
        <w:rPr>
          <w:rFonts w:hint="eastAsia"/>
        </w:rPr>
        <w:t>　　　　一、中国生活用纸市场供给预测</w:t>
      </w:r>
      <w:r>
        <w:rPr>
          <w:rFonts w:hint="eastAsia"/>
        </w:rPr>
        <w:br/>
      </w:r>
      <w:r>
        <w:rPr>
          <w:rFonts w:hint="eastAsia"/>
        </w:rPr>
        <w:t>　　　　二、中国生活用纸市场需求预测</w:t>
      </w:r>
      <w:r>
        <w:rPr>
          <w:rFonts w:hint="eastAsia"/>
        </w:rPr>
        <w:br/>
      </w:r>
      <w:r>
        <w:rPr>
          <w:rFonts w:hint="eastAsia"/>
        </w:rPr>
        <w:t>　　　　三、中国生活用纸市场结构预测</w:t>
      </w:r>
      <w:r>
        <w:rPr>
          <w:rFonts w:hint="eastAsia"/>
        </w:rPr>
        <w:br/>
      </w:r>
      <w:r>
        <w:rPr>
          <w:rFonts w:hint="eastAsia"/>
        </w:rPr>
        <w:t>　　　　四、中国生活用纸市场集中度预测</w:t>
      </w:r>
      <w:r>
        <w:rPr>
          <w:rFonts w:hint="eastAsia"/>
        </w:rPr>
        <w:br/>
      </w:r>
      <w:r>
        <w:rPr>
          <w:rFonts w:hint="eastAsia"/>
        </w:rPr>
        <w:t>　　　　五、中国生活用纸市场盈利预测</w:t>
      </w:r>
      <w:r>
        <w:rPr>
          <w:rFonts w:hint="eastAsia"/>
        </w:rPr>
        <w:br/>
      </w:r>
      <w:r>
        <w:rPr>
          <w:rFonts w:hint="eastAsia"/>
        </w:rPr>
        <w:t>　　第四节 2025-2031年中国生活用纸产业竞争发展趋势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2025-2031年中国生活用纸产业市场投资机会</w:t>
      </w:r>
      <w:r>
        <w:rPr>
          <w:rFonts w:hint="eastAsia"/>
        </w:rPr>
        <w:br/>
      </w:r>
      <w:r>
        <w:rPr>
          <w:rFonts w:hint="eastAsia"/>
        </w:rPr>
        <w:t>　　第一节 生活用纸行业投资特性分析</w:t>
      </w:r>
      <w:r>
        <w:rPr>
          <w:rFonts w:hint="eastAsia"/>
        </w:rPr>
        <w:br/>
      </w:r>
      <w:r>
        <w:rPr>
          <w:rFonts w:hint="eastAsia"/>
        </w:rPr>
        <w:t>　　第二节 生活用纸投资吸引力分析</w:t>
      </w:r>
      <w:r>
        <w:rPr>
          <w:rFonts w:hint="eastAsia"/>
        </w:rPr>
        <w:br/>
      </w:r>
      <w:r>
        <w:rPr>
          <w:rFonts w:hint="eastAsia"/>
        </w:rPr>
        <w:t>　　第三节 生活用纸市场增长动力分析</w:t>
      </w:r>
      <w:r>
        <w:rPr>
          <w:rFonts w:hint="eastAsia"/>
        </w:rPr>
        <w:br/>
      </w:r>
      <w:r>
        <w:rPr>
          <w:rFonts w:hint="eastAsia"/>
        </w:rPr>
        <w:t>　　第四节 生活用纸产业链相关投资机会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2025-2031年中国生活用纸产业市场竞争策略建议</w:t>
      </w:r>
      <w:r>
        <w:rPr>
          <w:rFonts w:hint="eastAsia"/>
        </w:rPr>
        <w:br/>
      </w:r>
      <w:r>
        <w:rPr>
          <w:rFonts w:hint="eastAsia"/>
        </w:rPr>
        <w:t>　　第一节 2025-2031年中国生活用纸产业竞争战略建议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2025-2031年中国生活用纸产业竞争策略建议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四、产业联盟策略建议</w:t>
      </w:r>
      <w:r>
        <w:rPr>
          <w:rFonts w:hint="eastAsia"/>
        </w:rPr>
        <w:br/>
      </w:r>
      <w:r>
        <w:rPr>
          <w:rFonts w:hint="eastAsia"/>
        </w:rPr>
        <w:t>　　第三节 2025-2031年中国生活用纸市场投资风险分析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三、原料市场风险</w:t>
      </w:r>
      <w:r>
        <w:rPr>
          <w:rFonts w:hint="eastAsia"/>
        </w:rPr>
        <w:br/>
      </w:r>
      <w:r>
        <w:rPr>
          <w:rFonts w:hint="eastAsia"/>
        </w:rPr>
        <w:t>　　　　四、产品质量风险</w:t>
      </w:r>
      <w:r>
        <w:rPr>
          <w:rFonts w:hint="eastAsia"/>
        </w:rPr>
        <w:br/>
      </w:r>
      <w:r>
        <w:rPr>
          <w:rFonts w:hint="eastAsia"/>
        </w:rPr>
        <w:t>　　　　五、安全生产风险</w:t>
      </w:r>
      <w:r>
        <w:rPr>
          <w:rFonts w:hint="eastAsia"/>
        </w:rPr>
        <w:br/>
      </w:r>
      <w:r>
        <w:rPr>
          <w:rFonts w:hint="eastAsia"/>
        </w:rPr>
        <w:t>　　第四节 [~中~智~林~]济研：2025-2031年生活用纸市场投资风险规避建议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2020-2025年中国生活用纸生产量变化图</w:t>
      </w:r>
      <w:r>
        <w:rPr>
          <w:rFonts w:hint="eastAsia"/>
        </w:rPr>
        <w:br/>
      </w:r>
      <w:r>
        <w:rPr>
          <w:rFonts w:hint="eastAsia"/>
        </w:rPr>
        <w:t>　　图表 2 国产造纸设备与国外造纸设备性能比较</w:t>
      </w:r>
      <w:r>
        <w:rPr>
          <w:rFonts w:hint="eastAsia"/>
        </w:rPr>
        <w:br/>
      </w:r>
      <w:r>
        <w:rPr>
          <w:rFonts w:hint="eastAsia"/>
        </w:rPr>
        <w:t>　　图表 3 生活用纸后加工技术国内与国外情况对比</w:t>
      </w:r>
      <w:r>
        <w:rPr>
          <w:rFonts w:hint="eastAsia"/>
        </w:rPr>
        <w:br/>
      </w:r>
      <w:r>
        <w:rPr>
          <w:rFonts w:hint="eastAsia"/>
        </w:rPr>
        <w:t>　　图表 4 各省市生活用纸生产企业状况</w:t>
      </w:r>
      <w:r>
        <w:rPr>
          <w:rFonts w:hint="eastAsia"/>
        </w:rPr>
        <w:br/>
      </w:r>
      <w:r>
        <w:rPr>
          <w:rFonts w:hint="eastAsia"/>
        </w:rPr>
        <w:t>　　图表 5 中国生活用纸企业区域分布</w:t>
      </w:r>
      <w:r>
        <w:rPr>
          <w:rFonts w:hint="eastAsia"/>
        </w:rPr>
        <w:br/>
      </w:r>
      <w:r>
        <w:rPr>
          <w:rFonts w:hint="eastAsia"/>
        </w:rPr>
        <w:t>　　图表 7 2020-2025年上海市高档生活用纸产量及比重情况</w:t>
      </w:r>
      <w:r>
        <w:rPr>
          <w:rFonts w:hint="eastAsia"/>
        </w:rPr>
        <w:br/>
      </w:r>
      <w:r>
        <w:rPr>
          <w:rFonts w:hint="eastAsia"/>
        </w:rPr>
        <w:t>　　图表 9 生活用纸市场消费结构比例图</w:t>
      </w:r>
      <w:r>
        <w:rPr>
          <w:rFonts w:hint="eastAsia"/>
        </w:rPr>
        <w:br/>
      </w:r>
      <w:r>
        <w:rPr>
          <w:rFonts w:hint="eastAsia"/>
        </w:rPr>
        <w:t>　　图表 10 2020-2025年中国生活用纸零售额统计</w:t>
      </w:r>
      <w:r>
        <w:rPr>
          <w:rFonts w:hint="eastAsia"/>
        </w:rPr>
        <w:br/>
      </w:r>
      <w:r>
        <w:rPr>
          <w:rFonts w:hint="eastAsia"/>
        </w:rPr>
        <w:t>　　图表 11 2020-2025年中国生活用纸零售规模变化趋势图</w:t>
      </w:r>
      <w:r>
        <w:rPr>
          <w:rFonts w:hint="eastAsia"/>
        </w:rPr>
        <w:br/>
      </w:r>
      <w:r>
        <w:rPr>
          <w:rFonts w:hint="eastAsia"/>
        </w:rPr>
        <w:t>　　图表 12 中国生活用纸分地区销售占比情况</w:t>
      </w:r>
      <w:r>
        <w:rPr>
          <w:rFonts w:hint="eastAsia"/>
        </w:rPr>
        <w:br/>
      </w:r>
      <w:r>
        <w:rPr>
          <w:rFonts w:hint="eastAsia"/>
        </w:rPr>
        <w:t>　　图表 15 中国各行业抛弃式清洁纸巾的使用规模占比情况</w:t>
      </w:r>
      <w:r>
        <w:rPr>
          <w:rFonts w:hint="eastAsia"/>
        </w:rPr>
        <w:br/>
      </w:r>
      <w:r>
        <w:rPr>
          <w:rFonts w:hint="eastAsia"/>
        </w:rPr>
        <w:t>　　图表 18 中国卫生巾品牌市场份额情况</w:t>
      </w:r>
      <w:r>
        <w:rPr>
          <w:rFonts w:hint="eastAsia"/>
        </w:rPr>
        <w:br/>
      </w:r>
      <w:r>
        <w:rPr>
          <w:rFonts w:hint="eastAsia"/>
        </w:rPr>
        <w:t>　　图表 19 2020-2025年中国尿布尿裤零售规模统计</w:t>
      </w:r>
      <w:r>
        <w:rPr>
          <w:rFonts w:hint="eastAsia"/>
        </w:rPr>
        <w:br/>
      </w:r>
      <w:r>
        <w:rPr>
          <w:rFonts w:hint="eastAsia"/>
        </w:rPr>
        <w:t>　　图表 20 2020-2025年中国尿布尿裤零售规模增长趋势图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2020-2025年中国尿布尿裤分企业市场份额分布表</w:t>
      </w:r>
      <w:r>
        <w:rPr>
          <w:rFonts w:hint="eastAsia"/>
        </w:rPr>
        <w:br/>
      </w:r>
      <w:r>
        <w:rPr>
          <w:rFonts w:hint="eastAsia"/>
        </w:rPr>
        <w:t>　　图表 22 2020-2025年中国尿布尿裤零售额统计</w:t>
      </w:r>
      <w:r>
        <w:rPr>
          <w:rFonts w:hint="eastAsia"/>
        </w:rPr>
        <w:br/>
      </w:r>
      <w:r>
        <w:rPr>
          <w:rFonts w:hint="eastAsia"/>
        </w:rPr>
        <w:t>　　图表 23 2020-2025年中国湿巾零售规模增长趋势图</w:t>
      </w:r>
      <w:r>
        <w:rPr>
          <w:rFonts w:hint="eastAsia"/>
        </w:rPr>
        <w:br/>
      </w:r>
      <w:r>
        <w:rPr>
          <w:rFonts w:hint="eastAsia"/>
        </w:rPr>
        <w:t>　　图表 24 2020-2025年中国尿布尿裤分企业市场份额分布表</w:t>
      </w:r>
      <w:r>
        <w:rPr>
          <w:rFonts w:hint="eastAsia"/>
        </w:rPr>
        <w:br/>
      </w:r>
      <w:r>
        <w:rPr>
          <w:rFonts w:hint="eastAsia"/>
        </w:rPr>
        <w:t>　　图表 25 产品的五个层次</w:t>
      </w:r>
      <w:r>
        <w:rPr>
          <w:rFonts w:hint="eastAsia"/>
        </w:rPr>
        <w:br/>
      </w:r>
      <w:r>
        <w:rPr>
          <w:rFonts w:hint="eastAsia"/>
        </w:rPr>
        <w:t>　　图表 26 生活用纸行业价格策略</w:t>
      </w:r>
      <w:r>
        <w:rPr>
          <w:rFonts w:hint="eastAsia"/>
        </w:rPr>
        <w:br/>
      </w:r>
      <w:r>
        <w:rPr>
          <w:rFonts w:hint="eastAsia"/>
        </w:rPr>
        <w:t>　　图表 27 生活用纸行业的定价目标</w:t>
      </w:r>
      <w:r>
        <w:rPr>
          <w:rFonts w:hint="eastAsia"/>
        </w:rPr>
        <w:br/>
      </w:r>
      <w:r>
        <w:rPr>
          <w:rFonts w:hint="eastAsia"/>
        </w:rPr>
        <w:t>　　图表 28 2025年中顺洁柔纸业股份有限公司分产品情况表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29 2025年中顺洁柔纸业股份有限公司业务结构情况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30 2025年中顺洁柔纸业股份有限公司分地区情况表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31 2020-2025年中顺洁柔纸业股份有限公司收入与利润统计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32 2020-2025年中顺洁柔纸业股份有限公司资产与负债统计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33 2020-2025年中顺洁柔纸业股份有限公司盈利能力情况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34 2020-2025年中顺洁柔纸业股份有限公司偿债能力情况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37 北京金佰利个人卫生用品有限公司资产及负债统计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38 北京金佰利个人卫生用品有限公司收入及利润统计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39 北京金佰利个人卫生用品有限公司偿债能力统计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40 北京金佰利个人卫生用品有限公司资产负债率变化趋势图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41 北京金佰利个人卫生用品有限公司盈利能力统计</w:t>
      </w:r>
      <w:r>
        <w:rPr>
          <w:rFonts w:hint="eastAsia"/>
        </w:rPr>
        <w:br/>
      </w:r>
      <w:r>
        <w:rPr>
          <w:rFonts w:hint="eastAsia"/>
        </w:rPr>
        <w:t>　　图表 42 北京金佰利个人卫生用品有限公司毛利率变化趋势图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43 北京金佰利个人卫生用品有限公司运营能力统计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44 高露洁棕榄（中国）有限公司资产及负债统计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45 高露洁棕榄（中国）有限公司收入及利润统计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46 高露洁棕榄（中国）有限公司偿债能力统计</w:t>
      </w:r>
      <w:r>
        <w:rPr>
          <w:rFonts w:hint="eastAsia"/>
        </w:rPr>
        <w:br/>
      </w:r>
      <w:r>
        <w:rPr>
          <w:rFonts w:hint="eastAsia"/>
        </w:rPr>
        <w:t>　　图表 47 高露洁棕榄（中国）有限公司资产负债率变化趋势图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48 高露洁棕榄（中国）有限公司盈利能力统计</w:t>
      </w:r>
      <w:r>
        <w:rPr>
          <w:rFonts w:hint="eastAsia"/>
        </w:rPr>
        <w:br/>
      </w:r>
      <w:r>
        <w:rPr>
          <w:rFonts w:hint="eastAsia"/>
        </w:rPr>
        <w:t>　　图表 49 高露洁棕榄（中国）有限公司毛利率变化趋势图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50 高露洁棕榄（中国）有限公司运营能力统计</w:t>
      </w:r>
      <w:r>
        <w:rPr>
          <w:rFonts w:hint="eastAsia"/>
        </w:rPr>
        <w:br/>
      </w:r>
      <w:r>
        <w:rPr>
          <w:rFonts w:hint="eastAsia"/>
        </w:rPr>
        <w:t>　　图表 51 广西南宁凤凰纸业有限公司资产及负债统计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52 广西南宁凤凰纸业有限公司收入及利润统计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53 广西南宁凤凰纸业有限公司偿债能力统计</w:t>
      </w:r>
      <w:r>
        <w:rPr>
          <w:rFonts w:hint="eastAsia"/>
        </w:rPr>
        <w:br/>
      </w:r>
      <w:r>
        <w:rPr>
          <w:rFonts w:hint="eastAsia"/>
        </w:rPr>
        <w:t>　　图表 54 广西南宁凤凰纸业有限公司资产负债率变化趋势图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55 广西南宁凤凰纸业有限公司盈利能力统计</w:t>
      </w:r>
      <w:r>
        <w:rPr>
          <w:rFonts w:hint="eastAsia"/>
        </w:rPr>
        <w:br/>
      </w:r>
      <w:r>
        <w:rPr>
          <w:rFonts w:hint="eastAsia"/>
        </w:rPr>
        <w:t>　　图表 56 广西南宁凤凰纸业有限公司运营能力统计</w:t>
      </w:r>
      <w:r>
        <w:rPr>
          <w:rFonts w:hint="eastAsia"/>
        </w:rPr>
        <w:br/>
      </w:r>
      <w:r>
        <w:rPr>
          <w:rFonts w:hint="eastAsia"/>
        </w:rPr>
        <w:t>　　图表 57 恒安（湖南）心相印纸业有限公司资产及负债统计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58 恒安（湖南）心相印纸业有限公司收入及利润统计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59 恒安（湖南）心相印纸业有限公司偿债能力统计</w:t>
      </w:r>
      <w:r>
        <w:rPr>
          <w:rFonts w:hint="eastAsia"/>
        </w:rPr>
        <w:br/>
      </w:r>
      <w:r>
        <w:rPr>
          <w:rFonts w:hint="eastAsia"/>
        </w:rPr>
        <w:t>　　图表 60 恒安（湖南）心相印纸业有限公司资产负债率变化趋势图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61 恒安（湖南）心相印纸业有限公司盈利能力统计</w:t>
      </w:r>
      <w:r>
        <w:rPr>
          <w:rFonts w:hint="eastAsia"/>
        </w:rPr>
        <w:br/>
      </w:r>
      <w:r>
        <w:rPr>
          <w:rFonts w:hint="eastAsia"/>
        </w:rPr>
        <w:t>　　图表 62 恒安（湖南）心相印纸业有限公司毛利率变化趋势图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63 恒安（湖南）心相印纸业有限公司运营能力统计</w:t>
      </w:r>
      <w:r>
        <w:rPr>
          <w:rFonts w:hint="eastAsia"/>
        </w:rPr>
        <w:br/>
      </w:r>
      <w:r>
        <w:rPr>
          <w:rFonts w:hint="eastAsia"/>
        </w:rPr>
        <w:t>　　图表 64 恒安（中国）卫生用品有限公司资产及负债统计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65 恒安（中国）卫生用品有限公司收入及利润统计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66 恒安（中国）卫生用品有限公司偿债能力统计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67 恒安（中国）卫生用品有限公司资产负债率变化趋势图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68 恒安（中国）卫生用品有限公司盈利能力统计</w:t>
      </w:r>
      <w:r>
        <w:rPr>
          <w:rFonts w:hint="eastAsia"/>
        </w:rPr>
        <w:br/>
      </w:r>
      <w:r>
        <w:rPr>
          <w:rFonts w:hint="eastAsia"/>
        </w:rPr>
        <w:t>　　图表 69 恒安（中国）卫生用品有限公司毛利率变化趋势图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70 恒安（中国）卫生用品有限公司运营能力统计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71 恒安（中国）纸业有限公司资产及负债统计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72 恒安（中国）纸业有限公司收入及利润统计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73 恒安（中国）纸业有限公司偿债能力统计</w:t>
      </w:r>
      <w:r>
        <w:rPr>
          <w:rFonts w:hint="eastAsia"/>
        </w:rPr>
        <w:br/>
      </w:r>
      <w:r>
        <w:rPr>
          <w:rFonts w:hint="eastAsia"/>
        </w:rPr>
        <w:t>　　图表 74 恒安（中国）纸业有限公司资产负债率变化趋势图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75 恒安（中国）纸业有限公司盈利能力统计</w:t>
      </w:r>
      <w:r>
        <w:rPr>
          <w:rFonts w:hint="eastAsia"/>
        </w:rPr>
        <w:br/>
      </w:r>
      <w:r>
        <w:rPr>
          <w:rFonts w:hint="eastAsia"/>
        </w:rPr>
        <w:t>　　图表 76 恒安（中国）纸业有限公司毛利率变化趋势图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77 恒安（中国）纸业有限公司运营能力统计</w:t>
      </w:r>
      <w:r>
        <w:rPr>
          <w:rFonts w:hint="eastAsia"/>
        </w:rPr>
        <w:br/>
      </w:r>
      <w:r>
        <w:rPr>
          <w:rFonts w:hint="eastAsia"/>
        </w:rPr>
        <w:t>　　图表 78 湖南恒安纸业有限公司资产及负债统计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79 湖南恒安纸业有限公司收入及利润统计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80 湖南恒安纸业有限公司偿债能力统计</w:t>
      </w:r>
      <w:r>
        <w:rPr>
          <w:rFonts w:hint="eastAsia"/>
        </w:rPr>
        <w:br/>
      </w:r>
      <w:r>
        <w:rPr>
          <w:rFonts w:hint="eastAsia"/>
        </w:rPr>
        <w:t>　　图表 81 湖南恒安纸业有限公司资产负债率变化趋势图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82 湖南恒安纸业有限公司盈利能力统计</w:t>
      </w:r>
      <w:r>
        <w:rPr>
          <w:rFonts w:hint="eastAsia"/>
        </w:rPr>
        <w:br/>
      </w:r>
      <w:r>
        <w:rPr>
          <w:rFonts w:hint="eastAsia"/>
        </w:rPr>
        <w:t>　　图表 83 湖南恒安纸业有限公司毛利率变化趋势图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84 湖南恒安纸业有限公司运营能力统计</w:t>
      </w:r>
      <w:r>
        <w:rPr>
          <w:rFonts w:hint="eastAsia"/>
        </w:rPr>
        <w:br/>
      </w:r>
      <w:r>
        <w:rPr>
          <w:rFonts w:hint="eastAsia"/>
        </w:rPr>
        <w:t>　　图表 85 山东恒安纸业有限公司资产及负债统计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86 山东恒安纸业有限公司收入及利润统计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87 山东恒安纸业有限公司偿债能力统计</w:t>
      </w:r>
      <w:r>
        <w:rPr>
          <w:rFonts w:hint="eastAsia"/>
        </w:rPr>
        <w:br/>
      </w:r>
      <w:r>
        <w:rPr>
          <w:rFonts w:hint="eastAsia"/>
        </w:rPr>
        <w:t>　　图表 88 山东恒安纸业有限公司资产负债率变化趋势图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89 山东恒安纸业有限公司盈利能力统计</w:t>
      </w:r>
      <w:r>
        <w:rPr>
          <w:rFonts w:hint="eastAsia"/>
        </w:rPr>
        <w:br/>
      </w:r>
      <w:r>
        <w:rPr>
          <w:rFonts w:hint="eastAsia"/>
        </w:rPr>
        <w:t>　　图表 90 山东恒安纸业有限公司毛利率变化趋势图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91 山东恒安纸业有限公司运营能力统计</w:t>
      </w:r>
      <w:r>
        <w:rPr>
          <w:rFonts w:hint="eastAsia"/>
        </w:rPr>
        <w:br/>
      </w:r>
      <w:r>
        <w:rPr>
          <w:rFonts w:hint="eastAsia"/>
        </w:rPr>
        <w:t>　　图表 92 金红叶纸业（苏州）有限公司资产及负债统计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93 金红叶纸业（苏州）有限公司收入及利润统计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94 金红叶纸业（苏州）有限公司偿债能力统计</w:t>
      </w:r>
      <w:r>
        <w:rPr>
          <w:rFonts w:hint="eastAsia"/>
        </w:rPr>
        <w:br/>
      </w:r>
      <w:r>
        <w:rPr>
          <w:rFonts w:hint="eastAsia"/>
        </w:rPr>
        <w:t>　　图表 95 金红叶纸业（苏州）有限公司资产负债率变化趋势图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96 金红叶纸业（苏州）有限公司盈利能力统计</w:t>
      </w:r>
      <w:r>
        <w:rPr>
          <w:rFonts w:hint="eastAsia"/>
        </w:rPr>
        <w:br/>
      </w:r>
      <w:r>
        <w:rPr>
          <w:rFonts w:hint="eastAsia"/>
        </w:rPr>
        <w:t>　　图表 97 金红叶纸业（苏州）有限公司毛利率变化趋势图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98 金红叶纸业（苏州）有限公司运营能力统计</w:t>
      </w:r>
      <w:r>
        <w:rPr>
          <w:rFonts w:hint="eastAsia"/>
        </w:rPr>
        <w:br/>
      </w:r>
      <w:r>
        <w:rPr>
          <w:rFonts w:hint="eastAsia"/>
        </w:rPr>
        <w:t>　　图表 99 王子特殊纸（上海）有限公司资产及负债统计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100 王子特殊纸（上海）有限公司收入及利润统计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101 王子特殊纸（上海）有限公司偿债能力统计</w:t>
      </w:r>
      <w:r>
        <w:rPr>
          <w:rFonts w:hint="eastAsia"/>
        </w:rPr>
        <w:br/>
      </w:r>
      <w:r>
        <w:rPr>
          <w:rFonts w:hint="eastAsia"/>
        </w:rPr>
        <w:t>　　图表 102 王子特殊纸（上海）有限公司资产负债率变化趋势图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103 王子特殊纸（上海）有限公司盈利能力统计</w:t>
      </w:r>
      <w:r>
        <w:rPr>
          <w:rFonts w:hint="eastAsia"/>
        </w:rPr>
        <w:br/>
      </w:r>
      <w:r>
        <w:rPr>
          <w:rFonts w:hint="eastAsia"/>
        </w:rPr>
        <w:t>　　图表 104 王子特殊纸（上海）有限公司毛利率变化趋势图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105 王子特殊纸（上海）有限公司运营能力统计</w:t>
      </w:r>
      <w:r>
        <w:rPr>
          <w:rFonts w:hint="eastAsia"/>
        </w:rPr>
        <w:br/>
      </w:r>
      <w:r>
        <w:rPr>
          <w:rFonts w:hint="eastAsia"/>
        </w:rPr>
        <w:t>　　图表 106 维达北方纸业（北京）有限公司资产及负债统计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107 维达北方纸业（北京）有限公司收入及利润统计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108 维达北方纸业（北京）有限公司偿债能力统计</w:t>
      </w:r>
      <w:r>
        <w:rPr>
          <w:rFonts w:hint="eastAsia"/>
        </w:rPr>
        <w:br/>
      </w:r>
      <w:r>
        <w:rPr>
          <w:rFonts w:hint="eastAsia"/>
        </w:rPr>
        <w:t>　　图表 109 维达北方纸业（北京）有限公司资产负债率变化趋势图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110 维达北方纸业（北京）有限公司盈利能力统计</w:t>
      </w:r>
      <w:r>
        <w:rPr>
          <w:rFonts w:hint="eastAsia"/>
        </w:rPr>
        <w:br/>
      </w:r>
      <w:r>
        <w:rPr>
          <w:rFonts w:hint="eastAsia"/>
        </w:rPr>
        <w:t>　　图表 111 维达北方纸业（北京）有限公司毛利率变化趋势图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112 维达北方纸业（北京）有限公司运营能力统计</w:t>
      </w:r>
      <w:r>
        <w:rPr>
          <w:rFonts w:hint="eastAsia"/>
        </w:rPr>
        <w:br/>
      </w:r>
      <w:r>
        <w:rPr>
          <w:rFonts w:hint="eastAsia"/>
        </w:rPr>
        <w:t>　　图表 113 维达纸业（广东）有限公司资产及负债统计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114 维达纸业（广东）有限公司收入及利润统计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115 维达纸业（广东）有限公司偿债能力统计</w:t>
      </w:r>
      <w:r>
        <w:rPr>
          <w:rFonts w:hint="eastAsia"/>
        </w:rPr>
        <w:br/>
      </w:r>
      <w:r>
        <w:rPr>
          <w:rFonts w:hint="eastAsia"/>
        </w:rPr>
        <w:t>　　图表 116 维达纸业（广东）有限公司资产负债率变化趋势图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117 维达纸业（广东）有限公司盈利能力统计</w:t>
      </w:r>
      <w:r>
        <w:rPr>
          <w:rFonts w:hint="eastAsia"/>
        </w:rPr>
        <w:br/>
      </w:r>
      <w:r>
        <w:rPr>
          <w:rFonts w:hint="eastAsia"/>
        </w:rPr>
        <w:t>　　图表 118 维达纸业（广东）有限公司毛利率变化趋势图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119 维达纸业（广东）有限公司运营能力统计</w:t>
      </w:r>
      <w:r>
        <w:rPr>
          <w:rFonts w:hint="eastAsia"/>
        </w:rPr>
        <w:br/>
      </w:r>
      <w:r>
        <w:rPr>
          <w:rFonts w:hint="eastAsia"/>
        </w:rPr>
        <w:t>　　图表 120 维达纸业江门有限公司资产及负债统计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121 维达纸业江门有限公司收入及利润统计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122 维达纸业江门有限公司偿债能力统计</w:t>
      </w:r>
      <w:r>
        <w:rPr>
          <w:rFonts w:hint="eastAsia"/>
        </w:rPr>
        <w:br/>
      </w:r>
      <w:r>
        <w:rPr>
          <w:rFonts w:hint="eastAsia"/>
        </w:rPr>
        <w:t>　　图表 123 维达纸业江门有限公司盈利能力统计</w:t>
      </w:r>
      <w:r>
        <w:rPr>
          <w:rFonts w:hint="eastAsia"/>
        </w:rPr>
        <w:br/>
      </w:r>
      <w:r>
        <w:rPr>
          <w:rFonts w:hint="eastAsia"/>
        </w:rPr>
        <w:t>　　图表 124 维达纸业江门有限公司运营能力统计</w:t>
      </w:r>
      <w:r>
        <w:rPr>
          <w:rFonts w:hint="eastAsia"/>
        </w:rPr>
        <w:br/>
      </w:r>
      <w:r>
        <w:rPr>
          <w:rFonts w:hint="eastAsia"/>
        </w:rPr>
        <w:t>　　图表 125 永丰余家品（昆山）有限公司资产及负债统计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126 永丰余家品（昆山）有限公司收入及利润统计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127 永丰余家品（昆山）有限公司偿债能力统计</w:t>
      </w:r>
      <w:r>
        <w:rPr>
          <w:rFonts w:hint="eastAsia"/>
        </w:rPr>
        <w:br/>
      </w:r>
      <w:r>
        <w:rPr>
          <w:rFonts w:hint="eastAsia"/>
        </w:rPr>
        <w:t>　　图表 128 永丰余家品（昆山）有限公司资产负债率变化趋势图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129 永丰余家品（昆山）有限公司盈利能力统计</w:t>
      </w:r>
      <w:r>
        <w:rPr>
          <w:rFonts w:hint="eastAsia"/>
        </w:rPr>
        <w:br/>
      </w:r>
      <w:r>
        <w:rPr>
          <w:rFonts w:hint="eastAsia"/>
        </w:rPr>
        <w:t>　　图表 130 永丰余家品（昆山）有限公司毛利率变化趋势图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131 永丰余家品（昆山）有限公司运营能力统计</w:t>
      </w:r>
      <w:r>
        <w:rPr>
          <w:rFonts w:hint="eastAsia"/>
        </w:rPr>
        <w:br/>
      </w:r>
      <w:r>
        <w:rPr>
          <w:rFonts w:hint="eastAsia"/>
        </w:rPr>
        <w:t>　　图表 132 郑州东盛纸业有限公司资产及负债统计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133 郑州东盛纸业有限公司收入及利润统计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134 郑州东盛纸业有限公司偿债能力统计</w:t>
      </w:r>
      <w:r>
        <w:rPr>
          <w:rFonts w:hint="eastAsia"/>
        </w:rPr>
        <w:br/>
      </w:r>
      <w:r>
        <w:rPr>
          <w:rFonts w:hint="eastAsia"/>
        </w:rPr>
        <w:t>　　图表 135 郑州东盛纸业有限公司资产负债率变化趋势图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136 郑州东盛纸业有限公司盈利能力统计</w:t>
      </w:r>
      <w:r>
        <w:rPr>
          <w:rFonts w:hint="eastAsia"/>
        </w:rPr>
        <w:br/>
      </w:r>
      <w:r>
        <w:rPr>
          <w:rFonts w:hint="eastAsia"/>
        </w:rPr>
        <w:t>　　图表 137 郑州东盛纸业有限公司毛利率变化趋势图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138 郑州东盛纸业有限公司运营能力统计</w:t>
      </w:r>
      <w:r>
        <w:rPr>
          <w:rFonts w:hint="eastAsia"/>
        </w:rPr>
        <w:br/>
      </w:r>
      <w:r>
        <w:rPr>
          <w:rFonts w:hint="eastAsia"/>
        </w:rPr>
        <w:t>　　图表 139 中山市宝丽纸业有限公司资产及负债统计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140 中山市宝丽纸业有限公司收入及利润统计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141 中山市宝丽纸业有限公司偿债能力统计</w:t>
      </w:r>
      <w:r>
        <w:rPr>
          <w:rFonts w:hint="eastAsia"/>
        </w:rPr>
        <w:br/>
      </w:r>
      <w:r>
        <w:rPr>
          <w:rFonts w:hint="eastAsia"/>
        </w:rPr>
        <w:t>　　图表 142 中山市宝丽纸业有限公司资产负债率变化趋势图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143 中山市宝丽纸业有限公司盈利能力统计</w:t>
      </w:r>
      <w:r>
        <w:rPr>
          <w:rFonts w:hint="eastAsia"/>
        </w:rPr>
        <w:br/>
      </w:r>
      <w:r>
        <w:rPr>
          <w:rFonts w:hint="eastAsia"/>
        </w:rPr>
        <w:t>　　图表 144 中山市宝丽纸业有限公司毛利率变化趋势图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145 中山市宝丽纸业有限公司运营能力统计</w:t>
      </w:r>
      <w:r>
        <w:rPr>
          <w:rFonts w:hint="eastAsia"/>
        </w:rPr>
        <w:br/>
      </w:r>
      <w:r>
        <w:rPr>
          <w:rFonts w:hint="eastAsia"/>
        </w:rPr>
        <w:t>　　图表 146 山东中顺明兴纸业有限公司资产及负债统计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147 山东中顺明兴纸业有限公司收入及利润统计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148 山东中顺明兴纸业有限公司偿债能力统计</w:t>
      </w:r>
      <w:r>
        <w:rPr>
          <w:rFonts w:hint="eastAsia"/>
        </w:rPr>
        <w:br/>
      </w:r>
      <w:r>
        <w:rPr>
          <w:rFonts w:hint="eastAsia"/>
        </w:rPr>
        <w:t>　　图表 149 山东中顺明兴纸业有限公司盈利能力统计</w:t>
      </w:r>
      <w:r>
        <w:rPr>
          <w:rFonts w:hint="eastAsia"/>
        </w:rPr>
        <w:br/>
      </w:r>
      <w:r>
        <w:rPr>
          <w:rFonts w:hint="eastAsia"/>
        </w:rPr>
        <w:t>　　图表 150 山东中顺明兴纸业有限公司运营能力统计</w:t>
      </w:r>
      <w:r>
        <w:rPr>
          <w:rFonts w:hint="eastAsia"/>
        </w:rPr>
        <w:br/>
      </w:r>
      <w:r>
        <w:rPr>
          <w:rFonts w:hint="eastAsia"/>
        </w:rPr>
        <w:t>　　图表 151 “十三五”时期中国经济社会发展主要指标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9410506ce42ed" w:history="1">
        <w:r>
          <w:rPr>
            <w:rStyle w:val="Hyperlink"/>
          </w:rPr>
          <w:t>2025版中国生活用纸市场现状调研与发展前景趋势分析报告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1AAA952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9410506ce42ed" w:history="1">
        <w:r>
          <w:rPr>
            <w:rStyle w:val="Hyperlink"/>
          </w:rPr>
          <w:t>https://www.20087.com/2/95/ShengHuoYongZhiShiChangXianZhuangDiaoCha.html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用纸市场调研报告、生活用纸市场调研报告、生活用纸十大名牌排行榜、生活用纸行业发展现状、生活中的各种纸、生活用纸上市公司、2元一斤卫生纸批发市场、生活用纸批发哪里进货、西安卫生纸批发市场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fc83a06494f3d" w:history="1">
      <w:r>
        <w:rPr>
          <w:rStyle w:val="Hyperlink"/>
        </w:rPr>
        <w:t>2025版中国生活用纸市场现状调研与发展前景趋势分析报告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ShengHuoYongZhiShiChangXianZhuangDiaoCha.html" TargetMode="External" Id="Rdd19410506ce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ShengHuoYongZhiShiChangXianZhuangDiaoCha.html" TargetMode="External" Id="Rab2fc83a0649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2024-12-11T05:44:00Z</dcterms:created>
  <dcterms:modified xsi:type="dcterms:W3CDTF">2024-12-11T06:44:00Z</dcterms:modified>
  <dc:subject>2025版中国生活用纸市场现状调研与发展前景趋势分析报告</dc:subject>
  <dc:title>2025版中国生活用纸市场现状调研与发展前景趋势分析报告</dc:title>
  <cp:keywords>2025版中国生活用纸市场现状调研与发展前景趋势分析报告</cp:keywords>
  <dc:description>2025版中国生活用纸市场现状调研与发展前景趋势分析报告</dc:description>
</cp:coreProperties>
</file>