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b35511e44944b0" w:history="1">
              <w:r>
                <w:rPr>
                  <w:rStyle w:val="Hyperlink"/>
                </w:rPr>
                <w:t>中国香皂行业全景调研及发展趋势分析报告（2026-2032年）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b35511e44944b0" w:history="1">
              <w:r>
                <w:rPr>
                  <w:rStyle w:val="Hyperlink"/>
                </w:rPr>
                <w:t>中国香皂行业全景调研及发展趋势分析报告（2026-2032年）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b35511e44944b0" w:history="1">
                <w:r>
                  <w:rPr>
                    <w:rStyle w:val="Hyperlink"/>
                  </w:rPr>
                  <w:t>https://www.20087.com/1/78/XiangZaoShiChangQianJing.html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皂行业近年来经历了从传统清洁用品到高端个人护理产品的转型。随着消费者对个人卫生和皮肤健康的重视，香皂市场正朝着天然、有机和功能性方向发展。目前，市场上的香皂产品不仅注重清洁效果，还添加了保湿、抗菌、美白等多种护肤成分，满足不同肤质和需求。同时，环保和可持续性成为行业关注的焦点，推动了可降解包装和再生原料的使用。</w:t>
      </w:r>
      <w:r>
        <w:rPr>
          <w:rFonts w:hint="eastAsia"/>
        </w:rPr>
        <w:br/>
      </w:r>
      <w:r>
        <w:rPr>
          <w:rFonts w:hint="eastAsia"/>
        </w:rPr>
        <w:t>　　未来，香皂行业将更加关注消费者体验和品牌故事。市场调研网指出，随着消费者对产品成分透明度和品牌社会责任的重视，香皂制造商将更加注重天然原料的采购和生产工艺的环保性。同时，个性化和定制化服务将成为行业趋势，通过市场细分，针对特定人群开发特色产品，如婴儿专用、敏感肌专用香皂。此外，香皂品牌将通过讲述品牌故事和倡导生活方式，建立与消费者的深层次情感联系，提升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b35511e44944b0" w:history="1">
        <w:r>
          <w:rPr>
            <w:rStyle w:val="Hyperlink"/>
          </w:rPr>
          <w:t>中国香皂行业全景调研及发展趋势分析报告（2026-2032年）</w:t>
        </w:r>
      </w:hyperlink>
      <w:r>
        <w:rPr>
          <w:rFonts w:hint="eastAsia"/>
        </w:rPr>
        <w:t>》，2025年香皂行业市场规模达 亿元，预计2032年市场规模将达 亿元，期间年均复合增长率（CAGR）达 %。报告基于国家统计局、相关协会等权威数据，结合专业团队对香皂行业的长期监测，全面分析了香皂行业的市场规模、技术现状、发展趋势及竞争格局。报告详细梳理了香皂市场需求、进出口情况、上下游产业链、重点区域分布及主要企业动态，并通过SWOT分析揭示了香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2025-2026年全球香皂市场现状及发展趋势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全球香皂市场现状及发展趋势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一、全球香皂产业发展阶段</w:t>
      </w:r>
      <w:r>
        <w:rPr>
          <w:rFonts w:hint="eastAsia"/>
        </w:rPr>
        <w:br/>
      </w:r>
      <w:r>
        <w:rPr>
          <w:rFonts w:hint="eastAsia"/>
        </w:rPr>
        <w:t>　　　　二、全球香皂产业竞争现状</w:t>
      </w:r>
      <w:r>
        <w:rPr>
          <w:rFonts w:hint="eastAsia"/>
        </w:rPr>
        <w:br/>
      </w:r>
      <w:r>
        <w:rPr>
          <w:rFonts w:hint="eastAsia"/>
        </w:rPr>
        <w:t>　　　　三、全球香皂产业投资状况</w:t>
      </w:r>
      <w:r>
        <w:rPr>
          <w:rFonts w:hint="eastAsia"/>
        </w:rPr>
        <w:br/>
      </w:r>
      <w:r>
        <w:rPr>
          <w:rFonts w:hint="eastAsia"/>
        </w:rPr>
        <w:t>　　　　四、全球香皂产业市场发展趋势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全球主要国家地区香皂产业现状及产业转移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全球香皂市场经营模式现状及发展趋势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2025-2026年中国香皂产业链发展状况分析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2025-2026年中国香皂产业发展分析</w:t>
      </w:r>
      <w:r>
        <w:rPr>
          <w:rFonts w:hint="eastAsia"/>
        </w:rPr>
        <w:br/>
      </w:r>
      <w:r>
        <w:rPr>
          <w:rFonts w:hint="eastAsia"/>
        </w:rPr>
        <w:t>　　第一节 中国香皂产业发展现状</w:t>
      </w:r>
      <w:r>
        <w:rPr>
          <w:rFonts w:hint="eastAsia"/>
        </w:rPr>
        <w:br/>
      </w:r>
      <w:r>
        <w:rPr>
          <w:rFonts w:hint="eastAsia"/>
        </w:rPr>
        <w:t>　　第二节 中国香皂产业经济运行现状</w:t>
      </w:r>
      <w:r>
        <w:rPr>
          <w:rFonts w:hint="eastAsia"/>
        </w:rPr>
        <w:br/>
      </w:r>
      <w:r>
        <w:rPr>
          <w:rFonts w:hint="eastAsia"/>
        </w:rPr>
        <w:t>　　第三节 中国香皂产业存在的问题及发展障碍分析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中国香皂产业发展趋势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2021-2026年中国香皂市场现状及发展趋势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中国香皂市场供给状况</w:t>
      </w:r>
      <w:r>
        <w:rPr>
          <w:rFonts w:hint="eastAsia"/>
        </w:rPr>
        <w:br/>
      </w:r>
      <w:r>
        <w:rPr>
          <w:rFonts w:hint="eastAsia"/>
        </w:rPr>
        <w:t>　　第二节 中国香皂市场需求状况</w:t>
      </w:r>
      <w:r>
        <w:rPr>
          <w:rFonts w:hint="eastAsia"/>
        </w:rPr>
        <w:br/>
      </w:r>
      <w:r>
        <w:rPr>
          <w:rFonts w:hint="eastAsia"/>
        </w:rPr>
        <w:t>　　第三节 中国香皂市场存在的问题及障碍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中国香皂市场发展潜力及发展趋势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2025-2026年中国香皂产业基本竞争战略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2025-2026年中国香皂产业市场竞争策略分析</w:t>
      </w:r>
      <w:r>
        <w:rPr>
          <w:rFonts w:hint="eastAsia"/>
        </w:rPr>
        <w:br/>
      </w:r>
      <w:r>
        <w:rPr>
          <w:rFonts w:hint="eastAsia"/>
        </w:rPr>
        <w:t>　　第一节 香皂产业市场五种竞争动力模式结构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香皂产业市场核心竞争力的塑造要素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2025-2026年中国香皂产业市场营销策略竞争分析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香皂重点企业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2026-2032年中国香皂产业市场发展预测</w:t>
      </w:r>
      <w:r>
        <w:rPr>
          <w:rFonts w:hint="eastAsia"/>
        </w:rPr>
        <w:br/>
      </w:r>
      <w:r>
        <w:rPr>
          <w:rFonts w:hint="eastAsia"/>
        </w:rPr>
        <w:t>　　第一节 中国香皂产业发展环境预测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中国香皂产业发展预测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中国香皂市场发展预测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一、2026-2032年中国香皂市场需求预测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二、2026-2032年中国香皂市场结构预测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三、2026-2032年中国香皂市场集中度预测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四、2026-2032年中国香皂市场供给预测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五、2026-2032年中国香皂市场价格预测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中国香皂产业市场投资机会与风险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中国香皂产业市场投资优势分析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中国香皂产业市场投资劣势分析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中国香皂产业市场投资机会分析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中国香皂产业市场投资风险分析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中国香皂产业市场竞争策略建议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中国香皂产业竞争战略建议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中:智:林:－中国香皂产业竞争策略建议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b35511e44944b0" w:history="1">
        <w:r>
          <w:rPr>
            <w:rStyle w:val="Hyperlink"/>
          </w:rPr>
          <w:t>中国香皂行业全景调研及发展趋势分析报告（2026-2032年）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b35511e44944b0" w:history="1">
        <w:r>
          <w:rPr>
            <w:rStyle w:val="Hyperlink"/>
          </w:rPr>
          <w:t>https://www.20087.com/1/78/XiangZaoShiChangQianJing.html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用肥皂洗手、香皂的制作方法及配方、中国唯一没有添加剂的香皂、香皂的拼音、国产香皂十大排名、香皂是碱性还是酸性、哪种香皂可以长期洗澡、香皂和肥皂的区别是什么、红卫羊脂皂董事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88f42fea154a8c" w:history="1">
      <w:r>
        <w:rPr>
          <w:rStyle w:val="Hyperlink"/>
        </w:rPr>
        <w:t>中国香皂行业全景调研及发展趋势分析报告（2026-2032年）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XiangZaoShiChangQianJing.html" TargetMode="External" Id="R21b35511e44944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XiangZaoShiChangQianJing.html" TargetMode="External" Id="Ree88f42fea154a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2026-02-13T06:41:00Z</dcterms:created>
  <dcterms:modified xsi:type="dcterms:W3CDTF">2026-02-13T07:41:00Z</dcterms:modified>
  <dc:subject>中国香皂行业全景调研及发展趋势分析报告（2026-2032年）</dc:subject>
  <dc:title>中国香皂行业全景调研及发展趋势分析报告（2026-2032年）</dc:title>
  <cp:keywords>中国香皂行业全景调研及发展趋势分析报告（2026-2032年）</cp:keywords>
  <dc:description>中国香皂行业全景调研及发展趋势分析报告（2026-2032年）</dc:description>
</cp:coreProperties>
</file>