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ca66efd444d44" w:history="1">
              <w:r>
                <w:rPr>
                  <w:rStyle w:val="Hyperlink"/>
                </w:rPr>
                <w:t>2025-2031年中国手机膜行业发展研究分析与市场前景预测报告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ca66efd444d44" w:history="1">
              <w:r>
                <w:rPr>
                  <w:rStyle w:val="Hyperlink"/>
                </w:rPr>
                <w:t>2025-2031年中国手机膜行业发展研究分析与市场前景预测报告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ca66efd444d44" w:history="1">
                <w:r>
                  <w:rPr>
                    <w:rStyle w:val="Hyperlink"/>
                  </w:rPr>
                  <w:t>https://www.20087.com/0/99/ShouJiMoFaZhanQianJingFenXi.html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膜是保护手机屏幕免受刮擦和摔落损害的重要配件，随着智能手机的普及和屏幕技术的革新，其种类和品质也得到了显著提升。现代手机膜不仅具有高透光度和触控灵敏度，还具备抗蓝光、防指纹和抗菌等特性。特别是对于折叠屏手机，专用的柔性保护膜成为了保障屏幕耐用性的关键。</w:t>
      </w:r>
      <w:r>
        <w:rPr>
          <w:rFonts w:hint="eastAsia"/>
        </w:rPr>
        <w:br/>
      </w:r>
      <w:r>
        <w:rPr>
          <w:rFonts w:hint="eastAsia"/>
        </w:rPr>
        <w:t>　　未来的手机膜将更加侧重于提升用户体验和屏幕保护效果。随着纳米涂层技术的发展，手机膜将能够提供更强的抗冲击性和自我修复能力，延长手机屏幕的使用寿命。同时，结合智能感应技术，手机膜可能还会具备压力感应或温度感应功能，为用户提供更加丰富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ca66efd444d44" w:history="1">
        <w:r>
          <w:rPr>
            <w:rStyle w:val="Hyperlink"/>
          </w:rPr>
          <w:t>2025-2031年中国手机膜行业发展研究分析与市场前景预测报告</w:t>
        </w:r>
      </w:hyperlink>
      <w:r>
        <w:rPr>
          <w:rFonts w:hint="eastAsia"/>
        </w:rPr>
        <w:t>》依托国家统计局、相关行业协会及科研机构的详实数据，结合手机膜行业研究团队的长期监测，系统分析了手机膜行业的市场规模、需求特征及产业链结构。报告全面阐述了手机膜行业现状，科学预测了市场前景与发展趋势，重点评估了手机膜重点企业的经营表现及竞争格局。同时，报告深入剖析了价格动态、市场集中度及品牌影响力，并对手机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手机膜行业概述</w:t>
      </w:r>
      <w:r>
        <w:rPr>
          <w:rFonts w:hint="eastAsia"/>
        </w:rPr>
        <w:br/>
      </w:r>
      <w:r>
        <w:rPr>
          <w:rFonts w:hint="eastAsia"/>
        </w:rPr>
        <w:t>　　第一节 手机膜定义与分类</w:t>
      </w:r>
      <w:r>
        <w:rPr>
          <w:rFonts w:hint="eastAsia"/>
        </w:rPr>
        <w:br/>
      </w:r>
      <w:r>
        <w:rPr>
          <w:rFonts w:hint="eastAsia"/>
        </w:rPr>
        <w:t>　　第二节 手机膜应用领域</w:t>
      </w:r>
      <w:r>
        <w:rPr>
          <w:rFonts w:hint="eastAsia"/>
        </w:rPr>
        <w:br/>
      </w:r>
      <w:r>
        <w:rPr>
          <w:rFonts w:hint="eastAsia"/>
        </w:rPr>
        <w:t>　　第三节 手机膜行业经济指标分析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一、国内手机膜产能及利用情况</w:t>
      </w:r>
      <w:r>
        <w:rPr>
          <w:rFonts w:hint="eastAsia"/>
        </w:rPr>
        <w:br/>
      </w:r>
      <w:r>
        <w:rPr>
          <w:rFonts w:hint="eastAsia"/>
        </w:rPr>
        <w:t>　　　　二、手机膜产能扩张与投资动态</w:t>
      </w:r>
      <w:r>
        <w:rPr>
          <w:rFonts w:hint="eastAsia"/>
        </w:rPr>
        <w:br/>
      </w:r>
      <w:r>
        <w:rPr>
          <w:rFonts w:hint="eastAsia"/>
        </w:rPr>
        <w:t>　　第二节 手机膜行业产量情况分析与趋势预测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三、2025-2031年手机膜产量预测</w:t>
      </w:r>
      <w:r>
        <w:rPr>
          <w:rFonts w:hint="eastAsia"/>
        </w:rPr>
        <w:br/>
      </w:r>
      <w:r>
        <w:rPr>
          <w:rFonts w:hint="eastAsia"/>
        </w:rPr>
        <w:t>　　第三节 2025-2031年手机膜市场需求与销售分析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一、2024-2025年手机膜行业需求现状</w:t>
      </w:r>
      <w:r>
        <w:rPr>
          <w:rFonts w:hint="eastAsia"/>
        </w:rPr>
        <w:br/>
      </w:r>
      <w:r>
        <w:rPr>
          <w:rFonts w:hint="eastAsia"/>
        </w:rPr>
        <w:t>　　　　二、手机膜客户群体与需求特点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国内外手机膜行业技术差异与原因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2019-2024年中国手机膜行业进出口情况分析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2019-2024年中国手机膜行业规模情况</w:t>
      </w:r>
      <w:r>
        <w:rPr>
          <w:rFonts w:hint="eastAsia"/>
        </w:rPr>
        <w:br/>
      </w:r>
      <w:r>
        <w:rPr>
          <w:rFonts w:hint="eastAsia"/>
        </w:rPr>
        <w:t>　　　　一、手机膜行业企业数量规模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二、手机膜行业从业人员规模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2019-2024年中国手机膜行业财务能力分析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一、手机膜行业盈利能力</w:t>
      </w:r>
      <w:r>
        <w:rPr>
          <w:rFonts w:hint="eastAsia"/>
        </w:rPr>
        <w:br/>
      </w:r>
      <w:r>
        <w:rPr>
          <w:rFonts w:hint="eastAsia"/>
        </w:rPr>
        <w:t>　　　　二、手机膜行业偿债能力</w:t>
      </w:r>
      <w:r>
        <w:rPr>
          <w:rFonts w:hint="eastAsia"/>
        </w:rPr>
        <w:br/>
      </w:r>
      <w:r>
        <w:rPr>
          <w:rFonts w:hint="eastAsia"/>
        </w:rPr>
        <w:t>　　　　三、手机膜行业营运能力</w:t>
      </w:r>
      <w:r>
        <w:rPr>
          <w:rFonts w:hint="eastAsia"/>
        </w:rPr>
        <w:br/>
      </w:r>
      <w:r>
        <w:rPr>
          <w:rFonts w:hint="eastAsia"/>
        </w:rPr>
        <w:t>　　　　四、手机膜行业发展能力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中国手机膜行业竞争格局分析</w:t>
      </w:r>
      <w:r>
        <w:rPr>
          <w:rFonts w:hint="eastAsia"/>
        </w:rPr>
        <w:br/>
      </w:r>
      <w:r>
        <w:rPr>
          <w:rFonts w:hint="eastAsia"/>
        </w:rPr>
        <w:t>　　第一节 手机膜行业竞争格局总览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中国手机膜行业风险与对策</w:t>
      </w:r>
      <w:r>
        <w:rPr>
          <w:rFonts w:hint="eastAsia"/>
        </w:rPr>
        <w:br/>
      </w:r>
      <w:r>
        <w:rPr>
          <w:rFonts w:hint="eastAsia"/>
        </w:rPr>
        <w:t>　　第一节 手机膜行业SWOT分析</w:t>
      </w:r>
      <w:r>
        <w:rPr>
          <w:rFonts w:hint="eastAsia"/>
        </w:rPr>
        <w:br/>
      </w:r>
      <w:r>
        <w:rPr>
          <w:rFonts w:hint="eastAsia"/>
        </w:rPr>
        <w:t>　　　　一、手机膜行业优势</w:t>
      </w:r>
      <w:r>
        <w:rPr>
          <w:rFonts w:hint="eastAsia"/>
        </w:rPr>
        <w:br/>
      </w:r>
      <w:r>
        <w:rPr>
          <w:rFonts w:hint="eastAsia"/>
        </w:rPr>
        <w:t>　　　　二、手机膜行业劣势</w:t>
      </w:r>
      <w:r>
        <w:rPr>
          <w:rFonts w:hint="eastAsia"/>
        </w:rPr>
        <w:br/>
      </w:r>
      <w:r>
        <w:rPr>
          <w:rFonts w:hint="eastAsia"/>
        </w:rPr>
        <w:t>　　　　三、手机膜市场机会</w:t>
      </w:r>
      <w:r>
        <w:rPr>
          <w:rFonts w:hint="eastAsia"/>
        </w:rPr>
        <w:br/>
      </w:r>
      <w:r>
        <w:rPr>
          <w:rFonts w:hint="eastAsia"/>
        </w:rPr>
        <w:t>　　　　四、手机膜市场威胁</w:t>
      </w:r>
      <w:r>
        <w:rPr>
          <w:rFonts w:hint="eastAsia"/>
        </w:rPr>
        <w:br/>
      </w:r>
      <w:r>
        <w:rPr>
          <w:rFonts w:hint="eastAsia"/>
        </w:rPr>
        <w:t>　　第二节 手机膜行业风险及对策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2024-2025年手机膜行业发展环境分析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[中⋅智林⋅]手机膜行业发展建议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手机膜行业历程</w:t>
      </w:r>
      <w:r>
        <w:rPr>
          <w:rFonts w:hint="eastAsia"/>
        </w:rPr>
        <w:br/>
      </w:r>
      <w:r>
        <w:rPr>
          <w:rFonts w:hint="eastAsia"/>
        </w:rPr>
        <w:t>　　图表 手机膜行业生命周期</w:t>
      </w:r>
      <w:r>
        <w:rPr>
          <w:rFonts w:hint="eastAsia"/>
        </w:rPr>
        <w:br/>
      </w:r>
      <w:r>
        <w:rPr>
          <w:rFonts w:hint="eastAsia"/>
        </w:rPr>
        <w:t>　　图表 手机膜行业产业链分析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ca66efd444d44" w:history="1">
        <w:r>
          <w:rPr>
            <w:rStyle w:val="Hyperlink"/>
          </w:rPr>
          <w:t>2025-2031年中国手机膜行业发展研究分析与市场前景预测报告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ca66efd444d44" w:history="1">
        <w:r>
          <w:rPr>
            <w:rStyle w:val="Hyperlink"/>
          </w:rPr>
          <w:t>https://www.20087.com/0/99/ShouJiMoFaZhanQianJingFenXi.html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热点：新买的手机有必要贴膜吗、手机膜有气泡怎么去除、保护膜太薄怎么撕、手机膜怎么撕下来、手机膜是什么、手机膜水凝膜好还是钢化膜好、直屏手机用什么膜最好、手机膜撕不下来怎么办、手机壳品牌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44db2e42f475f" w:history="1">
      <w:r>
        <w:rPr>
          <w:rStyle w:val="Hyperlink"/>
        </w:rPr>
        <w:t>2025-2031年中国手机膜行业发展研究分析与市场前景预测报告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ouJiMoFaZhanQianJingFenXi.html" TargetMode="External" Id="Rafdca66efd44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ouJiMoFaZhanQianJingFenXi.html" TargetMode="External" Id="Ree944db2e42f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2025-01-15T05:45:00Z</dcterms:created>
  <dcterms:modified xsi:type="dcterms:W3CDTF">2025-01-15T06:45:00Z</dcterms:modified>
  <dc:subject>2025-2031年中国手机膜行业发展研究分析与市场前景预测报告</dc:subject>
  <dc:title>2025-2031年中国手机膜行业发展研究分析与市场前景预测报告</dc:title>
  <cp:keywords>2025-2031年中国手机膜行业发展研究分析与市场前景预测报告</cp:keywords>
  <dc:description>2025-2031年中国手机膜行业发展研究分析与市场前景预测报告</dc:description>
</cp:coreProperties>
</file>