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60eaaa08c43a4" w:history="1">
              <w:r>
                <w:rPr>
                  <w:rStyle w:val="Hyperlink"/>
                </w:rPr>
                <w:t>2025-2031年中国三级酱油市场深度剖析及发展趋势预测报告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60eaaa08c43a4" w:history="1">
              <w:r>
                <w:rPr>
                  <w:rStyle w:val="Hyperlink"/>
                </w:rPr>
                <w:t>2025-2031年中国三级酱油市场深度剖析及发展趋势预测报告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60eaaa08c43a4" w:history="1">
                <w:r>
                  <w:rPr>
                    <w:rStyle w:val="Hyperlink"/>
                  </w:rPr>
                  <w:t>https://www.20087.com/1/20/SanJiJiangYouShiChangXingQingBaoGao.html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酱油是酱油的一种，通常是指经过较长时间发酵而成的酱油，其色泽较深，味道浓郁。近年来，随着消费者对食品品质要求的提高以及对传统调味品的重新认识，三级酱油的市场需求有所增长。目前市场上，三级酱油的品牌和种类繁多，涵盖了传统工艺与现代技术相结合的产品。随着生产工艺的不断改进，三级酱油的品质得以提升，满足了消费者对于健康、美味调味品的需求。此外，一些高端品牌还推出了添加特殊成分的三级酱油，如添加天然香料、草本植物等，以满足消费者对口味多样性的追求。</w:t>
      </w:r>
      <w:r>
        <w:rPr>
          <w:rFonts w:hint="eastAsia"/>
        </w:rPr>
        <w:br/>
      </w:r>
      <w:r>
        <w:rPr>
          <w:rFonts w:hint="eastAsia"/>
        </w:rPr>
        <w:t>　　未来，三级酱油的发展将更加注重品质提升和健康导向。一方面，随着消费者对食品健康属性的关注度不断提高，三级酱油将更加注重采用优质的原料和更加健康的生产工艺，如减少添加剂的使用，采用天然发酵方式等。另一方面，随着市场细分化趋势的加深，三级酱油将推出更多针对特定消费群体的产品，如低钠酱油、有机酱油等，以满足不同消费者的需求。此外，三级酱油的品牌建设和市场推广也将更加注重差异化和个性化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60eaaa08c43a4" w:history="1">
        <w:r>
          <w:rPr>
            <w:rStyle w:val="Hyperlink"/>
          </w:rPr>
          <w:t>2025-2031年中国三级酱油市场深度剖析及发展趋势预测报告</w:t>
        </w:r>
      </w:hyperlink>
      <w:r>
        <w:rPr>
          <w:rFonts w:hint="eastAsia"/>
        </w:rPr>
        <w:t>》依托权威机构及行业协会数据，结合三级酱油行业的宏观环境与微观实践，从三级酱油市场规模、市场需求、技术现状及产业链结构等多维度进行了系统调研与分析。报告通过严谨的研究方法与翔实的数据支持，辅以直观图表，全面剖析了三级酱油行业发展趋势、重点企业表现及市场竞争格局，并通过SWOT分析揭示了行业机遇与潜在风险，为三级酱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2024-2025年中国三级酱油行业发展状况综述</w:t>
      </w:r>
      <w:r>
        <w:rPr>
          <w:rFonts w:hint="eastAsia"/>
        </w:rPr>
        <w:br/>
      </w:r>
      <w:r>
        <w:rPr>
          <w:rFonts w:hint="eastAsia"/>
        </w:rPr>
        <w:t>　　第一节 三级酱油行业简介</w:t>
      </w:r>
      <w:r>
        <w:rPr>
          <w:rFonts w:hint="eastAsia"/>
        </w:rPr>
        <w:br/>
      </w:r>
      <w:r>
        <w:rPr>
          <w:rFonts w:hint="eastAsia"/>
        </w:rPr>
        <w:t>　　　　一、三级酱油行业界定及分类</w:t>
      </w:r>
      <w:r>
        <w:rPr>
          <w:rFonts w:hint="eastAsia"/>
        </w:rPr>
        <w:br/>
      </w:r>
      <w:r>
        <w:rPr>
          <w:rFonts w:hint="eastAsia"/>
        </w:rPr>
        <w:t>　　　　二、三级酱油行业特征</w:t>
      </w:r>
      <w:r>
        <w:rPr>
          <w:rFonts w:hint="eastAsia"/>
        </w:rPr>
        <w:br/>
      </w:r>
      <w:r>
        <w:rPr>
          <w:rFonts w:hint="eastAsia"/>
        </w:rPr>
        <w:t>　　第二节 三级酱油行业相关政策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二、其他三级酱油相关政策</w:t>
      </w:r>
      <w:r>
        <w:rPr>
          <w:rFonts w:hint="eastAsia"/>
        </w:rPr>
        <w:br/>
      </w:r>
      <w:r>
        <w:rPr>
          <w:rFonts w:hint="eastAsia"/>
        </w:rPr>
        <w:t>　　第三节 三级酱油政策发展环境</w:t>
      </w:r>
      <w:r>
        <w:rPr>
          <w:rFonts w:hint="eastAsia"/>
        </w:rPr>
        <w:br/>
      </w:r>
      <w:r>
        <w:rPr>
          <w:rFonts w:hint="eastAsia"/>
        </w:rPr>
        <w:t>　　　　一、三级酱油产业振兴规划</w:t>
      </w:r>
      <w:r>
        <w:rPr>
          <w:rFonts w:hint="eastAsia"/>
        </w:rPr>
        <w:br/>
      </w:r>
      <w:r>
        <w:rPr>
          <w:rFonts w:hint="eastAsia"/>
        </w:rPr>
        <w:t>　　　　二、三级酱油产业发展规划</w:t>
      </w:r>
      <w:r>
        <w:rPr>
          <w:rFonts w:hint="eastAsia"/>
        </w:rPr>
        <w:br/>
      </w:r>
      <w:r>
        <w:rPr>
          <w:rFonts w:hint="eastAsia"/>
        </w:rPr>
        <w:t>　　　　三、三级酱油行业标准政策</w:t>
      </w:r>
      <w:r>
        <w:rPr>
          <w:rFonts w:hint="eastAsia"/>
        </w:rPr>
        <w:br/>
      </w:r>
      <w:r>
        <w:rPr>
          <w:rFonts w:hint="eastAsia"/>
        </w:rPr>
        <w:t>　　　　四、三级酱油市场应用政策</w:t>
      </w:r>
      <w:r>
        <w:rPr>
          <w:rFonts w:hint="eastAsia"/>
        </w:rPr>
        <w:br/>
      </w:r>
      <w:r>
        <w:rPr>
          <w:rFonts w:hint="eastAsia"/>
        </w:rPr>
        <w:t>　　　　五、三级酱油财政税收政策</w:t>
      </w:r>
      <w:r>
        <w:rPr>
          <w:rFonts w:hint="eastAsia"/>
        </w:rPr>
        <w:br/>
      </w:r>
      <w:r>
        <w:rPr>
          <w:rFonts w:hint="eastAsia"/>
        </w:rPr>
        <w:t>　　第四节 中国三级酱油行业发展状况</w:t>
      </w:r>
      <w:r>
        <w:rPr>
          <w:rFonts w:hint="eastAsia"/>
        </w:rPr>
        <w:br/>
      </w:r>
      <w:r>
        <w:rPr>
          <w:rFonts w:hint="eastAsia"/>
        </w:rPr>
        <w:t>　　　　一、三级酱油行业发展历程</w:t>
      </w:r>
      <w:r>
        <w:rPr>
          <w:rFonts w:hint="eastAsia"/>
        </w:rPr>
        <w:br/>
      </w:r>
      <w:r>
        <w:rPr>
          <w:rFonts w:hint="eastAsia"/>
        </w:rPr>
        <w:t>　　　　二、三级酱油行业发展面临的问题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2024-2025年三级酱油行业技术发展现状及趋势分析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中国三级酱油行业供需状况分析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2019-2024年中国三级酱油行业总体规模</w:t>
      </w:r>
      <w:r>
        <w:rPr>
          <w:rFonts w:hint="eastAsia"/>
        </w:rPr>
        <w:br/>
      </w:r>
      <w:r>
        <w:rPr>
          <w:rFonts w:hint="eastAsia"/>
        </w:rPr>
        <w:t>　　第二节 三级酱油行业产量情况分析及预测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一、2019-2024年三级酱油行业产量统计分析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二、2025-2031年三级酱油行业产量预测分析</w:t>
      </w:r>
      <w:r>
        <w:rPr>
          <w:rFonts w:hint="eastAsia"/>
        </w:rPr>
        <w:br/>
      </w:r>
      <w:r>
        <w:rPr>
          <w:rFonts w:hint="eastAsia"/>
        </w:rPr>
        <w:t>　　第三节 三级酱油市场容量调研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一、2019-2024年三级酱油市场容量分析</w:t>
      </w:r>
      <w:r>
        <w:rPr>
          <w:rFonts w:hint="eastAsia"/>
        </w:rPr>
        <w:br/>
      </w:r>
      <w:r>
        <w:rPr>
          <w:rFonts w:hint="eastAsia"/>
        </w:rPr>
        <w:t>　　　　二、三级酱油产能配置与产能利用率调查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三、2025-2031年三级酱油市场容量预测</w:t>
      </w:r>
      <w:r>
        <w:rPr>
          <w:rFonts w:hint="eastAsia"/>
        </w:rPr>
        <w:br/>
      </w:r>
      <w:r>
        <w:rPr>
          <w:rFonts w:hint="eastAsia"/>
        </w:rPr>
        <w:t>　　第四节 三级酱油行业需求情况调研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一、2019-2024年三级酱油行业需求调研分析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二、2025-2031年三级酱油行业需求预测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中国三级酱油行情走势及影响要素分析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2024-2025年三级酱油行情走势回顾</w:t>
      </w:r>
      <w:r>
        <w:rPr>
          <w:rFonts w:hint="eastAsia"/>
        </w:rPr>
        <w:br/>
      </w:r>
      <w:r>
        <w:rPr>
          <w:rFonts w:hint="eastAsia"/>
        </w:rPr>
        <w:t>　　第二节 当前三级酱油市场行情分析</w:t>
      </w:r>
      <w:r>
        <w:rPr>
          <w:rFonts w:hint="eastAsia"/>
        </w:rPr>
        <w:br/>
      </w:r>
      <w:r>
        <w:rPr>
          <w:rFonts w:hint="eastAsia"/>
        </w:rPr>
        <w:t>　　第三节 影响三级酱油市场行情要素分析</w:t>
      </w:r>
      <w:r>
        <w:rPr>
          <w:rFonts w:hint="eastAsia"/>
        </w:rPr>
        <w:br/>
      </w:r>
      <w:r>
        <w:rPr>
          <w:rFonts w:hint="eastAsia"/>
        </w:rPr>
        <w:t>　　第四节 三级酱油价格风险规避策略研究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2025-2031年三级酱油行情走势预测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2019-2024年中国三级酱油行业重点区域发展分析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一、中国三级酱油行业重点区域市场结构变化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三、**地区三级酱油行业发展分析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四、**地区三级酱油行业发展分析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五、**地区三级酱油行业发展分析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六、**地区三级酱油行业发展分析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三级酱油行业产业链分析及对行业的影响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三级酱油上游原料产业链发展状况分析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三级酱油下游需求产业链发展情况分析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上下游行业对三级酱油行业的影响分析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三级酱油行业竞争格局分析</w:t>
      </w:r>
      <w:r>
        <w:rPr>
          <w:rFonts w:hint="eastAsia"/>
        </w:rPr>
        <w:br/>
      </w:r>
      <w:r>
        <w:rPr>
          <w:rFonts w:hint="eastAsia"/>
        </w:rPr>
        <w:t>　　第一节 三级酱油行业集中度分析</w:t>
      </w:r>
      <w:r>
        <w:rPr>
          <w:rFonts w:hint="eastAsia"/>
        </w:rPr>
        <w:br/>
      </w:r>
      <w:r>
        <w:rPr>
          <w:rFonts w:hint="eastAsia"/>
        </w:rPr>
        <w:t>　　　　一、三级酱油市场集中度分析</w:t>
      </w:r>
      <w:r>
        <w:rPr>
          <w:rFonts w:hint="eastAsia"/>
        </w:rPr>
        <w:br/>
      </w:r>
      <w:r>
        <w:rPr>
          <w:rFonts w:hint="eastAsia"/>
        </w:rPr>
        <w:t>　　　　二、三级酱油企业集中度分析</w:t>
      </w:r>
      <w:r>
        <w:rPr>
          <w:rFonts w:hint="eastAsia"/>
        </w:rPr>
        <w:br/>
      </w:r>
      <w:r>
        <w:rPr>
          <w:rFonts w:hint="eastAsia"/>
        </w:rPr>
        <w:t>　　　　三、三级酱油区域集中度分析</w:t>
      </w:r>
      <w:r>
        <w:rPr>
          <w:rFonts w:hint="eastAsia"/>
        </w:rPr>
        <w:br/>
      </w:r>
      <w:r>
        <w:rPr>
          <w:rFonts w:hint="eastAsia"/>
        </w:rPr>
        <w:t>　　第二节 三级酱油行业竞争格局分析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一、2024-2025年三级酱油行业竞争分析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二、2024-2025年中外三级酱油产品竞争分析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三、2019-2024年中国三级酱油市场竞争分析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四、2025-2031年国内主要三级酱油企业动向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三级酱油重点企业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三级酱油重点企业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三级酱油重点企业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三级酱油重点企业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三级酱油重点企业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三级酱油产业投资策略</w:t>
      </w:r>
      <w:r>
        <w:rPr>
          <w:rFonts w:hint="eastAsia"/>
        </w:rPr>
        <w:br/>
      </w:r>
      <w:r>
        <w:rPr>
          <w:rFonts w:hint="eastAsia"/>
        </w:rPr>
        <w:t>　　第一节 三级酱油产品定位策略</w:t>
      </w:r>
      <w:r>
        <w:rPr>
          <w:rFonts w:hint="eastAsia"/>
        </w:rPr>
        <w:br/>
      </w:r>
      <w:r>
        <w:rPr>
          <w:rFonts w:hint="eastAsia"/>
        </w:rPr>
        <w:t>　　　　一、三级酱油市场细分策略</w:t>
      </w:r>
      <w:r>
        <w:rPr>
          <w:rFonts w:hint="eastAsia"/>
        </w:rPr>
        <w:br/>
      </w:r>
      <w:r>
        <w:rPr>
          <w:rFonts w:hint="eastAsia"/>
        </w:rPr>
        <w:t>　　　　二、三级酱油目标市场的选择</w:t>
      </w:r>
      <w:r>
        <w:rPr>
          <w:rFonts w:hint="eastAsia"/>
        </w:rPr>
        <w:br/>
      </w:r>
      <w:r>
        <w:rPr>
          <w:rFonts w:hint="eastAsia"/>
        </w:rPr>
        <w:t>　　第二节 三级酱油产品开发策略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三级酱油渠道销售策略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二、三级酱油市场投资建议</w:t>
      </w:r>
      <w:r>
        <w:rPr>
          <w:rFonts w:hint="eastAsia"/>
        </w:rPr>
        <w:br/>
      </w:r>
      <w:r>
        <w:rPr>
          <w:rFonts w:hint="eastAsia"/>
        </w:rPr>
        <w:t>　　第四节 三级酱油品牌经营策略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三级酱油服务策略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三级酱油行业风险分析</w:t>
      </w:r>
      <w:r>
        <w:rPr>
          <w:rFonts w:hint="eastAsia"/>
        </w:rPr>
        <w:br/>
      </w:r>
      <w:r>
        <w:rPr>
          <w:rFonts w:hint="eastAsia"/>
        </w:rPr>
        <w:t>　　　　一、三级酱油市场竞争风险</w:t>
      </w:r>
      <w:r>
        <w:rPr>
          <w:rFonts w:hint="eastAsia"/>
        </w:rPr>
        <w:br/>
      </w:r>
      <w:r>
        <w:rPr>
          <w:rFonts w:hint="eastAsia"/>
        </w:rPr>
        <w:t>　　　　二、三级酱油原材料压力风险分析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三、三级酱油技术风险分析</w:t>
      </w:r>
      <w:r>
        <w:rPr>
          <w:rFonts w:hint="eastAsia"/>
        </w:rPr>
        <w:br/>
      </w:r>
      <w:r>
        <w:rPr>
          <w:rFonts w:hint="eastAsia"/>
        </w:rPr>
        <w:t>　　　　四、三级酱油政策和体制风险</w:t>
      </w:r>
      <w:r>
        <w:rPr>
          <w:rFonts w:hint="eastAsia"/>
        </w:rPr>
        <w:br/>
      </w:r>
      <w:r>
        <w:rPr>
          <w:rFonts w:hint="eastAsia"/>
        </w:rPr>
        <w:t>　　　　五、三级酱油行业进入退出风险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2025-2031年三级酱油行业市场风险分析</w:t>
      </w:r>
      <w:r>
        <w:rPr>
          <w:rFonts w:hint="eastAsia"/>
        </w:rPr>
        <w:br/>
      </w:r>
      <w:r>
        <w:rPr>
          <w:rFonts w:hint="eastAsia"/>
        </w:rPr>
        <w:t>　　　　一、三级酱油市场供需风险</w:t>
      </w:r>
      <w:r>
        <w:rPr>
          <w:rFonts w:hint="eastAsia"/>
        </w:rPr>
        <w:br/>
      </w:r>
      <w:r>
        <w:rPr>
          <w:rFonts w:hint="eastAsia"/>
        </w:rPr>
        <w:t>　　　　二、三级酱油价格风险</w:t>
      </w:r>
      <w:r>
        <w:rPr>
          <w:rFonts w:hint="eastAsia"/>
        </w:rPr>
        <w:br/>
      </w:r>
      <w:r>
        <w:rPr>
          <w:rFonts w:hint="eastAsia"/>
        </w:rPr>
        <w:t>　　　　三、三级酱油竞争风险</w:t>
      </w:r>
      <w:r>
        <w:rPr>
          <w:rFonts w:hint="eastAsia"/>
        </w:rPr>
        <w:br/>
      </w:r>
      <w:r>
        <w:rPr>
          <w:rFonts w:hint="eastAsia"/>
        </w:rPr>
        <w:t>　　第三节 2025-2031年三级酱油行业投资风险及控制策略分析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一、三级酱油行业市场风险及控制策略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二、三级酱油行业政策风险及控制策略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三、三级酱油行业经营风险及控制策略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四、三级酱油同业竞争风险及控制策略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五、三级酱油行业其他风险及控制策略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三级酱油行业投资机会分析研究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2025-2031年三级酱油行业主要区域投资机会分析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2025-2031年三级酱油行业出口市场投资机会分析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2025-2031年三级酱油行业企业的多元化投资机会分析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三级酱油市场预测及三级酱油项目投资建议</w:t>
      </w:r>
      <w:r>
        <w:rPr>
          <w:rFonts w:hint="eastAsia"/>
        </w:rPr>
        <w:br/>
      </w:r>
      <w:r>
        <w:rPr>
          <w:rFonts w:hint="eastAsia"/>
        </w:rPr>
        <w:t>　　第一节 中国三级酱油行业生产、营销企业投资运作模式分析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三级酱油行业外销与内销优势分析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2025-2031年中国三级酱油行业市场规模及增长趋势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2025-2031年中国三级酱油行业投资规模预测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2025-2031年三级酱油行业市场盈利预测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(中^智^林)三级酱油行业项目投资建议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一、三级酱油技术应用注意事项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二、三级酱油项目投资注意事项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三、三级酱油生产开发注意事项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四、三级酱油销售注意事项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三级酱油行业类别</w:t>
      </w:r>
      <w:r>
        <w:rPr>
          <w:rFonts w:hint="eastAsia"/>
        </w:rPr>
        <w:br/>
      </w:r>
      <w:r>
        <w:rPr>
          <w:rFonts w:hint="eastAsia"/>
        </w:rPr>
        <w:t>　　图表 三级酱油行业产业链调研</w:t>
      </w:r>
      <w:r>
        <w:rPr>
          <w:rFonts w:hint="eastAsia"/>
        </w:rPr>
        <w:br/>
      </w:r>
      <w:r>
        <w:rPr>
          <w:rFonts w:hint="eastAsia"/>
        </w:rPr>
        <w:t>　　图表 三级酱油行业现状</w:t>
      </w:r>
      <w:r>
        <w:rPr>
          <w:rFonts w:hint="eastAsia"/>
        </w:rPr>
        <w:br/>
      </w:r>
      <w:r>
        <w:rPr>
          <w:rFonts w:hint="eastAsia"/>
        </w:rPr>
        <w:t>　　图表 三级酱油行业标准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2025年中国三级酱油行业产能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2019-2024年中国三级酱油行业产量统计</w:t>
      </w:r>
      <w:r>
        <w:rPr>
          <w:rFonts w:hint="eastAsia"/>
        </w:rPr>
        <w:br/>
      </w:r>
      <w:r>
        <w:rPr>
          <w:rFonts w:hint="eastAsia"/>
        </w:rPr>
        <w:t>　　图表 三级酱油行业动态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2019-2024年中国三级酱油市场需求量</w:t>
      </w:r>
      <w:r>
        <w:rPr>
          <w:rFonts w:hint="eastAsia"/>
        </w:rPr>
        <w:br/>
      </w:r>
      <w:r>
        <w:rPr>
          <w:rFonts w:hint="eastAsia"/>
        </w:rPr>
        <w:t>　　图表 2025年中国三级酱油行业需求区域调研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2019-2024年中国三级酱油行情</w:t>
      </w:r>
      <w:r>
        <w:rPr>
          <w:rFonts w:hint="eastAsia"/>
        </w:rPr>
        <w:br/>
      </w:r>
      <w:r>
        <w:rPr>
          <w:rFonts w:hint="eastAsia"/>
        </w:rPr>
        <w:t>　　图表 2019-2024年中国三级酱油价格走势图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2019-2024年中国三级酱油进口统计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2019-2024年中国三级酱油出口统计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**地区三级酱油市场规模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**地区三级酱油市场调研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**地区三级酱油市场规模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**地区三级酱油市场调研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三级酱油行业竞争对手分析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2025-2031年中国三级酱油行业市场规模预测</w:t>
      </w:r>
      <w:r>
        <w:rPr>
          <w:rFonts w:hint="eastAsia"/>
        </w:rPr>
        <w:br/>
      </w:r>
      <w:r>
        <w:rPr>
          <w:rFonts w:hint="eastAsia"/>
        </w:rPr>
        <w:t>　　图表 三级酱油行业准入条件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2025-2031年中国三级酱油行业发展趋势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2025-2031年中国三级酱油市场前景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60eaaa08c43a4" w:history="1">
        <w:r>
          <w:rPr>
            <w:rStyle w:val="Hyperlink"/>
          </w:rPr>
          <w:t>2025-2031年中国三级酱油市场深度剖析及发展趋势预测报告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60eaaa08c43a4" w:history="1">
        <w:r>
          <w:rPr>
            <w:rStyle w:val="Hyperlink"/>
          </w:rPr>
          <w:t>https://www.20087.com/1/20/SanJiJiangYouShiChangXingQingBaoGao.html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三级有什么危害、三级酱油和一级酱油有什么区别、三级酱油是劣质酱油吗、三级酱油和特级酱油的区别、酱油几级是代表什么、三级酱油与一级的区别、中国十大顶级酱油、三级酱油和二级的有什么区别、吃三级酱油有什么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a4a0b0b94159" w:history="1">
      <w:r>
        <w:rPr>
          <w:rStyle w:val="Hyperlink"/>
        </w:rPr>
        <w:t>2025-2031年中国三级酱油市场深度剖析及发展趋势预测报告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JiJiangYouShiChangXingQingBaoGao.html" TargetMode="External" Id="Re4660eaaa08c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JiJiangYouShiChangXingQingBaoGao.html" TargetMode="External" Id="Rf2dea4a0b0b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2024-11-13T07:12:00Z</dcterms:created>
  <dcterms:modified xsi:type="dcterms:W3CDTF">2024-11-13T08:12:00Z</dcterms:modified>
  <dc:subject>2025-2031年中国三级酱油市场深度剖析及发展趋势预测报告</dc:subject>
  <dc:title>2025-2031年中国三级酱油市场深度剖析及发展趋势预测报告</dc:title>
  <cp:keywords>2025-2031年中国三级酱油市场深度剖析及发展趋势预测报告</cp:keywords>
  <dc:description>2025-2031年中国三级酱油市场深度剖析及发展趋势预测报告</dc:description>
</cp:coreProperties>
</file>