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b857c321b4250" w:history="1">
              <w:r>
                <w:rPr>
                  <w:rStyle w:val="Hyperlink"/>
                </w:rPr>
                <w:t>2026-2032年中国功能性软糖市场研究及前景趋势报告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b857c321b4250" w:history="1">
              <w:r>
                <w:rPr>
                  <w:rStyle w:val="Hyperlink"/>
                </w:rPr>
                <w:t>2026-2032年中国功能性软糖市场研究及前景趋势报告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b857c321b4250" w:history="1">
                <w:r>
                  <w:rPr>
                    <w:rStyle w:val="Hyperlink"/>
                  </w:rPr>
                  <w:t>https://www.20087.com/9/10/GongNengXingRuanTangShiChangQianJing.html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软糖是一类兼具零食属性与健康功效的膳食补充剂载体，通过添加维生素、矿物质、益生菌、胶原蛋白或植物提取物等活性成分，满足消费者对便捷营养摄入的需求。功能性软糖采用明胶或植物胶（如果胶、淀粉）为基质，强调口感Q弹、低糖/无糖及天然色素使用；生产工艺需精确控制水分活度与pH值以保障活性成分稳定性。在“零食营养化”趋势下，功能性软糖已覆盖免疫支持、护眼、助眠及肠道健康等多个细分场景。然而，热敏性成分（如益生菌）在高温熬煮过程中易失活，且软糖基质对脂溶性成分包埋效率低，制约功效释放。</w:t>
      </w:r>
      <w:r>
        <w:rPr>
          <w:rFonts w:hint="eastAsia"/>
        </w:rPr>
        <w:br/>
      </w:r>
      <w:r>
        <w:rPr>
          <w:rFonts w:hint="eastAsia"/>
        </w:rPr>
        <w:t>　　未来，功能性软糖将聚焦于活性成分稳态化、个性化配方与清洁标签三大方向。微胶囊化与低温成型工艺可保护益生菌、Omega-3等敏感成分；3D打印技术实现剂量精准定制与多层缓释结构。在成分创新上，适应原草本提取物（如南非醉茄）、NAD+前体等前沿营养素正被引入；无明胶、无人工甜味剂的清洁标签产品成为高端市场标配。此外，基因检测联动的个性化软糖订阅服务兴起，推动精准营养落地。在全球健康消费年轻化与自我保健意识提升背景下，功能性软糖将从大众保健品升级为融合美味、科学验证与数字健康管理的新一代营养交付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b857c321b4250" w:history="1">
        <w:r>
          <w:rPr>
            <w:rStyle w:val="Hyperlink"/>
          </w:rPr>
          <w:t>2026-2032年中国功能性软糖市场研究及前景趋势报告</w:t>
        </w:r>
      </w:hyperlink>
      <w:r>
        <w:rPr>
          <w:rFonts w:hint="eastAsia"/>
        </w:rPr>
        <w:t>》系统梳理了功能性软糖行业的市场规模、技术现状及产业链结构，结合详实数据分析了功能性软糖行业需求、价格动态与竞争格局，科学预测了功能性软糖发展趋势与市场前景，重点解读了行业内重点企业的战略布局与品牌影响力，同时对市场竞争与集中度进行了评估。此外，报告还细分了市场领域，揭示了功能性软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明胶软糖</w:t>
      </w:r>
      <w:r>
        <w:rPr>
          <w:rFonts w:hint="eastAsia"/>
        </w:rPr>
        <w:br/>
      </w:r>
      <w:r>
        <w:rPr>
          <w:rFonts w:hint="eastAsia"/>
        </w:rPr>
        <w:t>　　　　1.2.3 素食软糖</w:t>
      </w:r>
      <w:r>
        <w:rPr>
          <w:rFonts w:hint="eastAsia"/>
        </w:rPr>
        <w:br/>
      </w:r>
      <w:r>
        <w:rPr>
          <w:rFonts w:hint="eastAsia"/>
        </w:rPr>
        <w:t>　　1.3 从不同应用，功能性软糖主要包括如下几个方面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维生素软糖</w:t>
      </w:r>
      <w:r>
        <w:rPr>
          <w:rFonts w:hint="eastAsia"/>
        </w:rPr>
        <w:br/>
      </w:r>
      <w:r>
        <w:rPr>
          <w:rFonts w:hint="eastAsia"/>
        </w:rPr>
        <w:t>　　　　1.3.3 DHA和Omega-3软糖</w:t>
      </w:r>
      <w:r>
        <w:rPr>
          <w:rFonts w:hint="eastAsia"/>
        </w:rPr>
        <w:br/>
      </w:r>
      <w:r>
        <w:rPr>
          <w:rFonts w:hint="eastAsia"/>
        </w:rPr>
        <w:t>　　　　1.3.4 益生菌软糖</w:t>
      </w:r>
      <w:r>
        <w:rPr>
          <w:rFonts w:hint="eastAsia"/>
        </w:rPr>
        <w:br/>
      </w:r>
      <w:r>
        <w:rPr>
          <w:rFonts w:hint="eastAsia"/>
        </w:rPr>
        <w:t>　　　　1.3.5 植物提取软糖</w:t>
      </w:r>
      <w:r>
        <w:rPr>
          <w:rFonts w:hint="eastAsia"/>
        </w:rPr>
        <w:br/>
      </w:r>
      <w:r>
        <w:rPr>
          <w:rFonts w:hint="eastAsia"/>
        </w:rPr>
        <w:t>　　　　1.3.6 其他软糖</w:t>
      </w:r>
      <w:r>
        <w:rPr>
          <w:rFonts w:hint="eastAsia"/>
        </w:rPr>
        <w:br/>
      </w:r>
      <w:r>
        <w:rPr>
          <w:rFonts w:hint="eastAsia"/>
        </w:rPr>
        <w:t>　　1.4 中国功能性软糖发展现状及未来趋势（2021-2032）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中国市场功能性软糖收入及增长率（2021-2032）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中国市场功能性软糖销量及增长率（2021-2032）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中国市场主要功能性软糖厂商分析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中国市场主要厂商功能性软糖销量及市场占有率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中国市场主要厂商功能性软糖销量（2021-2026）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中国市场主要厂商功能性软糖销量市场份额（2021-2026）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中国市场主要厂商功能性软糖收入及市场占有率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中国市场主要厂商功能性软糖收入（2021-2026）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中国市场主要厂商功能性软糖收入市场份额（2021-2026）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2025年中国市场主要厂商功能性软糖收入排名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中国市场主要厂商功能性软糖价格（2021-2026）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中国市场主要厂商功能性软糖总部及产地分布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中国市场主要厂商成立时间及功能性软糖商业化日期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中国市场主要厂商功能性软糖产品类型及应用</w:t>
      </w:r>
      <w:r>
        <w:rPr>
          <w:rFonts w:hint="eastAsia"/>
        </w:rPr>
        <w:br/>
      </w:r>
      <w:r>
        <w:rPr>
          <w:rFonts w:hint="eastAsia"/>
        </w:rPr>
        <w:t>　　2.7 功能性软糖行业集中度、竞争程度分析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功能性软糖行业集中度分析：2025年中国Top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中国市场功能性软糖第一梯队、第二梯队和第三梯队厂商（品牌）及2025年市场份额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重点企业（27）在中国市场功能性软糖销量、收入、价格及毛利率（2021-2026）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不同产品类型功能性软糖分析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中国市场不同产品类型功能性软糖销量（2021-2032）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中国市场不同产品类型功能性软糖销量预测（2027-2032）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中国市场不同产品类型功能性软糖规模（2021-2032）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中国市场不同产品类型功能性软糖规模预测（2027-2032）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不同应用功能性软糖分析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中国市场不同应用功能性软糖销量（2021-2032）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中国市场不同应用功能性软糖销量预测（2027-2032）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中国市场不同应用功能性软糖规模（2021-2032）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中国市场不同应用功能性软糖规模预测（2027-2032）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功能性软糖行业发展分析---发展趋势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功能性软糖行业发展分析---厂商壁垒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功能性软糖行业发展分析---驱动因素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功能性软糖行业发展分析---制约因素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功能性软糖中国企业SWOT分析</w:t>
      </w:r>
      <w:r>
        <w:rPr>
          <w:rFonts w:hint="eastAsia"/>
        </w:rPr>
        <w:br/>
      </w:r>
      <w:r>
        <w:rPr>
          <w:rFonts w:hint="eastAsia"/>
        </w:rPr>
        <w:t>　　6.6 功能性软糖行业发展分析---行业政策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功能性软糖行业产业链简介</w:t>
      </w:r>
      <w:r>
        <w:rPr>
          <w:rFonts w:hint="eastAsia"/>
        </w:rPr>
        <w:br/>
      </w:r>
      <w:r>
        <w:rPr>
          <w:rFonts w:hint="eastAsia"/>
        </w:rPr>
        <w:t>　　7.2 功能性软糖产业链分析-上游</w:t>
      </w:r>
      <w:r>
        <w:rPr>
          <w:rFonts w:hint="eastAsia"/>
        </w:rPr>
        <w:br/>
      </w:r>
      <w:r>
        <w:rPr>
          <w:rFonts w:hint="eastAsia"/>
        </w:rPr>
        <w:t>　　7.3 功能性软糖产业链分析-中游</w:t>
      </w:r>
      <w:r>
        <w:rPr>
          <w:rFonts w:hint="eastAsia"/>
        </w:rPr>
        <w:br/>
      </w:r>
      <w:r>
        <w:rPr>
          <w:rFonts w:hint="eastAsia"/>
        </w:rPr>
        <w:t>　　7.4 功能性软糖产业链分析-下游</w:t>
      </w:r>
      <w:r>
        <w:rPr>
          <w:rFonts w:hint="eastAsia"/>
        </w:rPr>
        <w:br/>
      </w:r>
      <w:r>
        <w:rPr>
          <w:rFonts w:hint="eastAsia"/>
        </w:rPr>
        <w:t>　　7.5 功能性软糖行业采购模式</w:t>
      </w:r>
      <w:r>
        <w:rPr>
          <w:rFonts w:hint="eastAsia"/>
        </w:rPr>
        <w:br/>
      </w:r>
      <w:r>
        <w:rPr>
          <w:rFonts w:hint="eastAsia"/>
        </w:rPr>
        <w:t>　　7.6 功能性软糖行业生产模式</w:t>
      </w:r>
      <w:r>
        <w:rPr>
          <w:rFonts w:hint="eastAsia"/>
        </w:rPr>
        <w:br/>
      </w:r>
      <w:r>
        <w:rPr>
          <w:rFonts w:hint="eastAsia"/>
        </w:rPr>
        <w:t>　　7.7 功能性软糖行业销售模式及销售渠道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中国本土功能性软糖产能、产量分析</w:t>
      </w:r>
      <w:r>
        <w:rPr>
          <w:rFonts w:hint="eastAsia"/>
        </w:rPr>
        <w:br/>
      </w:r>
      <w:r>
        <w:rPr>
          <w:rFonts w:hint="eastAsia"/>
        </w:rPr>
        <w:t>　　8.1 中国功能性软糖供需现状及预测（2021-2032）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中国功能性软糖进出口分析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中国市场功能性软糖主要进口来源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中国市场主要厂商功能性软糖销量（2021-2026）&amp;（百万粒）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中国市场主要厂商功能性软糖收入份额（2021-2026）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2025年中国主要生产商功能性软糖收入排名（万元）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中国市场主要厂商功能性软糖价格（2021-2026）&amp;（元/千粒）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中国市场主要厂商功能性软糖总部及产地分布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中国市场主要厂商成立时间及功能性软糖商业化日期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中国市场主要厂商功能性软糖产品类型及应用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功能性软糖生产基地、总部、竞争对手及市场地位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功能性软糖产品规格、参数及市场应用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功能性软糖销量（百万粒）、收入（万元）、价格（元/千粒）及毛利率（2021-2026）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中国市场不同产品类型功能性软糖销量（2021-2026）&amp;（百万粒）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中国市场不同产品类型功能性软糖销量市场份额（2021-2026）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中国市场不同产品类型功能性软糖销量预测（2027-2032）&amp;（百万粒）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中国市场不同产品类型功能性软糖销量市场份额预测（2027-2032）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中国市场不同产品类型功能性软糖规模（2021-2026）&amp;（万元）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中国市场不同产品类型功能性软糖规模市场份额（2021-2026）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中国市场不同产品类型功能性软糖规模预测（2027-2032）&amp;（万元）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中国市场不同产品类型功能性软糖规模市场份额预测（2027-2032）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中国市场不同应用功能性软糖销量（2021-2026）&amp;（百万粒）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158： 中国市场不同应用功能性软糖销量市场份额（2021-2026）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中国市场不同应用功能性软糖销量预测（2027-2032）&amp;（百万粒）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160： 中国市场不同应用功能性软糖销量市场份额预测（2027-2032）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中国市场不同应用功能性软糖规模（2021-2026）&amp;（万元）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中国市场不同应用功能性软糖规模市场份额（2021-2026）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中国市场不同应用功能性软糖规模预测（2027-2032）&amp;（万元）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中国市场不同应用功能性软糖规模市场份额预测（2027-2032）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功能性软糖行业发展分析---发展趋势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功能性软糖行业发展分析---厂商壁垒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功能性软糖行业发展分析---驱动因素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功能性软糖行业发展分析---制约因素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功能性软糖行业相关重点政策一览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功能性软糖行业供应链分析</w:t>
      </w:r>
      <w:r>
        <w:rPr>
          <w:rFonts w:hint="eastAsia"/>
        </w:rPr>
        <w:br/>
      </w:r>
      <w:r>
        <w:rPr>
          <w:rFonts w:hint="eastAsia"/>
        </w:rPr>
        <w:t>　　表 171： 功能性软糖上游原料供应商</w:t>
      </w:r>
      <w:r>
        <w:rPr>
          <w:rFonts w:hint="eastAsia"/>
        </w:rPr>
        <w:br/>
      </w:r>
      <w:r>
        <w:rPr>
          <w:rFonts w:hint="eastAsia"/>
        </w:rPr>
        <w:t>　　表 172： 功能性软糖行业主要下游客户</w:t>
      </w:r>
      <w:r>
        <w:rPr>
          <w:rFonts w:hint="eastAsia"/>
        </w:rPr>
        <w:br/>
      </w:r>
      <w:r>
        <w:rPr>
          <w:rFonts w:hint="eastAsia"/>
        </w:rPr>
        <w:t>　　表 173： 功能性软糖典型经销商</w:t>
      </w:r>
      <w:r>
        <w:rPr>
          <w:rFonts w:hint="eastAsia"/>
        </w:rPr>
        <w:br/>
      </w:r>
      <w:r>
        <w:rPr>
          <w:rFonts w:hint="eastAsia"/>
        </w:rPr>
        <w:t>　　表 174： 中国功能性软糖产量、销量、进口量及出口量（2021-2026）&amp;（百万粒）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175： 中国功能性软糖产量、销量、进口量及出口量预测（2027-2032）&amp;（百万粒）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176： 中国市场功能性软糖主要进口来源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中国市场功能性软糖主要出口目的地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功能性软糖产品图片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明胶软糖产品图片</w:t>
      </w:r>
      <w:r>
        <w:rPr>
          <w:rFonts w:hint="eastAsia"/>
        </w:rPr>
        <w:br/>
      </w:r>
      <w:r>
        <w:rPr>
          <w:rFonts w:hint="eastAsia"/>
        </w:rPr>
        <w:t>　　图 4： 素食软糖产品图片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中国不同应用功能性软糖市场份额2025 &amp; 2032</w:t>
      </w:r>
      <w:r>
        <w:rPr>
          <w:rFonts w:hint="eastAsia"/>
        </w:rPr>
        <w:br/>
      </w:r>
      <w:r>
        <w:rPr>
          <w:rFonts w:hint="eastAsia"/>
        </w:rPr>
        <w:t>　　图 6： 维生素软糖</w:t>
      </w:r>
      <w:r>
        <w:rPr>
          <w:rFonts w:hint="eastAsia"/>
        </w:rPr>
        <w:br/>
      </w:r>
      <w:r>
        <w:rPr>
          <w:rFonts w:hint="eastAsia"/>
        </w:rPr>
        <w:t>　　图 7： DHA和Omega-3软糖</w:t>
      </w:r>
      <w:r>
        <w:rPr>
          <w:rFonts w:hint="eastAsia"/>
        </w:rPr>
        <w:br/>
      </w:r>
      <w:r>
        <w:rPr>
          <w:rFonts w:hint="eastAsia"/>
        </w:rPr>
        <w:t>　　图 8： 益生菌软糖</w:t>
      </w:r>
      <w:r>
        <w:rPr>
          <w:rFonts w:hint="eastAsia"/>
        </w:rPr>
        <w:br/>
      </w:r>
      <w:r>
        <w:rPr>
          <w:rFonts w:hint="eastAsia"/>
        </w:rPr>
        <w:t>　　图 9： 植物提取软糖</w:t>
      </w:r>
      <w:r>
        <w:rPr>
          <w:rFonts w:hint="eastAsia"/>
        </w:rPr>
        <w:br/>
      </w:r>
      <w:r>
        <w:rPr>
          <w:rFonts w:hint="eastAsia"/>
        </w:rPr>
        <w:t>　　图 10： 其他软糖</w:t>
      </w:r>
      <w:r>
        <w:rPr>
          <w:rFonts w:hint="eastAsia"/>
        </w:rPr>
        <w:br/>
      </w:r>
      <w:r>
        <w:rPr>
          <w:rFonts w:hint="eastAsia"/>
        </w:rPr>
        <w:t>　　图 11： 中国市场功能性软糖市场规模，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中国市场功能性软糖收入及增长率（2021-2032）&amp;（万元）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中国市场功能性软糖销量及增长率（2021-2032）&amp;（百万粒）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2025年中国市场主要厂商功能性软糖销量市场份额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2025年中国市场主要厂商功能性软糖收入市场份额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2025年中国市场前五大厂商功能性软糖市场份额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2025年中国市场功能性软糖第一梯队、第二梯队和第三梯队厂商（品牌）及市场份额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中国市场不同产品类型功能性软糖价格走势（2021-2032）&amp;（元/千粒）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19： 中国市场不同应用功能性软糖价格走势（2021-2032）&amp;（元/千粒）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20： 功能性软糖中国企业SWOT分析</w:t>
      </w:r>
      <w:r>
        <w:rPr>
          <w:rFonts w:hint="eastAsia"/>
        </w:rPr>
        <w:br/>
      </w:r>
      <w:r>
        <w:rPr>
          <w:rFonts w:hint="eastAsia"/>
        </w:rPr>
        <w:t>　　图 21： 功能性软糖产业链</w:t>
      </w:r>
      <w:r>
        <w:rPr>
          <w:rFonts w:hint="eastAsia"/>
        </w:rPr>
        <w:br/>
      </w:r>
      <w:r>
        <w:rPr>
          <w:rFonts w:hint="eastAsia"/>
        </w:rPr>
        <w:t>　　图 22： 功能性软糖行业采购模式分析</w:t>
      </w:r>
      <w:r>
        <w:rPr>
          <w:rFonts w:hint="eastAsia"/>
        </w:rPr>
        <w:br/>
      </w:r>
      <w:r>
        <w:rPr>
          <w:rFonts w:hint="eastAsia"/>
        </w:rPr>
        <w:t>　　图 23： 功能性软糖行业生产模式分析</w:t>
      </w:r>
      <w:r>
        <w:rPr>
          <w:rFonts w:hint="eastAsia"/>
        </w:rPr>
        <w:br/>
      </w:r>
      <w:r>
        <w:rPr>
          <w:rFonts w:hint="eastAsia"/>
        </w:rPr>
        <w:t>　　图 24： 功能性软糖行业销售模式分析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中国功能性软糖产能、产量、产能利用率及发展趋势（2021-2032）&amp;（百万粒）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26： 中国功能性软糖产量、市场需求量及发展趋势（2021-2032）&amp;（百万粒）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b857c321b4250" w:history="1">
        <w:r>
          <w:rPr>
            <w:rStyle w:val="Hyperlink"/>
          </w:rPr>
          <w:t>2026-2032年中国功能性软糖市场研究及前景趋势报告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b857c321b4250" w:history="1">
        <w:r>
          <w:rPr>
            <w:rStyle w:val="Hyperlink"/>
          </w:rPr>
          <w:t>https://www.20087.com/9/10/GongNengXingRuanTangShiChangQianJing.html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逍秘糖果被国家正式批准了吗、功能性软糖的风靡很大程度上在于其、最便宜的功能性饮料、功能性软糖面临的市场问题、中国唯一认可的软糖、功能性软糖有哪些、minayo富铁软糖有用吗、功能性软糖生产企业、劲能饮品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d6cd66fa14831" w:history="1">
      <w:r>
        <w:rPr>
          <w:rStyle w:val="Hyperlink"/>
        </w:rPr>
        <w:t>2026-2032年中国功能性软糖市场研究及前景趋势报告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ongNengXingRuanTangShiChangQianJing.html" TargetMode="External" Id="Re4fb857c321b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ongNengXingRuanTangShiChangQianJing.html" TargetMode="External" Id="Rfb4d6cd66fa1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2025-12-04T07:54:26Z</dcterms:created>
  <dcterms:modified xsi:type="dcterms:W3CDTF">2025-12-04T08:54:26Z</dcterms:modified>
  <dc:subject>2026-2032年中国功能性软糖市场研究及前景趋势报告</dc:subject>
  <dc:title>2026-2032年中国功能性软糖市场研究及前景趋势报告</dc:title>
  <cp:keywords>2026-2032年中国功能性软糖市场研究及前景趋势报告</cp:keywords>
  <dc:description>2026-2032年中国功能性软糖市场研究及前景趋势报告</dc:description>
</cp:coreProperties>
</file>