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d64c7f5f04295" w:history="1">
              <w:r>
                <w:rPr>
                  <w:rStyle w:val="Hyperlink"/>
                </w:rPr>
                <w:t>2025-2031年中国速溶茶市场深度剖析及发展趋势预测报告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d64c7f5f04295" w:history="1">
              <w:r>
                <w:rPr>
                  <w:rStyle w:val="Hyperlink"/>
                </w:rPr>
                <w:t>2025-2031年中国速溶茶市场深度剖析及发展趋势预测报告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0d64c7f5f04295" w:history="1">
                <w:r>
                  <w:rPr>
                    <w:rStyle w:val="Hyperlink"/>
                  </w:rPr>
                  <w:t>https://www.20087.com/3/02/SuRongChaDiaoYanBaoGao.html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茶作为一种快捷便利的茶饮形态，已经在全球市场占据一席之地。现代生产技术，包括喷雾干燥和冷冻干燥技术，有效保留了茶叶的香气与营养成分，同时满足了消费者对口感和携带方便的需求。市场细分明显，从传统的绿茶、红茶速溶产品，拓展到了功能茶、混合风味茶等多个品类。</w:t>
      </w:r>
      <w:r>
        <w:rPr>
          <w:rFonts w:hint="eastAsia"/>
        </w:rPr>
        <w:br/>
      </w:r>
      <w:r>
        <w:rPr>
          <w:rFonts w:hint="eastAsia"/>
        </w:rPr>
        <w:t>　　未来速溶茶行业将向更高端化、个性化方向发展，利用天然提取物和低糖无糖配方满足健康饮食趋势。智能化制造与包装技术的应用，将进一步提升生产效率与产品保鲜度。此外，结合可持续发展理念，从茶叶种植源头到包装材料的选择，都将更加注重环保与可持续性。随着消费者对品质生活的追求，融合茶文化与现代生活方式的创新速溶茶产品将成为市场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0d64c7f5f04295" w:history="1">
        <w:r>
          <w:rPr>
            <w:rStyle w:val="Hyperlink"/>
          </w:rPr>
          <w:t>2025-2031年中国速溶茶市场深度剖析及发展趋势预测报告</w:t>
        </w:r>
      </w:hyperlink>
      <w:r>
        <w:rPr>
          <w:rFonts w:hint="eastAsia"/>
        </w:rPr>
        <w:t>》依托权威机构及行业协会数据，结合速溶茶行业的宏观环境与微观实践，从速溶茶市场规模、市场需求、技术现状及产业链结构等多维度进行了系统调研与分析。报告通过严谨的研究方法与翔实的数据支持，辅以直观图表，全面剖析了速溶茶行业发展趋势、重点企业表现及市场竞争格局，并通过SWOT分析揭示了行业机遇与潜在风险，为速溶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2024-2025年中国速溶茶行业发展状况综述</w:t>
      </w:r>
      <w:r>
        <w:rPr>
          <w:rFonts w:hint="eastAsia"/>
        </w:rPr>
        <w:br/>
      </w:r>
      <w:r>
        <w:rPr>
          <w:rFonts w:hint="eastAsia"/>
        </w:rPr>
        <w:t>　　第一节 速溶茶行业简介</w:t>
      </w:r>
      <w:r>
        <w:rPr>
          <w:rFonts w:hint="eastAsia"/>
        </w:rPr>
        <w:br/>
      </w:r>
      <w:r>
        <w:rPr>
          <w:rFonts w:hint="eastAsia"/>
        </w:rPr>
        <w:t>　　　　一、速溶茶行业界定及分类</w:t>
      </w:r>
      <w:r>
        <w:rPr>
          <w:rFonts w:hint="eastAsia"/>
        </w:rPr>
        <w:br/>
      </w:r>
      <w:r>
        <w:rPr>
          <w:rFonts w:hint="eastAsia"/>
        </w:rPr>
        <w:t>　　　　二、速溶茶行业特征</w:t>
      </w:r>
      <w:r>
        <w:rPr>
          <w:rFonts w:hint="eastAsia"/>
        </w:rPr>
        <w:br/>
      </w:r>
      <w:r>
        <w:rPr>
          <w:rFonts w:hint="eastAsia"/>
        </w:rPr>
        <w:t>　　第二节 速溶茶行业相关政策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二、其他速溶茶相关政策</w:t>
      </w:r>
      <w:r>
        <w:rPr>
          <w:rFonts w:hint="eastAsia"/>
        </w:rPr>
        <w:br/>
      </w:r>
      <w:r>
        <w:rPr>
          <w:rFonts w:hint="eastAsia"/>
        </w:rPr>
        <w:t>　　第三节 速溶茶政策发展环境</w:t>
      </w:r>
      <w:r>
        <w:rPr>
          <w:rFonts w:hint="eastAsia"/>
        </w:rPr>
        <w:br/>
      </w:r>
      <w:r>
        <w:rPr>
          <w:rFonts w:hint="eastAsia"/>
        </w:rPr>
        <w:t>　　　　一、速溶茶产业振兴规划</w:t>
      </w:r>
      <w:r>
        <w:rPr>
          <w:rFonts w:hint="eastAsia"/>
        </w:rPr>
        <w:br/>
      </w:r>
      <w:r>
        <w:rPr>
          <w:rFonts w:hint="eastAsia"/>
        </w:rPr>
        <w:t>　　　　二、速溶茶产业发展规划</w:t>
      </w:r>
      <w:r>
        <w:rPr>
          <w:rFonts w:hint="eastAsia"/>
        </w:rPr>
        <w:br/>
      </w:r>
      <w:r>
        <w:rPr>
          <w:rFonts w:hint="eastAsia"/>
        </w:rPr>
        <w:t>　　　　三、速溶茶行业标准政策</w:t>
      </w:r>
      <w:r>
        <w:rPr>
          <w:rFonts w:hint="eastAsia"/>
        </w:rPr>
        <w:br/>
      </w:r>
      <w:r>
        <w:rPr>
          <w:rFonts w:hint="eastAsia"/>
        </w:rPr>
        <w:t>　　　　四、速溶茶市场应用政策</w:t>
      </w:r>
      <w:r>
        <w:rPr>
          <w:rFonts w:hint="eastAsia"/>
        </w:rPr>
        <w:br/>
      </w:r>
      <w:r>
        <w:rPr>
          <w:rFonts w:hint="eastAsia"/>
        </w:rPr>
        <w:t>　　　　五、速溶茶财政税收政策</w:t>
      </w:r>
      <w:r>
        <w:rPr>
          <w:rFonts w:hint="eastAsia"/>
        </w:rPr>
        <w:br/>
      </w:r>
      <w:r>
        <w:rPr>
          <w:rFonts w:hint="eastAsia"/>
        </w:rPr>
        <w:t>　　第四节 中国速溶茶行业发展状况</w:t>
      </w:r>
      <w:r>
        <w:rPr>
          <w:rFonts w:hint="eastAsia"/>
        </w:rPr>
        <w:br/>
      </w:r>
      <w:r>
        <w:rPr>
          <w:rFonts w:hint="eastAsia"/>
        </w:rPr>
        <w:t>　　　　一、速溶茶行业发展历程</w:t>
      </w:r>
      <w:r>
        <w:rPr>
          <w:rFonts w:hint="eastAsia"/>
        </w:rPr>
        <w:br/>
      </w:r>
      <w:r>
        <w:rPr>
          <w:rFonts w:hint="eastAsia"/>
        </w:rPr>
        <w:t>　　　　二、速溶茶行业发展面临的问题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2024-2025年速溶茶行业技术发展现状及趋势分析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速溶茶行业技术发展现状分析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国内外速溶茶行业技术差异与原因</w:t>
      </w:r>
      <w:r>
        <w:rPr>
          <w:rFonts w:hint="eastAsia"/>
        </w:rPr>
        <w:br/>
      </w:r>
      <w:r>
        <w:rPr>
          <w:rFonts w:hint="eastAsia"/>
        </w:rPr>
        <w:t>　　第三节 速溶茶行业技术发展方向、趋势预测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提升速溶茶行业技术能力策略建议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中国速溶茶行业供需状况分析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2019-2024年中国速溶茶行业总体规模</w:t>
      </w:r>
      <w:r>
        <w:rPr>
          <w:rFonts w:hint="eastAsia"/>
        </w:rPr>
        <w:br/>
      </w:r>
      <w:r>
        <w:rPr>
          <w:rFonts w:hint="eastAsia"/>
        </w:rPr>
        <w:t>　　第二节 速溶茶行业产量情况分析及预测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一、2019-2024年速溶茶行业产量统计分析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二、2025-2031年速溶茶行业产量预测分析</w:t>
      </w:r>
      <w:r>
        <w:rPr>
          <w:rFonts w:hint="eastAsia"/>
        </w:rPr>
        <w:br/>
      </w:r>
      <w:r>
        <w:rPr>
          <w:rFonts w:hint="eastAsia"/>
        </w:rPr>
        <w:t>　　第三节 速溶茶市场容量调研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一、2019-2024年速溶茶市场容量分析</w:t>
      </w:r>
      <w:r>
        <w:rPr>
          <w:rFonts w:hint="eastAsia"/>
        </w:rPr>
        <w:br/>
      </w:r>
      <w:r>
        <w:rPr>
          <w:rFonts w:hint="eastAsia"/>
        </w:rPr>
        <w:t>　　　　二、速溶茶产能配置与产能利用率调查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三、2025-2031年速溶茶市场容量预测</w:t>
      </w:r>
      <w:r>
        <w:rPr>
          <w:rFonts w:hint="eastAsia"/>
        </w:rPr>
        <w:br/>
      </w:r>
      <w:r>
        <w:rPr>
          <w:rFonts w:hint="eastAsia"/>
        </w:rPr>
        <w:t>　　第四节 速溶茶行业需求情况调研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一、2019-2024年速溶茶行业需求调研分析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二、2025-2031年速溶茶行业需求预测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中国速溶茶行情走势及影响要素分析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2024-2025年速溶茶行情走势回顾</w:t>
      </w:r>
      <w:r>
        <w:rPr>
          <w:rFonts w:hint="eastAsia"/>
        </w:rPr>
        <w:br/>
      </w:r>
      <w:r>
        <w:rPr>
          <w:rFonts w:hint="eastAsia"/>
        </w:rPr>
        <w:t>　　第二节 当前速溶茶市场行情分析</w:t>
      </w:r>
      <w:r>
        <w:rPr>
          <w:rFonts w:hint="eastAsia"/>
        </w:rPr>
        <w:br/>
      </w:r>
      <w:r>
        <w:rPr>
          <w:rFonts w:hint="eastAsia"/>
        </w:rPr>
        <w:t>　　第三节 影响速溶茶市场行情要素分析</w:t>
      </w:r>
      <w:r>
        <w:rPr>
          <w:rFonts w:hint="eastAsia"/>
        </w:rPr>
        <w:br/>
      </w:r>
      <w:r>
        <w:rPr>
          <w:rFonts w:hint="eastAsia"/>
        </w:rPr>
        <w:t>　　第四节 速溶茶价格风险规避策略研究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2025-2031年速溶茶行情走势预测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2019-2024年中国速溶茶行业重点区域发展分析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一、中国速溶茶行业重点区域市场结构变化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二、**地区速溶茶行业发展分析</w:t>
      </w:r>
      <w:r>
        <w:rPr>
          <w:rFonts w:hint="eastAsia"/>
        </w:rPr>
        <w:br/>
      </w:r>
      <w:r>
        <w:rPr>
          <w:rFonts w:hint="eastAsia"/>
        </w:rPr>
        <w:t>　　　　三、**地区速溶茶行业发展分析</w:t>
      </w:r>
      <w:r>
        <w:rPr>
          <w:rFonts w:hint="eastAsia"/>
        </w:rPr>
        <w:br/>
      </w:r>
      <w:r>
        <w:rPr>
          <w:rFonts w:hint="eastAsia"/>
        </w:rPr>
        <w:t>　　　　四、**地区速溶茶行业发展分析</w:t>
      </w:r>
      <w:r>
        <w:rPr>
          <w:rFonts w:hint="eastAsia"/>
        </w:rPr>
        <w:br/>
      </w:r>
      <w:r>
        <w:rPr>
          <w:rFonts w:hint="eastAsia"/>
        </w:rPr>
        <w:t>　　　　五、**地区速溶茶行业发展分析</w:t>
      </w:r>
      <w:r>
        <w:rPr>
          <w:rFonts w:hint="eastAsia"/>
        </w:rPr>
        <w:br/>
      </w:r>
      <w:r>
        <w:rPr>
          <w:rFonts w:hint="eastAsia"/>
        </w:rPr>
        <w:t>　　　　六、**地区速溶茶行业发展分析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速溶茶行业产业链分析及对行业的影响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速溶茶上游原料产业链发展状况分析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速溶茶下游需求产业链发展情况分析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上下游行业对速溶茶行业的影响分析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速溶茶行业竞争格局分析</w:t>
      </w:r>
      <w:r>
        <w:rPr>
          <w:rFonts w:hint="eastAsia"/>
        </w:rPr>
        <w:br/>
      </w:r>
      <w:r>
        <w:rPr>
          <w:rFonts w:hint="eastAsia"/>
        </w:rPr>
        <w:t>　　第一节 速溶茶行业集中度分析</w:t>
      </w:r>
      <w:r>
        <w:rPr>
          <w:rFonts w:hint="eastAsia"/>
        </w:rPr>
        <w:br/>
      </w:r>
      <w:r>
        <w:rPr>
          <w:rFonts w:hint="eastAsia"/>
        </w:rPr>
        <w:t>　　　　一、速溶茶市场集中度分析</w:t>
      </w:r>
      <w:r>
        <w:rPr>
          <w:rFonts w:hint="eastAsia"/>
        </w:rPr>
        <w:br/>
      </w:r>
      <w:r>
        <w:rPr>
          <w:rFonts w:hint="eastAsia"/>
        </w:rPr>
        <w:t>　　　　二、速溶茶企业集中度分析</w:t>
      </w:r>
      <w:r>
        <w:rPr>
          <w:rFonts w:hint="eastAsia"/>
        </w:rPr>
        <w:br/>
      </w:r>
      <w:r>
        <w:rPr>
          <w:rFonts w:hint="eastAsia"/>
        </w:rPr>
        <w:t>　　　　三、速溶茶区域集中度分析</w:t>
      </w:r>
      <w:r>
        <w:rPr>
          <w:rFonts w:hint="eastAsia"/>
        </w:rPr>
        <w:br/>
      </w:r>
      <w:r>
        <w:rPr>
          <w:rFonts w:hint="eastAsia"/>
        </w:rPr>
        <w:t>　　第二节 速溶茶行业竞争格局分析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一、2024-2025年速溶茶行业竞争分析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二、2024-2025年中外速溶茶产品竞争分析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三、2019-2024年中国速溶茶市场竞争分析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四、2025-2031年国内主要速溶茶企业动向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二、速溶茶企业经营情况分析</w:t>
      </w:r>
      <w:r>
        <w:rPr>
          <w:rFonts w:hint="eastAsia"/>
        </w:rPr>
        <w:br/>
      </w:r>
      <w:r>
        <w:rPr>
          <w:rFonts w:hint="eastAsia"/>
        </w:rPr>
        <w:t>　　　　三、速溶茶企业发展规划及前景展望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速溶茶重点企业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二、速溶茶企业经营情况分析</w:t>
      </w:r>
      <w:r>
        <w:rPr>
          <w:rFonts w:hint="eastAsia"/>
        </w:rPr>
        <w:br/>
      </w:r>
      <w:r>
        <w:rPr>
          <w:rFonts w:hint="eastAsia"/>
        </w:rPr>
        <w:t>　　　　三、速溶茶企业发展规划及前景展望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速溶茶重点企业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二、速溶茶企业经营情况分析</w:t>
      </w:r>
      <w:r>
        <w:rPr>
          <w:rFonts w:hint="eastAsia"/>
        </w:rPr>
        <w:br/>
      </w:r>
      <w:r>
        <w:rPr>
          <w:rFonts w:hint="eastAsia"/>
        </w:rPr>
        <w:t>　　　　三、速溶茶企业发展规划及前景展望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速溶茶重点企业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二、速溶茶企业经营情况分析</w:t>
      </w:r>
      <w:r>
        <w:rPr>
          <w:rFonts w:hint="eastAsia"/>
        </w:rPr>
        <w:br/>
      </w:r>
      <w:r>
        <w:rPr>
          <w:rFonts w:hint="eastAsia"/>
        </w:rPr>
        <w:t>　　　　三、速溶茶企业发展规划及前景展望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速溶茶重点企业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二、速溶茶企业经营情况分析</w:t>
      </w:r>
      <w:r>
        <w:rPr>
          <w:rFonts w:hint="eastAsia"/>
        </w:rPr>
        <w:br/>
      </w:r>
      <w:r>
        <w:rPr>
          <w:rFonts w:hint="eastAsia"/>
        </w:rPr>
        <w:t>　　　　三、速溶茶企业发展规划及前景展望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速溶茶行业企业经营策略研究分析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速溶茶企业多样化经营策略分析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一、速溶茶企业多样化经营情况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二、现行速溶茶行业多样化经营的方向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大型速溶茶企业集团未来发展策略分析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对中小速溶茶企业生产经营的建议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速溶茶产业投资策略</w:t>
      </w:r>
      <w:r>
        <w:rPr>
          <w:rFonts w:hint="eastAsia"/>
        </w:rPr>
        <w:br/>
      </w:r>
      <w:r>
        <w:rPr>
          <w:rFonts w:hint="eastAsia"/>
        </w:rPr>
        <w:t>　　第一节 速溶茶产品定位策略</w:t>
      </w:r>
      <w:r>
        <w:rPr>
          <w:rFonts w:hint="eastAsia"/>
        </w:rPr>
        <w:br/>
      </w:r>
      <w:r>
        <w:rPr>
          <w:rFonts w:hint="eastAsia"/>
        </w:rPr>
        <w:t>　　　　一、速溶茶市场细分策略</w:t>
      </w:r>
      <w:r>
        <w:rPr>
          <w:rFonts w:hint="eastAsia"/>
        </w:rPr>
        <w:br/>
      </w:r>
      <w:r>
        <w:rPr>
          <w:rFonts w:hint="eastAsia"/>
        </w:rPr>
        <w:t>　　　　二、速溶茶目标市场的选择</w:t>
      </w:r>
      <w:r>
        <w:rPr>
          <w:rFonts w:hint="eastAsia"/>
        </w:rPr>
        <w:br/>
      </w:r>
      <w:r>
        <w:rPr>
          <w:rFonts w:hint="eastAsia"/>
        </w:rPr>
        <w:t>　　第二节 速溶茶产品开发策略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速溶茶渠道销售策略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二、速溶茶市场投资建议</w:t>
      </w:r>
      <w:r>
        <w:rPr>
          <w:rFonts w:hint="eastAsia"/>
        </w:rPr>
        <w:br/>
      </w:r>
      <w:r>
        <w:rPr>
          <w:rFonts w:hint="eastAsia"/>
        </w:rPr>
        <w:t>　　第四节 速溶茶品牌经营策略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速溶茶服务策略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速溶茶行业投资风险与控制策略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速溶茶行业风险分析</w:t>
      </w:r>
      <w:r>
        <w:rPr>
          <w:rFonts w:hint="eastAsia"/>
        </w:rPr>
        <w:br/>
      </w:r>
      <w:r>
        <w:rPr>
          <w:rFonts w:hint="eastAsia"/>
        </w:rPr>
        <w:t>　　　　一、速溶茶市场竞争风险</w:t>
      </w:r>
      <w:r>
        <w:rPr>
          <w:rFonts w:hint="eastAsia"/>
        </w:rPr>
        <w:br/>
      </w:r>
      <w:r>
        <w:rPr>
          <w:rFonts w:hint="eastAsia"/>
        </w:rPr>
        <w:t>　　　　二、速溶茶原材料压力风险分析</w:t>
      </w:r>
      <w:r>
        <w:rPr>
          <w:rFonts w:hint="eastAsia"/>
        </w:rPr>
        <w:br/>
      </w:r>
      <w:r>
        <w:rPr>
          <w:rFonts w:hint="eastAsia"/>
        </w:rPr>
        <w:t>　　　　三、速溶茶技术风险分析</w:t>
      </w:r>
      <w:r>
        <w:rPr>
          <w:rFonts w:hint="eastAsia"/>
        </w:rPr>
        <w:br/>
      </w:r>
      <w:r>
        <w:rPr>
          <w:rFonts w:hint="eastAsia"/>
        </w:rPr>
        <w:t>　　　　四、速溶茶政策和体制风险</w:t>
      </w:r>
      <w:r>
        <w:rPr>
          <w:rFonts w:hint="eastAsia"/>
        </w:rPr>
        <w:br/>
      </w:r>
      <w:r>
        <w:rPr>
          <w:rFonts w:hint="eastAsia"/>
        </w:rPr>
        <w:t>　　　　五、速溶茶行业进入退出风险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2025-2031年速溶茶行业市场风险分析</w:t>
      </w:r>
      <w:r>
        <w:rPr>
          <w:rFonts w:hint="eastAsia"/>
        </w:rPr>
        <w:br/>
      </w:r>
      <w:r>
        <w:rPr>
          <w:rFonts w:hint="eastAsia"/>
        </w:rPr>
        <w:t>　　　　一、速溶茶市场供需风险</w:t>
      </w:r>
      <w:r>
        <w:rPr>
          <w:rFonts w:hint="eastAsia"/>
        </w:rPr>
        <w:br/>
      </w:r>
      <w:r>
        <w:rPr>
          <w:rFonts w:hint="eastAsia"/>
        </w:rPr>
        <w:t>　　　　二、速溶茶价格风险</w:t>
      </w:r>
      <w:r>
        <w:rPr>
          <w:rFonts w:hint="eastAsia"/>
        </w:rPr>
        <w:br/>
      </w:r>
      <w:r>
        <w:rPr>
          <w:rFonts w:hint="eastAsia"/>
        </w:rPr>
        <w:t>　　　　三、速溶茶竞争风险</w:t>
      </w:r>
      <w:r>
        <w:rPr>
          <w:rFonts w:hint="eastAsia"/>
        </w:rPr>
        <w:br/>
      </w:r>
      <w:r>
        <w:rPr>
          <w:rFonts w:hint="eastAsia"/>
        </w:rPr>
        <w:t>　　第三节 2025-2031年速溶茶行业投资风险及控制策略分析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一、速溶茶行业市场风险及控制策略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二、速溶茶行业政策风险及控制策略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三、速溶茶行业经营风险及控制策略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四、速溶茶同业竞争风险及控制策略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五、速溶茶行业其他风险及控制策略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2025-2031年速溶茶行业主要区域投资机会分析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2025-2031年速溶茶行业出口市场投资机会分析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2025-2031年速溶茶行业企业的多元化投资机会分析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速溶茶市场预测及速溶茶项目投资建议</w:t>
      </w:r>
      <w:r>
        <w:rPr>
          <w:rFonts w:hint="eastAsia"/>
        </w:rPr>
        <w:br/>
      </w:r>
      <w:r>
        <w:rPr>
          <w:rFonts w:hint="eastAsia"/>
        </w:rPr>
        <w:t>　　第一节 中国速溶茶行业生产、营销企业投资运作模式分析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速溶茶行业外销与内销优势分析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2025-2031年中国速溶茶行业市场规模及增长趋势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2025-2031年中国速溶茶行业投资规模预测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2025-2031年速溶茶行业市场盈利预测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中:智林:－速溶茶行业项目投资建议</w:t>
      </w:r>
      <w:r>
        <w:rPr>
          <w:rFonts w:hint="eastAsia"/>
        </w:rPr>
        <w:br/>
      </w:r>
      <w:r>
        <w:rPr>
          <w:rFonts w:hint="eastAsia"/>
        </w:rPr>
        <w:t>　　　　一、速溶茶技术应用注意事项</w:t>
      </w:r>
      <w:r>
        <w:rPr>
          <w:rFonts w:hint="eastAsia"/>
        </w:rPr>
        <w:br/>
      </w:r>
      <w:r>
        <w:rPr>
          <w:rFonts w:hint="eastAsia"/>
        </w:rPr>
        <w:t>　　　　二、速溶茶项目投资注意事项</w:t>
      </w:r>
      <w:r>
        <w:rPr>
          <w:rFonts w:hint="eastAsia"/>
        </w:rPr>
        <w:br/>
      </w:r>
      <w:r>
        <w:rPr>
          <w:rFonts w:hint="eastAsia"/>
        </w:rPr>
        <w:t>　　　　三、速溶茶生产开发注意事项</w:t>
      </w:r>
      <w:r>
        <w:rPr>
          <w:rFonts w:hint="eastAsia"/>
        </w:rPr>
        <w:br/>
      </w:r>
      <w:r>
        <w:rPr>
          <w:rFonts w:hint="eastAsia"/>
        </w:rPr>
        <w:t>　　　　四、速溶茶销售注意事项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速溶茶图片</w:t>
      </w:r>
      <w:r>
        <w:rPr>
          <w:rFonts w:hint="eastAsia"/>
        </w:rPr>
        <w:br/>
      </w:r>
      <w:r>
        <w:rPr>
          <w:rFonts w:hint="eastAsia"/>
        </w:rPr>
        <w:t>　　图表 速溶茶种类 分类</w:t>
      </w:r>
      <w:r>
        <w:rPr>
          <w:rFonts w:hint="eastAsia"/>
        </w:rPr>
        <w:br/>
      </w:r>
      <w:r>
        <w:rPr>
          <w:rFonts w:hint="eastAsia"/>
        </w:rPr>
        <w:t>　　图表 速溶茶用途 应用</w:t>
      </w:r>
      <w:r>
        <w:rPr>
          <w:rFonts w:hint="eastAsia"/>
        </w:rPr>
        <w:br/>
      </w:r>
      <w:r>
        <w:rPr>
          <w:rFonts w:hint="eastAsia"/>
        </w:rPr>
        <w:t>　　图表 速溶茶主要特点</w:t>
      </w:r>
      <w:r>
        <w:rPr>
          <w:rFonts w:hint="eastAsia"/>
        </w:rPr>
        <w:br/>
      </w:r>
      <w:r>
        <w:rPr>
          <w:rFonts w:hint="eastAsia"/>
        </w:rPr>
        <w:t>　　图表 速溶茶产业链分析</w:t>
      </w:r>
      <w:r>
        <w:rPr>
          <w:rFonts w:hint="eastAsia"/>
        </w:rPr>
        <w:br/>
      </w:r>
      <w:r>
        <w:rPr>
          <w:rFonts w:hint="eastAsia"/>
        </w:rPr>
        <w:t>　　图表 速溶茶政策分析</w:t>
      </w:r>
      <w:r>
        <w:rPr>
          <w:rFonts w:hint="eastAsia"/>
        </w:rPr>
        <w:br/>
      </w:r>
      <w:r>
        <w:rPr>
          <w:rFonts w:hint="eastAsia"/>
        </w:rPr>
        <w:t>　　图表 速溶茶技术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2019-2024年速溶茶行业市场容量分析</w:t>
      </w:r>
      <w:r>
        <w:rPr>
          <w:rFonts w:hint="eastAsia"/>
        </w:rPr>
        <w:br/>
      </w:r>
      <w:r>
        <w:rPr>
          <w:rFonts w:hint="eastAsia"/>
        </w:rPr>
        <w:t>　　图表 速溶茶生产现状</w:t>
      </w:r>
      <w:r>
        <w:rPr>
          <w:rFonts w:hint="eastAsia"/>
        </w:rPr>
        <w:br/>
      </w:r>
      <w:r>
        <w:rPr>
          <w:rFonts w:hint="eastAsia"/>
        </w:rPr>
        <w:t>　　图表 2019-2024年中国速溶茶行业产能统计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2019-2024年中国速溶茶行业产量及增长趋势</w:t>
      </w:r>
      <w:r>
        <w:rPr>
          <w:rFonts w:hint="eastAsia"/>
        </w:rPr>
        <w:br/>
      </w:r>
      <w:r>
        <w:rPr>
          <w:rFonts w:hint="eastAsia"/>
        </w:rPr>
        <w:t>　　图表 速溶茶行业动态</w:t>
      </w:r>
      <w:r>
        <w:rPr>
          <w:rFonts w:hint="eastAsia"/>
        </w:rPr>
        <w:br/>
      </w:r>
      <w:r>
        <w:rPr>
          <w:rFonts w:hint="eastAsia"/>
        </w:rPr>
        <w:t>　　图表 2019-2024年中国速溶茶市场需求量及增速统计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2019-2024年中国速溶茶行业销售收入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2025年中国速溶茶行业需求领域分布格局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2019-2024年中国速溶茶行业利润总额统计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2019-2024年中国速溶茶进口情况分析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2019-2024年中国速溶茶出口情况分析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2019-2024年中国速溶茶行业企业数量情况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2019-2024年中国速溶茶行业企业平均规模情况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2019-2024年中国速溶茶价格走势</w:t>
      </w:r>
      <w:r>
        <w:rPr>
          <w:rFonts w:hint="eastAsia"/>
        </w:rPr>
        <w:br/>
      </w:r>
      <w:r>
        <w:rPr>
          <w:rFonts w:hint="eastAsia"/>
        </w:rPr>
        <w:t>　　图表 2025年速溶茶成本和利润分析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**地区速溶茶行业市场需求情况</w:t>
      </w:r>
      <w:r>
        <w:rPr>
          <w:rFonts w:hint="eastAsia"/>
        </w:rPr>
        <w:br/>
      </w:r>
      <w:r>
        <w:rPr>
          <w:rFonts w:hint="eastAsia"/>
        </w:rPr>
        <w:t>　　图表 速溶茶品牌</w:t>
      </w:r>
      <w:r>
        <w:rPr>
          <w:rFonts w:hint="eastAsia"/>
        </w:rPr>
        <w:br/>
      </w:r>
      <w:r>
        <w:rPr>
          <w:rFonts w:hint="eastAsia"/>
        </w:rPr>
        <w:t>　　图表 速溶茶企业（一）概况</w:t>
      </w:r>
      <w:r>
        <w:rPr>
          <w:rFonts w:hint="eastAsia"/>
        </w:rPr>
        <w:br/>
      </w:r>
      <w:r>
        <w:rPr>
          <w:rFonts w:hint="eastAsia"/>
        </w:rPr>
        <w:t>　　图表 企业速溶茶型号 规格</w:t>
      </w:r>
      <w:r>
        <w:rPr>
          <w:rFonts w:hint="eastAsia"/>
        </w:rPr>
        <w:br/>
      </w:r>
      <w:r>
        <w:rPr>
          <w:rFonts w:hint="eastAsia"/>
        </w:rPr>
        <w:t>　　图表 速溶茶企业（一）经营分析</w:t>
      </w:r>
      <w:r>
        <w:rPr>
          <w:rFonts w:hint="eastAsia"/>
        </w:rPr>
        <w:br/>
      </w:r>
      <w:r>
        <w:rPr>
          <w:rFonts w:hint="eastAsia"/>
        </w:rPr>
        <w:t>　　图表 速溶茶企业（一）盈利能力情况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速溶茶企业（一）偿债能力情况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速溶茶企业（一）运营能力情况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速溶茶企业（一）成长能力情况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速溶茶上游现状</w:t>
      </w:r>
      <w:r>
        <w:rPr>
          <w:rFonts w:hint="eastAsia"/>
        </w:rPr>
        <w:br/>
      </w:r>
      <w:r>
        <w:rPr>
          <w:rFonts w:hint="eastAsia"/>
        </w:rPr>
        <w:t>　　图表 速溶茶下游调研</w:t>
      </w:r>
      <w:r>
        <w:rPr>
          <w:rFonts w:hint="eastAsia"/>
        </w:rPr>
        <w:br/>
      </w:r>
      <w:r>
        <w:rPr>
          <w:rFonts w:hint="eastAsia"/>
        </w:rPr>
        <w:t>　　图表 速溶茶企业（二）概况</w:t>
      </w:r>
      <w:r>
        <w:rPr>
          <w:rFonts w:hint="eastAsia"/>
        </w:rPr>
        <w:br/>
      </w:r>
      <w:r>
        <w:rPr>
          <w:rFonts w:hint="eastAsia"/>
        </w:rPr>
        <w:t>　　图表 企业速溶茶型号 规格</w:t>
      </w:r>
      <w:r>
        <w:rPr>
          <w:rFonts w:hint="eastAsia"/>
        </w:rPr>
        <w:br/>
      </w:r>
      <w:r>
        <w:rPr>
          <w:rFonts w:hint="eastAsia"/>
        </w:rPr>
        <w:t>　　图表 速溶茶企业（二）经营分析</w:t>
      </w:r>
      <w:r>
        <w:rPr>
          <w:rFonts w:hint="eastAsia"/>
        </w:rPr>
        <w:br/>
      </w:r>
      <w:r>
        <w:rPr>
          <w:rFonts w:hint="eastAsia"/>
        </w:rPr>
        <w:t>　　图表 速溶茶企业（二）盈利能力情况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速溶茶企业（二）偿债能力情况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速溶茶企业（二）运营能力情况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速溶茶企业（二）成长能力情况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速溶茶企业（三）概况</w:t>
      </w:r>
      <w:r>
        <w:rPr>
          <w:rFonts w:hint="eastAsia"/>
        </w:rPr>
        <w:br/>
      </w:r>
      <w:r>
        <w:rPr>
          <w:rFonts w:hint="eastAsia"/>
        </w:rPr>
        <w:t>　　图表 企业速溶茶型号 规格</w:t>
      </w:r>
      <w:r>
        <w:rPr>
          <w:rFonts w:hint="eastAsia"/>
        </w:rPr>
        <w:br/>
      </w:r>
      <w:r>
        <w:rPr>
          <w:rFonts w:hint="eastAsia"/>
        </w:rPr>
        <w:t>　　图表 速溶茶企业（三）经营分析</w:t>
      </w:r>
      <w:r>
        <w:rPr>
          <w:rFonts w:hint="eastAsia"/>
        </w:rPr>
        <w:br/>
      </w:r>
      <w:r>
        <w:rPr>
          <w:rFonts w:hint="eastAsia"/>
        </w:rPr>
        <w:t>　　图表 速溶茶企业（三）盈利能力情况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速溶茶企业（三）偿债能力情况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速溶茶企业（三）运营能力情况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速溶茶优势</w:t>
      </w:r>
      <w:r>
        <w:rPr>
          <w:rFonts w:hint="eastAsia"/>
        </w:rPr>
        <w:br/>
      </w:r>
      <w:r>
        <w:rPr>
          <w:rFonts w:hint="eastAsia"/>
        </w:rPr>
        <w:t>　　图表 速溶茶劣势</w:t>
      </w:r>
      <w:r>
        <w:rPr>
          <w:rFonts w:hint="eastAsia"/>
        </w:rPr>
        <w:br/>
      </w:r>
      <w:r>
        <w:rPr>
          <w:rFonts w:hint="eastAsia"/>
        </w:rPr>
        <w:t>　　图表 速溶茶机会</w:t>
      </w:r>
      <w:r>
        <w:rPr>
          <w:rFonts w:hint="eastAsia"/>
        </w:rPr>
        <w:br/>
      </w:r>
      <w:r>
        <w:rPr>
          <w:rFonts w:hint="eastAsia"/>
        </w:rPr>
        <w:t>　　图表 速溶茶威胁</w:t>
      </w:r>
      <w:r>
        <w:rPr>
          <w:rFonts w:hint="eastAsia"/>
        </w:rPr>
        <w:br/>
      </w:r>
      <w:r>
        <w:rPr>
          <w:rFonts w:hint="eastAsia"/>
        </w:rPr>
        <w:t>　　图表 2025-2031年中国速溶茶行业产能预测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2025-2031年中国速溶茶行业产量预测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2025-2031年中国速溶茶市场销售预测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2025-2031年中国速溶茶行业市场规模预测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2025-2031年中国速溶茶市场前景分析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2025-2031年中国速溶茶行业风险分析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2025-2031年中国速溶茶行业发展趋势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d64c7f5f04295" w:history="1">
        <w:r>
          <w:rPr>
            <w:rStyle w:val="Hyperlink"/>
          </w:rPr>
          <w:t>2025-2031年中国速溶茶市场深度剖析及发展趋势预测报告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0d64c7f5f04295" w:history="1">
        <w:r>
          <w:rPr>
            <w:rStyle w:val="Hyperlink"/>
          </w:rPr>
          <w:t>https://www.20087.com/3/02/SuRongChaDiaoYanBaoGao.html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热点：s茶即溶茶哪些人不能喝、速溶茶好处与坏处、保健茶s即溶茶功效、速溶茶的功效与作用、咖啡可以和茶叶一起喝吗、速溶茶粉的危害、普洱速溶茶有什么功效、速溶茶品牌、茶博速溶茶固体饮料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65161fb71d4885" w:history="1">
      <w:r>
        <w:rPr>
          <w:rStyle w:val="Hyperlink"/>
        </w:rPr>
        <w:t>2025-2031年中国速溶茶市场深度剖析及发展趋势预测报告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uRongChaDiaoYanBaoGao.html" TargetMode="External" Id="Rb40d64c7f5f0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uRongChaDiaoYanBaoGao.html" TargetMode="External" Id="Rb065161fb71d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2024-11-06T01:43:00Z</dcterms:created>
  <dcterms:modified xsi:type="dcterms:W3CDTF">2024-11-06T02:43:00Z</dcterms:modified>
  <dc:subject>2025-2031年中国速溶茶市场深度剖析及发展趋势预测报告</dc:subject>
  <dc:title>2025-2031年中国速溶茶市场深度剖析及发展趋势预测报告</dc:title>
  <cp:keywords>2025-2031年中国速溶茶市场深度剖析及发展趋势预测报告</cp:keywords>
  <dc:description>2025-2031年中国速溶茶市场深度剖析及发展趋势预测报告</dc:description>
</cp:coreProperties>
</file>